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F1736E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984457814" w:edGrp="everyone"/>
      <w:r>
        <w:rPr>
          <w:rFonts w:eastAsia="Times New Roman"/>
          <w:szCs w:val="20"/>
          <w:lang w:eastAsia="ru-RU"/>
        </w:rPr>
        <w:t xml:space="preserve">           </w:t>
      </w:r>
      <w:permEnd w:id="1984457814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512754077" w:edGrp="everyone"/>
      <w:r w:rsidR="0020075F">
        <w:rPr>
          <w:rFonts w:eastAsia="Times New Roman"/>
          <w:szCs w:val="20"/>
          <w:lang w:eastAsia="ru-RU"/>
        </w:rPr>
        <w:t xml:space="preserve"> </w:t>
      </w:r>
      <w:permEnd w:id="51275407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id w:val="1461541337"/>
        <w:placeholder>
          <w:docPart w:val="DefaultPlaceholder_-1854013440"/>
        </w:placeholder>
      </w:sdtPr>
      <w:sdtEndPr/>
      <w:sdtContent>
        <w:permStart w:id="970860377" w:edGrp="everyone" w:displacedByCustomXml="prev"/>
        <w:p w:rsidR="00607BF1" w:rsidRPr="00CA3971" w:rsidRDefault="00607BF1" w:rsidP="00B913E1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О</w:t>
          </w:r>
          <w:r w:rsidRPr="00EC74FD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Pr="00CA3971">
            <w:rPr>
              <w:rFonts w:ascii="Times New Roman" w:hAnsi="Times New Roman" w:cs="Times New Roman"/>
              <w:b/>
              <w:sz w:val="28"/>
              <w:szCs w:val="28"/>
            </w:rPr>
            <w:t>внесении изменений в приложени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я №№ 1 и 2</w:t>
          </w:r>
        </w:p>
        <w:p w:rsidR="00607BF1" w:rsidRPr="00CA3971" w:rsidRDefault="00607BF1" w:rsidP="00B913E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607BF1" w:rsidRPr="00CA3971" w:rsidRDefault="00607BF1" w:rsidP="00B913E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  <w:lang w:eastAsia="ru-RU"/>
            </w:rPr>
            <w:t>от 07.03.2024 № 09</w:t>
          </w:r>
          <w:r w:rsidRPr="00CA3971">
            <w:rPr>
              <w:b/>
              <w:szCs w:val="28"/>
              <w:lang w:eastAsia="ru-RU"/>
            </w:rPr>
            <w:t xml:space="preserve">-р «Об утверждении нормативных затрат </w:t>
          </w:r>
        </w:p>
        <w:p w:rsidR="00607BF1" w:rsidRPr="00CA3971" w:rsidRDefault="00607BF1" w:rsidP="00B913E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607BF1" w:rsidRDefault="00607BF1" w:rsidP="00B913E1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CA3971">
            <w:rPr>
              <w:b/>
              <w:szCs w:val="28"/>
              <w:lang w:eastAsia="ru-RU"/>
            </w:rPr>
            <w:t>включая подведомственное казенное учреждение</w:t>
          </w:r>
          <w:r>
            <w:rPr>
              <w:b/>
              <w:szCs w:val="28"/>
              <w:lang w:eastAsia="ru-RU"/>
            </w:rPr>
            <w:t xml:space="preserve">» </w:t>
          </w:r>
          <w:r>
            <w:rPr>
              <w:b/>
              <w:szCs w:val="28"/>
              <w:lang w:eastAsia="ru-RU"/>
            </w:rPr>
            <w:br/>
            <w:t>(в ред. распоряжений</w:t>
          </w:r>
          <w:r w:rsidRPr="00E96F4D">
            <w:rPr>
              <w:b/>
              <w:szCs w:val="28"/>
              <w:lang w:eastAsia="ru-RU"/>
            </w:rPr>
            <w:t xml:space="preserve"> от 27.04.2024 № 17-р</w:t>
          </w:r>
          <w:r>
            <w:rPr>
              <w:b/>
              <w:szCs w:val="28"/>
              <w:lang w:eastAsia="ru-RU"/>
            </w:rPr>
            <w:t xml:space="preserve">, от 23.05.2024 № 21-р, </w:t>
          </w:r>
          <w:r>
            <w:rPr>
              <w:b/>
              <w:szCs w:val="28"/>
              <w:lang w:eastAsia="ru-RU"/>
            </w:rPr>
            <w:br/>
            <w:t>от</w:t>
          </w:r>
          <w:r w:rsidRPr="009A08AB">
            <w:rPr>
              <w:b/>
              <w:szCs w:val="28"/>
              <w:lang w:eastAsia="ru-RU"/>
            </w:rPr>
            <w:t xml:space="preserve"> 20.06.2024 № 27-р</w:t>
          </w:r>
          <w:r>
            <w:rPr>
              <w:b/>
              <w:szCs w:val="28"/>
              <w:lang w:eastAsia="ru-RU"/>
            </w:rPr>
            <w:t xml:space="preserve">, </w:t>
          </w:r>
          <w:r w:rsidRPr="00EE1C63">
            <w:rPr>
              <w:b/>
              <w:szCs w:val="28"/>
              <w:lang w:eastAsia="ru-RU"/>
            </w:rPr>
            <w:t>от 18.07.2024 № 38-р</w:t>
          </w:r>
          <w:r>
            <w:rPr>
              <w:b/>
              <w:szCs w:val="28"/>
              <w:lang w:eastAsia="ru-RU"/>
            </w:rPr>
            <w:t>, от 25.09.2024 № 47-р,</w:t>
          </w:r>
        </w:p>
        <w:p w:rsidR="00FD3B16" w:rsidRPr="00FD3B16" w:rsidRDefault="00607BF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4E3167">
            <w:rPr>
              <w:b/>
              <w:szCs w:val="28"/>
            </w:rPr>
            <w:t>от 22.10.2024 №</w:t>
          </w:r>
          <w:r>
            <w:rPr>
              <w:b/>
              <w:szCs w:val="28"/>
            </w:rPr>
            <w:t xml:space="preserve"> </w:t>
          </w:r>
          <w:r w:rsidRPr="004E3167">
            <w:rPr>
              <w:b/>
              <w:szCs w:val="28"/>
            </w:rPr>
            <w:t>5</w:t>
          </w:r>
          <w:r>
            <w:rPr>
              <w:b/>
              <w:szCs w:val="28"/>
            </w:rPr>
            <w:t>2-р,</w:t>
          </w:r>
          <w:r w:rsidRPr="00AA7F0B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от 04.12.2024 № 72-р, от 23.01.2025 № 01-</w:t>
          </w:r>
          <w:r w:rsidR="00F1736E">
            <w:rPr>
              <w:b/>
              <w:szCs w:val="28"/>
            </w:rPr>
            <w:t>р</w:t>
          </w:r>
          <w:permEnd w:id="970860377"/>
          <w:r w:rsidR="004E3167">
            <w:rPr>
              <w:b/>
              <w:szCs w:val="28"/>
            </w:rPr>
            <w:t>)</w:t>
          </w:r>
        </w:p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EC74FD" w:rsidRDefault="00EC74FD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922515601" w:edGrp="everyone"/>
      <w:r w:rsidRPr="0075625E">
        <w:rPr>
          <w:szCs w:val="28"/>
        </w:rPr>
        <w:t xml:space="preserve">В 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</w:t>
      </w:r>
      <w:r w:rsidR="00CA3971" w:rsidRPr="0075625E">
        <w:rPr>
          <w:szCs w:val="28"/>
        </w:rPr>
        <w:t xml:space="preserve">        </w:t>
      </w:r>
      <w:r w:rsidRPr="0075625E">
        <w:rPr>
          <w:szCs w:val="28"/>
        </w:rPr>
        <w:t xml:space="preserve">      «Об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594F44" w:rsidRPr="0075625E" w:rsidRDefault="00594F44" w:rsidP="00EC7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75625E" w:rsidRPr="00A1416B" w:rsidRDefault="00EC74FD" w:rsidP="004F5A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5625E">
        <w:rPr>
          <w:szCs w:val="28"/>
        </w:rPr>
        <w:t xml:space="preserve">1. </w:t>
      </w:r>
      <w:r w:rsidR="00607BF1" w:rsidRPr="0075625E">
        <w:rPr>
          <w:rFonts w:eastAsia="Times New Roman"/>
          <w:szCs w:val="28"/>
        </w:rPr>
        <w:t xml:space="preserve">Внести </w:t>
      </w:r>
      <w:r w:rsidR="00607BF1">
        <w:rPr>
          <w:rFonts w:eastAsia="Times New Roman"/>
          <w:szCs w:val="28"/>
        </w:rPr>
        <w:t>в приложение</w:t>
      </w:r>
      <w:r w:rsidR="00607BF1" w:rsidRPr="00127F98">
        <w:rPr>
          <w:rFonts w:eastAsia="Times New Roman"/>
          <w:szCs w:val="28"/>
        </w:rPr>
        <w:t xml:space="preserve"> № 1 </w:t>
      </w:r>
      <w:r w:rsidR="00607BF1"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 w:rsidR="00607BF1">
        <w:rPr>
          <w:rFonts w:eastAsia="Times New Roman"/>
          <w:szCs w:val="28"/>
        </w:rPr>
        <w:t xml:space="preserve">07.03.2024 № </w:t>
      </w:r>
      <w:r w:rsidR="00607BF1" w:rsidRPr="0075625E">
        <w:rPr>
          <w:rFonts w:eastAsia="Times New Roman"/>
          <w:szCs w:val="28"/>
        </w:rPr>
        <w:t>0</w:t>
      </w:r>
      <w:r w:rsidR="00607BF1">
        <w:rPr>
          <w:rFonts w:eastAsia="Times New Roman"/>
          <w:szCs w:val="28"/>
        </w:rPr>
        <w:t>9</w:t>
      </w:r>
      <w:r w:rsidR="00607BF1"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="00607BF1" w:rsidRPr="00A1416B">
        <w:rPr>
          <w:rFonts w:eastAsia="Times New Roman"/>
          <w:szCs w:val="28"/>
        </w:rPr>
        <w:t xml:space="preserve">обеспечение функций администрации города Мурманска, включая подведомственное казенное учреждение» (в ред. распоряжений от 27.04.2024 </w:t>
      </w:r>
      <w:r w:rsidR="00607BF1" w:rsidRPr="00A1416B">
        <w:rPr>
          <w:rFonts w:eastAsia="Times New Roman"/>
          <w:szCs w:val="28"/>
        </w:rPr>
        <w:br/>
        <w:t>№ 17-р, от 23.05.2024 № 21-р,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20.06.2024 № 27-р,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18.07.2024 № 38-р</w:t>
      </w:r>
      <w:r w:rsidR="00607BF1">
        <w:rPr>
          <w:rFonts w:eastAsia="Times New Roman"/>
          <w:szCs w:val="28"/>
        </w:rPr>
        <w:t xml:space="preserve">, </w:t>
      </w:r>
      <w:r w:rsidR="00607BF1">
        <w:rPr>
          <w:rFonts w:eastAsia="Times New Roman"/>
          <w:szCs w:val="28"/>
        </w:rPr>
        <w:br/>
        <w:t>от 25.09.2024 № 47-р, от 22.10.2024 № 52-р,</w:t>
      </w:r>
      <w:r w:rsidR="00607BF1" w:rsidRPr="005B5F07">
        <w:t xml:space="preserve"> </w:t>
      </w:r>
      <w:r w:rsidR="00607BF1" w:rsidRPr="005B5F07">
        <w:rPr>
          <w:rFonts w:eastAsia="Times New Roman"/>
          <w:szCs w:val="28"/>
        </w:rPr>
        <w:t>от 04.12.2024 № 72-р, от 23.01.2025 № 01-р</w:t>
      </w:r>
      <w:r w:rsidR="00607BF1">
        <w:rPr>
          <w:rFonts w:eastAsia="Times New Roman"/>
          <w:szCs w:val="28"/>
        </w:rPr>
        <w:t xml:space="preserve">) </w:t>
      </w:r>
      <w:r w:rsidR="005332EB">
        <w:rPr>
          <w:rFonts w:eastAsia="Times New Roman"/>
          <w:szCs w:val="28"/>
        </w:rPr>
        <w:t>следующие изменения</w:t>
      </w:r>
      <w:r w:rsidR="004F5AF6" w:rsidRPr="00A1416B">
        <w:rPr>
          <w:rFonts w:eastAsia="Times New Roman"/>
          <w:szCs w:val="28"/>
        </w:rPr>
        <w:t>:</w:t>
      </w:r>
    </w:p>
    <w:p w:rsidR="00607BF1" w:rsidRDefault="00607BF1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1.1. Таблицу подпункта</w:t>
      </w:r>
      <w:r w:rsidRPr="00C96CD4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4.8.2 пункта 4.8 подраздела 4 раздела I дополнить строкой 2 следующего содержания:</w:t>
      </w:r>
    </w:p>
    <w:tbl>
      <w:tblPr>
        <w:tblStyle w:val="15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126"/>
      </w:tblGrid>
      <w:tr w:rsidR="00607BF1" w:rsidRPr="0070612E" w:rsidTr="00B913E1">
        <w:trPr>
          <w:trHeight w:val="340"/>
        </w:trPr>
        <w:tc>
          <w:tcPr>
            <w:tcW w:w="567" w:type="dxa"/>
            <w:vAlign w:val="center"/>
          </w:tcPr>
          <w:p w:rsidR="00607BF1" w:rsidRPr="0070612E" w:rsidRDefault="00607BF1" w:rsidP="00B913E1">
            <w:pPr>
              <w:widowControl w:val="0"/>
              <w:suppressLineNumbers/>
              <w:suppressAutoHyphens/>
              <w:spacing w:after="0" w:line="240" w:lineRule="auto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2</w:t>
            </w:r>
          </w:p>
        </w:tc>
        <w:tc>
          <w:tcPr>
            <w:tcW w:w="6946" w:type="dxa"/>
            <w:vAlign w:val="center"/>
          </w:tcPr>
          <w:p w:rsidR="00607BF1" w:rsidRPr="0070612E" w:rsidRDefault="00607BF1" w:rsidP="00B913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Программный комплекс «Административная практика»</w:t>
            </w:r>
          </w:p>
        </w:tc>
        <w:tc>
          <w:tcPr>
            <w:tcW w:w="2126" w:type="dxa"/>
            <w:vAlign w:val="center"/>
          </w:tcPr>
          <w:p w:rsidR="00607BF1" w:rsidRPr="0070612E" w:rsidRDefault="00607BF1" w:rsidP="00B913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11 700 000,00</w:t>
            </w:r>
          </w:p>
        </w:tc>
      </w:tr>
    </w:tbl>
    <w:p w:rsidR="00607BF1" w:rsidRDefault="00607BF1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1.2. Пункт 5.6 подраздела 5 раздела I дополнить новым </w:t>
      </w:r>
      <w:r w:rsidRPr="00002C2E">
        <w:rPr>
          <w:rFonts w:eastAsia="Times New Roman"/>
          <w:szCs w:val="28"/>
          <w:lang w:eastAsia="ru-RU"/>
        </w:rPr>
        <w:t>подпункт</w:t>
      </w:r>
      <w:r>
        <w:rPr>
          <w:rFonts w:eastAsia="Times New Roman"/>
          <w:szCs w:val="28"/>
          <w:lang w:eastAsia="ru-RU"/>
        </w:rPr>
        <w:t>ом 5</w:t>
      </w:r>
      <w:r w:rsidRPr="00002C2E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6</w:t>
      </w:r>
      <w:r w:rsidRPr="00002C2E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7</w:t>
      </w:r>
      <w:r w:rsidRPr="00002C2E">
        <w:rPr>
          <w:rFonts w:eastAsia="Times New Roman"/>
          <w:szCs w:val="28"/>
          <w:lang w:eastAsia="ru-RU"/>
        </w:rPr>
        <w:t xml:space="preserve"> следующего </w:t>
      </w:r>
      <w:r w:rsidRPr="00CB5534">
        <w:rPr>
          <w:rFonts w:eastAsia="Times New Roman"/>
          <w:szCs w:val="28"/>
          <w:lang w:eastAsia="ru-RU"/>
        </w:rPr>
        <w:t>содержания:</w:t>
      </w:r>
    </w:p>
    <w:p w:rsidR="00607BF1" w:rsidRDefault="00607BF1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«5.6.7. Затраты на приобретение программно-аппаратного комплекса измерения времени и координат с фото- и видеофиксацией наруш</w:t>
      </w:r>
      <w:r w:rsidR="002B1237">
        <w:rPr>
          <w:rFonts w:eastAsia="Times New Roman"/>
          <w:szCs w:val="28"/>
        </w:rPr>
        <w:t>ений в сфере благоустройства (З</w:t>
      </w:r>
      <w:r w:rsidRPr="002B1237">
        <w:rPr>
          <w:rFonts w:eastAsia="Times New Roman"/>
          <w:szCs w:val="28"/>
          <w:vertAlign w:val="subscript"/>
        </w:rPr>
        <w:t>ПАК</w:t>
      </w:r>
      <w:r>
        <w:rPr>
          <w:rFonts w:eastAsia="Times New Roman"/>
          <w:szCs w:val="28"/>
        </w:rPr>
        <w:t xml:space="preserve">) определяются по формуле: </w:t>
      </w:r>
    </w:p>
    <w:p w:rsidR="00607BF1" w:rsidRPr="002631E8" w:rsidRDefault="00533B33" w:rsidP="00607BF1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 xml:space="preserve"> ПАК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ПАК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ПАК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607BF1" w:rsidRPr="002631E8" w:rsidRDefault="00607BF1" w:rsidP="00607BF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где:</w:t>
      </w:r>
    </w:p>
    <w:p w:rsidR="00607BF1" w:rsidRPr="002631E8" w:rsidRDefault="00533B33" w:rsidP="00607BF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</m:t>
            </m:r>
            <m:r>
              <w:rPr>
                <w:rFonts w:ascii="Cambria Math" w:hAnsi="Cambria Math"/>
                <w:szCs w:val="28"/>
              </w:rPr>
              <m:t>ПАК</m:t>
            </m:r>
          </m:sub>
        </m:sSub>
      </m:oMath>
      <w:r w:rsidR="00607BF1" w:rsidRPr="002631E8">
        <w:rPr>
          <w:szCs w:val="28"/>
        </w:rPr>
        <w:t xml:space="preserve"> - количество </w:t>
      </w:r>
      <w:r w:rsidR="00607BF1" w:rsidRPr="002631E8">
        <w:rPr>
          <w:szCs w:val="28"/>
          <w:lang w:val="en-US"/>
        </w:rPr>
        <w:t>i</w:t>
      </w:r>
      <w:r w:rsidR="00607BF1" w:rsidRPr="002631E8">
        <w:rPr>
          <w:szCs w:val="28"/>
        </w:rPr>
        <w:t>-го</w:t>
      </w:r>
      <w:r w:rsidR="00607BF1">
        <w:rPr>
          <w:szCs w:val="28"/>
        </w:rPr>
        <w:t xml:space="preserve"> программно-аппаратных комплексов;</w:t>
      </w:r>
    </w:p>
    <w:p w:rsidR="00607BF1" w:rsidRPr="002631E8" w:rsidRDefault="00533B33" w:rsidP="00607BF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ПАК</m:t>
            </m:r>
          </m:sub>
        </m:sSub>
      </m:oMath>
      <w:r w:rsidR="00607BF1" w:rsidRPr="002631E8">
        <w:rPr>
          <w:szCs w:val="28"/>
        </w:rPr>
        <w:t xml:space="preserve"> - цена одного </w:t>
      </w:r>
      <w:r w:rsidR="00607BF1" w:rsidRPr="002631E8">
        <w:rPr>
          <w:szCs w:val="28"/>
          <w:lang w:val="en-US"/>
        </w:rPr>
        <w:t>i</w:t>
      </w:r>
      <w:r w:rsidR="00607BF1" w:rsidRPr="002631E8">
        <w:rPr>
          <w:szCs w:val="28"/>
        </w:rPr>
        <w:t>-го</w:t>
      </w:r>
      <w:r w:rsidR="00607BF1">
        <w:rPr>
          <w:szCs w:val="28"/>
        </w:rPr>
        <w:t xml:space="preserve"> программно-аппаратных комплекса.</w:t>
      </w:r>
    </w:p>
    <w:p w:rsidR="00607BF1" w:rsidRDefault="00607BF1" w:rsidP="00607BF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2631E8">
        <w:rPr>
          <w:szCs w:val="28"/>
        </w:rPr>
        <w:t>Расчет производится в соответствии с нормативами согласно таблице:</w:t>
      </w:r>
    </w:p>
    <w:tbl>
      <w:tblPr>
        <w:tblStyle w:val="15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701"/>
        <w:gridCol w:w="1984"/>
        <w:gridCol w:w="1564"/>
      </w:tblGrid>
      <w:tr w:rsidR="00607BF1" w:rsidRPr="009412C9" w:rsidTr="002B1237">
        <w:trPr>
          <w:trHeight w:val="1184"/>
          <w:jc w:val="center"/>
        </w:trPr>
        <w:tc>
          <w:tcPr>
            <w:tcW w:w="704" w:type="dxa"/>
            <w:vAlign w:val="center"/>
          </w:tcPr>
          <w:p w:rsidR="00607BF1" w:rsidRPr="009412C9" w:rsidRDefault="00607BF1" w:rsidP="00B913E1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9412C9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3686" w:type="dxa"/>
            <w:vAlign w:val="center"/>
          </w:tcPr>
          <w:p w:rsidR="00607BF1" w:rsidRPr="009412C9" w:rsidRDefault="00607BF1" w:rsidP="00B913E1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9412C9">
              <w:rPr>
                <w:rFonts w:eastAsia="Calibri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07BF1" w:rsidRPr="009412C9" w:rsidRDefault="00607BF1" w:rsidP="00B913E1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 w:rsidRPr="009412C9">
              <w:rPr>
                <w:rFonts w:eastAsia="Calibri"/>
                <w:sz w:val="26"/>
                <w:szCs w:val="26"/>
              </w:rPr>
              <w:t>Количество (не более), шт.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607BF1" w:rsidRPr="009412C9" w:rsidRDefault="00607BF1" w:rsidP="00B913E1">
            <w:pPr>
              <w:widowControl w:val="0"/>
              <w:rPr>
                <w:rFonts w:eastAsia="Calibri"/>
                <w:sz w:val="26"/>
                <w:szCs w:val="26"/>
              </w:rPr>
            </w:pPr>
            <w:r w:rsidRPr="009412C9">
              <w:rPr>
                <w:rFonts w:eastAsia="Calibri"/>
                <w:sz w:val="26"/>
                <w:szCs w:val="26"/>
              </w:rPr>
              <w:t>Срок полезного использования, лет</w:t>
            </w:r>
          </w:p>
        </w:tc>
        <w:tc>
          <w:tcPr>
            <w:tcW w:w="1564" w:type="dxa"/>
            <w:vAlign w:val="center"/>
          </w:tcPr>
          <w:p w:rsidR="00607BF1" w:rsidRPr="009412C9" w:rsidRDefault="00607BF1" w:rsidP="00AB0679">
            <w:pPr>
              <w:widowControl w:val="0"/>
              <w:spacing w:after="0"/>
              <w:rPr>
                <w:rFonts w:eastAsia="Calibri"/>
                <w:sz w:val="26"/>
                <w:szCs w:val="26"/>
              </w:rPr>
            </w:pPr>
            <w:r w:rsidRPr="009412C9">
              <w:rPr>
                <w:rFonts w:eastAsia="Calibri"/>
                <w:sz w:val="26"/>
                <w:szCs w:val="26"/>
              </w:rPr>
              <w:t xml:space="preserve">Цена за единицу </w:t>
            </w:r>
            <w:r w:rsidRPr="009412C9">
              <w:rPr>
                <w:rFonts w:eastAsia="Calibri"/>
                <w:sz w:val="26"/>
                <w:szCs w:val="26"/>
              </w:rPr>
              <w:br/>
              <w:t>(не более), руб.</w:t>
            </w:r>
          </w:p>
        </w:tc>
      </w:tr>
      <w:tr w:rsidR="00607BF1" w:rsidRPr="002B1237" w:rsidTr="002B1237">
        <w:trPr>
          <w:trHeight w:val="340"/>
          <w:jc w:val="center"/>
        </w:trPr>
        <w:tc>
          <w:tcPr>
            <w:tcW w:w="704" w:type="dxa"/>
            <w:vAlign w:val="center"/>
          </w:tcPr>
          <w:p w:rsidR="00607BF1" w:rsidRPr="002B1237" w:rsidRDefault="00607BF1" w:rsidP="00B913E1">
            <w:pPr>
              <w:widowControl w:val="0"/>
              <w:suppressLineNumbers/>
              <w:suppressAutoHyphens/>
              <w:spacing w:after="0" w:line="240" w:lineRule="auto"/>
              <w:rPr>
                <w:sz w:val="27"/>
                <w:szCs w:val="27"/>
                <w:lang w:eastAsia="ar-SA"/>
              </w:rPr>
            </w:pPr>
            <w:r w:rsidRPr="002B1237">
              <w:rPr>
                <w:sz w:val="27"/>
                <w:szCs w:val="27"/>
                <w:lang w:eastAsia="ar-SA"/>
              </w:rPr>
              <w:t>1</w:t>
            </w:r>
          </w:p>
        </w:tc>
        <w:tc>
          <w:tcPr>
            <w:tcW w:w="3686" w:type="dxa"/>
            <w:vAlign w:val="center"/>
          </w:tcPr>
          <w:p w:rsidR="00607BF1" w:rsidRPr="002B1237" w:rsidRDefault="00607BF1" w:rsidP="00B913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2B1237">
              <w:rPr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07BF1" w:rsidRPr="002B1237" w:rsidRDefault="00607BF1" w:rsidP="00B913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2B1237">
              <w:rPr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607BF1" w:rsidRPr="002B1237" w:rsidRDefault="00607BF1" w:rsidP="00B913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2B1237">
              <w:rPr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607BF1" w:rsidRPr="002B1237" w:rsidRDefault="00607BF1" w:rsidP="00B913E1">
            <w:pPr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2B1237">
              <w:rPr>
                <w:sz w:val="27"/>
                <w:szCs w:val="27"/>
                <w:lang w:eastAsia="ru-RU"/>
              </w:rPr>
              <w:t>5</w:t>
            </w:r>
          </w:p>
        </w:tc>
      </w:tr>
      <w:tr w:rsidR="00607BF1" w:rsidRPr="002B1237" w:rsidTr="002B1237">
        <w:trPr>
          <w:trHeight w:val="340"/>
          <w:jc w:val="center"/>
        </w:trPr>
        <w:tc>
          <w:tcPr>
            <w:tcW w:w="704" w:type="dxa"/>
            <w:vAlign w:val="center"/>
          </w:tcPr>
          <w:p w:rsidR="00607BF1" w:rsidRPr="002B1237" w:rsidRDefault="00607BF1" w:rsidP="00B913E1">
            <w:pPr>
              <w:widowControl w:val="0"/>
              <w:suppressLineNumbers/>
              <w:suppressAutoHyphens/>
              <w:spacing w:after="0" w:line="240" w:lineRule="auto"/>
              <w:rPr>
                <w:sz w:val="27"/>
                <w:szCs w:val="27"/>
                <w:lang w:eastAsia="ar-SA"/>
              </w:rPr>
            </w:pPr>
            <w:r w:rsidRPr="002B1237">
              <w:rPr>
                <w:sz w:val="27"/>
                <w:szCs w:val="27"/>
                <w:lang w:eastAsia="ar-SA"/>
              </w:rPr>
              <w:t>1</w:t>
            </w:r>
          </w:p>
        </w:tc>
        <w:tc>
          <w:tcPr>
            <w:tcW w:w="3686" w:type="dxa"/>
            <w:vAlign w:val="center"/>
          </w:tcPr>
          <w:p w:rsidR="00607BF1" w:rsidRPr="002B1237" w:rsidRDefault="00607BF1" w:rsidP="00B913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2B1237">
              <w:rPr>
                <w:sz w:val="27"/>
                <w:szCs w:val="27"/>
                <w:lang w:eastAsia="ru-RU"/>
              </w:rPr>
              <w:t>Программно-аппаратный комплекс измерения времени и координат с фото- и видеофиксацией нарушений в сфере благоустройства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07BF1" w:rsidRPr="002B1237" w:rsidRDefault="00BF030B" w:rsidP="00B913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607BF1" w:rsidRPr="002B1237" w:rsidRDefault="00607BF1" w:rsidP="00B913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2B1237">
              <w:rPr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607BF1" w:rsidRPr="002B1237" w:rsidRDefault="00607BF1" w:rsidP="00B913E1">
            <w:pPr>
              <w:spacing w:after="0" w:line="240" w:lineRule="auto"/>
              <w:rPr>
                <w:sz w:val="27"/>
                <w:szCs w:val="27"/>
                <w:lang w:eastAsia="ru-RU"/>
              </w:rPr>
            </w:pPr>
            <w:r w:rsidRPr="002B1237">
              <w:rPr>
                <w:sz w:val="27"/>
                <w:szCs w:val="27"/>
                <w:lang w:eastAsia="ru-RU"/>
              </w:rPr>
              <w:t>778 000,00</w:t>
            </w:r>
          </w:p>
        </w:tc>
      </w:tr>
    </w:tbl>
    <w:p w:rsidR="00607BF1" w:rsidRDefault="00607BF1" w:rsidP="00607BF1">
      <w:pPr>
        <w:widowControl w:val="0"/>
        <w:autoSpaceDE w:val="0"/>
        <w:autoSpaceDN w:val="0"/>
        <w:adjustRightInd w:val="0"/>
        <w:spacing w:after="0" w:line="240" w:lineRule="auto"/>
        <w:ind w:left="8508"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  ».</w:t>
      </w:r>
    </w:p>
    <w:p w:rsidR="00B41C3E" w:rsidRDefault="00B41C3E" w:rsidP="00533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eastAsia="Times New Roman"/>
          <w:szCs w:val="28"/>
        </w:rPr>
        <w:t xml:space="preserve">1.3. </w:t>
      </w:r>
      <w:r>
        <w:t xml:space="preserve">В таблице пункта 7.3 подраздела 7 раздела </w:t>
      </w:r>
      <w:r>
        <w:rPr>
          <w:lang w:val="en-US"/>
        </w:rPr>
        <w:t>I</w:t>
      </w:r>
      <w:r>
        <w:t xml:space="preserve"> строк</w:t>
      </w:r>
      <w:r w:rsidR="008E7597">
        <w:t>и</w:t>
      </w:r>
      <w:r>
        <w:t xml:space="preserve"> 8</w:t>
      </w:r>
      <w:r w:rsidR="008E7597">
        <w:t>, 12, 15</w:t>
      </w:r>
      <w:r>
        <w:t xml:space="preserve"> изложить </w:t>
      </w:r>
      <w:bookmarkStart w:id="0" w:name="_GoBack"/>
      <w:bookmarkEnd w:id="0"/>
      <w:r>
        <w:t>в новой редакции:</w:t>
      </w:r>
    </w:p>
    <w:tbl>
      <w:tblPr>
        <w:tblW w:w="96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04"/>
        <w:gridCol w:w="3775"/>
        <w:gridCol w:w="2337"/>
        <w:gridCol w:w="1098"/>
        <w:gridCol w:w="1759"/>
      </w:tblGrid>
      <w:tr w:rsidR="00B41C3E" w:rsidTr="008E7597">
        <w:trPr>
          <w:trHeight w:val="381"/>
          <w:jc w:val="center"/>
        </w:trPr>
        <w:tc>
          <w:tcPr>
            <w:tcW w:w="704" w:type="dxa"/>
            <w:vAlign w:val="center"/>
          </w:tcPr>
          <w:p w:rsidR="00B41C3E" w:rsidRDefault="00B41C3E" w:rsidP="008E7597">
            <w:pPr>
              <w:spacing w:after="0"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775" w:type="dxa"/>
            <w:vAlign w:val="center"/>
          </w:tcPr>
          <w:p w:rsidR="00B41C3E" w:rsidRDefault="00B41C3E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Видеокарта</w:t>
            </w:r>
          </w:p>
        </w:tc>
        <w:tc>
          <w:tcPr>
            <w:tcW w:w="2337" w:type="dxa"/>
            <w:vAlign w:val="center"/>
          </w:tcPr>
          <w:p w:rsidR="00B41C3E" w:rsidRDefault="00B41C3E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098" w:type="dxa"/>
            <w:vAlign w:val="center"/>
          </w:tcPr>
          <w:p w:rsidR="00B41C3E" w:rsidRDefault="00B41C3E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w w:val="99"/>
                <w:sz w:val="26"/>
                <w:szCs w:val="26"/>
              </w:rPr>
            </w:pPr>
            <w:r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1759" w:type="dxa"/>
            <w:vAlign w:val="center"/>
          </w:tcPr>
          <w:p w:rsidR="00B41C3E" w:rsidRDefault="00B41C3E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29</w:t>
            </w:r>
            <w:r w:rsidR="008E7597" w:rsidRPr="007D506B">
              <w:rPr>
                <w:sz w:val="26"/>
                <w:szCs w:val="26"/>
                <w:lang w:eastAsia="ar-SA"/>
              </w:rPr>
              <w:t> </w:t>
            </w:r>
            <w:r>
              <w:rPr>
                <w:sz w:val="26"/>
                <w:szCs w:val="26"/>
                <w:lang w:eastAsia="ar-SA"/>
              </w:rPr>
              <w:t>344,00</w:t>
            </w:r>
          </w:p>
        </w:tc>
      </w:tr>
      <w:tr w:rsidR="008E7597" w:rsidTr="008E7597">
        <w:trPr>
          <w:trHeight w:val="381"/>
          <w:jc w:val="center"/>
        </w:trPr>
        <w:tc>
          <w:tcPr>
            <w:tcW w:w="704" w:type="dxa"/>
            <w:vAlign w:val="center"/>
          </w:tcPr>
          <w:p w:rsidR="008E7597" w:rsidRDefault="008E7597" w:rsidP="008E7597">
            <w:pPr>
              <w:spacing w:after="0"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775" w:type="dxa"/>
            <w:vAlign w:val="center"/>
          </w:tcPr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</w:rPr>
            </w:pPr>
            <w:r w:rsidRPr="007D506B">
              <w:rPr>
                <w:sz w:val="26"/>
                <w:szCs w:val="26"/>
              </w:rPr>
              <w:t>Аудио-воспроизводящая аппаратура</w:t>
            </w:r>
          </w:p>
        </w:tc>
        <w:tc>
          <w:tcPr>
            <w:tcW w:w="2337" w:type="dxa"/>
            <w:vAlign w:val="center"/>
          </w:tcPr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098" w:type="dxa"/>
            <w:vAlign w:val="center"/>
          </w:tcPr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w w:val="99"/>
                <w:sz w:val="26"/>
                <w:szCs w:val="26"/>
              </w:rPr>
            </w:pPr>
            <w:r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1759" w:type="dxa"/>
            <w:vAlign w:val="center"/>
          </w:tcPr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  <w:lang w:eastAsia="ar-SA"/>
              </w:rPr>
            </w:pPr>
            <w:r w:rsidRPr="007D506B">
              <w:rPr>
                <w:sz w:val="26"/>
                <w:szCs w:val="26"/>
                <w:lang w:eastAsia="ar-SA"/>
              </w:rPr>
              <w:t>1 000,00</w:t>
            </w:r>
          </w:p>
        </w:tc>
      </w:tr>
      <w:tr w:rsidR="008E7597" w:rsidTr="008E7597">
        <w:trPr>
          <w:trHeight w:val="381"/>
          <w:jc w:val="center"/>
        </w:trPr>
        <w:tc>
          <w:tcPr>
            <w:tcW w:w="704" w:type="dxa"/>
            <w:vAlign w:val="center"/>
          </w:tcPr>
          <w:p w:rsidR="008E7597" w:rsidRDefault="008E7597" w:rsidP="008E7597">
            <w:pPr>
              <w:spacing w:after="0"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775" w:type="dxa"/>
            <w:vAlign w:val="center"/>
          </w:tcPr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</w:rPr>
            </w:pPr>
            <w:r w:rsidRPr="0093719E">
              <w:rPr>
                <w:sz w:val="26"/>
                <w:szCs w:val="26"/>
                <w:lang w:val="en-US"/>
              </w:rPr>
              <w:t>Web</w:t>
            </w:r>
            <w:r w:rsidRPr="0093719E">
              <w:rPr>
                <w:sz w:val="26"/>
                <w:szCs w:val="26"/>
              </w:rPr>
              <w:t>-камера</w:t>
            </w:r>
          </w:p>
        </w:tc>
        <w:tc>
          <w:tcPr>
            <w:tcW w:w="2337" w:type="dxa"/>
            <w:vAlign w:val="center"/>
          </w:tcPr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на одного служащего</w:t>
            </w:r>
          </w:p>
        </w:tc>
        <w:tc>
          <w:tcPr>
            <w:tcW w:w="1098" w:type="dxa"/>
            <w:vAlign w:val="center"/>
          </w:tcPr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w w:val="99"/>
                <w:sz w:val="26"/>
                <w:szCs w:val="26"/>
              </w:rPr>
            </w:pPr>
            <w:r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1759" w:type="dxa"/>
            <w:vAlign w:val="center"/>
          </w:tcPr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1</w:t>
            </w:r>
            <w:r w:rsidRPr="007D506B">
              <w:rPr>
                <w:sz w:val="26"/>
                <w:szCs w:val="26"/>
                <w:lang w:eastAsia="ar-SA"/>
              </w:rPr>
              <w:t> </w:t>
            </w:r>
            <w:r>
              <w:rPr>
                <w:sz w:val="26"/>
                <w:szCs w:val="26"/>
              </w:rPr>
              <w:t>291</w:t>
            </w:r>
            <w:r w:rsidRPr="0093719E">
              <w:rPr>
                <w:sz w:val="26"/>
                <w:szCs w:val="26"/>
              </w:rPr>
              <w:t>,00</w:t>
            </w:r>
          </w:p>
        </w:tc>
      </w:tr>
    </w:tbl>
    <w:p w:rsidR="008E7597" w:rsidRDefault="008E7597" w:rsidP="008E75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szCs w:val="28"/>
        </w:rPr>
        <w:t xml:space="preserve">1.4. </w:t>
      </w:r>
      <w:r>
        <w:t xml:space="preserve">В таблице пункта 10.1 подраздела 10 раздела </w:t>
      </w:r>
      <w:r>
        <w:rPr>
          <w:lang w:val="en-US"/>
        </w:rPr>
        <w:t>VI</w:t>
      </w:r>
      <w:r>
        <w:t xml:space="preserve"> строки 1 - 3 изложить в новой редакции:</w:t>
      </w:r>
    </w:p>
    <w:tbl>
      <w:tblPr>
        <w:tblW w:w="973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92"/>
        <w:gridCol w:w="2145"/>
        <w:gridCol w:w="2286"/>
      </w:tblGrid>
      <w:tr w:rsidR="008E7597" w:rsidTr="008E7597">
        <w:trPr>
          <w:trHeight w:val="948"/>
          <w:jc w:val="center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446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en-US" w:eastAsia="zh-CN" w:bidi="ar"/>
              </w:rPr>
              <w:t>1</w:t>
            </w:r>
          </w:p>
        </w:tc>
        <w:tc>
          <w:tcPr>
            <w:tcW w:w="4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786C26">
              <w:rPr>
                <w:rFonts w:eastAsia="Times New Roman"/>
                <w:sz w:val="26"/>
                <w:szCs w:val="26"/>
                <w:lang w:eastAsia="zh-CN" w:bidi="ar"/>
              </w:rPr>
              <w:t>Обложка для постановлений (распоряжений)</w:t>
            </w:r>
          </w:p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786C26">
              <w:rPr>
                <w:rFonts w:eastAsia="Times New Roman"/>
                <w:sz w:val="26"/>
                <w:szCs w:val="26"/>
                <w:lang w:eastAsia="zh-CN" w:bidi="ar"/>
              </w:rPr>
              <w:t>администрации города Мурманска</w:t>
            </w:r>
          </w:p>
        </w:tc>
        <w:tc>
          <w:tcPr>
            <w:tcW w:w="2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8E759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zh-CN" w:bidi="ar"/>
              </w:rPr>
              <w:t>3</w:t>
            </w:r>
            <w:r>
              <w:rPr>
                <w:rFonts w:eastAsia="Times New Roman"/>
                <w:sz w:val="26"/>
                <w:szCs w:val="26"/>
                <w:lang w:val="en-US" w:eastAsia="zh-CN" w:bidi="ar"/>
              </w:rPr>
              <w:t xml:space="preserve"> 000</w:t>
            </w:r>
          </w:p>
        </w:tc>
        <w:tc>
          <w:tcPr>
            <w:tcW w:w="2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8E759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en-US" w:eastAsia="zh-CN" w:bidi="ar"/>
              </w:rPr>
              <w:t>55,00</w:t>
            </w:r>
          </w:p>
        </w:tc>
      </w:tr>
      <w:tr w:rsidR="008E7597" w:rsidTr="008E7597">
        <w:trPr>
          <w:trHeight w:val="420"/>
          <w:jc w:val="center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446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en-US" w:eastAsia="zh-CN" w:bidi="ar"/>
              </w:rPr>
              <w:t>2</w:t>
            </w:r>
          </w:p>
        </w:tc>
        <w:tc>
          <w:tcPr>
            <w:tcW w:w="4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en-US" w:eastAsia="zh-CN" w:bidi="ar"/>
              </w:rPr>
              <w:t>Карточка-справка</w:t>
            </w:r>
          </w:p>
        </w:tc>
        <w:tc>
          <w:tcPr>
            <w:tcW w:w="2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8E759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zh-CN" w:bidi="ar"/>
              </w:rPr>
              <w:t>5</w:t>
            </w:r>
            <w:r>
              <w:rPr>
                <w:rFonts w:eastAsia="Times New Roman"/>
                <w:sz w:val="26"/>
                <w:szCs w:val="26"/>
                <w:lang w:val="en-US" w:eastAsia="zh-CN" w:bidi="ar"/>
              </w:rPr>
              <w:t>00</w:t>
            </w:r>
          </w:p>
        </w:tc>
        <w:tc>
          <w:tcPr>
            <w:tcW w:w="2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8E759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en-US" w:eastAsia="zh-CN" w:bidi="ar"/>
              </w:rPr>
              <w:t>20,00</w:t>
            </w:r>
          </w:p>
        </w:tc>
      </w:tr>
      <w:tr w:rsidR="008E7597" w:rsidTr="008E7597">
        <w:trPr>
          <w:trHeight w:val="620"/>
          <w:jc w:val="center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446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en-US" w:eastAsia="zh-CN" w:bidi="ar"/>
              </w:rPr>
              <w:t>3</w:t>
            </w:r>
          </w:p>
        </w:tc>
        <w:tc>
          <w:tcPr>
            <w:tcW w:w="4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8E75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786C26">
              <w:rPr>
                <w:rFonts w:eastAsia="Times New Roman"/>
                <w:sz w:val="26"/>
                <w:szCs w:val="26"/>
                <w:lang w:eastAsia="zh-CN" w:bidi="ar"/>
              </w:rPr>
              <w:t>Личная карточка муниципального служащего (форма Т-2)</w:t>
            </w:r>
          </w:p>
        </w:tc>
        <w:tc>
          <w:tcPr>
            <w:tcW w:w="2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8E759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eastAsia="zh-CN" w:bidi="ar"/>
              </w:rPr>
              <w:t>5</w:t>
            </w:r>
            <w:r>
              <w:rPr>
                <w:rFonts w:eastAsia="Times New Roman"/>
                <w:sz w:val="26"/>
                <w:szCs w:val="26"/>
                <w:lang w:val="en-US" w:eastAsia="zh-CN" w:bidi="ar"/>
              </w:rPr>
              <w:t>00</w:t>
            </w:r>
          </w:p>
        </w:tc>
        <w:tc>
          <w:tcPr>
            <w:tcW w:w="2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7597" w:rsidRDefault="008E7597" w:rsidP="008E759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en-US" w:eastAsia="zh-CN" w:bidi="ar"/>
              </w:rPr>
              <w:t>20,00</w:t>
            </w:r>
          </w:p>
        </w:tc>
      </w:tr>
    </w:tbl>
    <w:p w:rsidR="008E7597" w:rsidRPr="008E7597" w:rsidRDefault="004460C6" w:rsidP="008E75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1.5. </w:t>
      </w:r>
      <w:r w:rsidR="008E7597" w:rsidRPr="008E7597">
        <w:rPr>
          <w:szCs w:val="28"/>
        </w:rPr>
        <w:t>В таблице пункта 10.1 подраздела 10 раздела VI строки 7, 8 исключить.</w:t>
      </w:r>
    </w:p>
    <w:p w:rsidR="00AB0679" w:rsidRDefault="008E7597" w:rsidP="00AB0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4460C6">
        <w:rPr>
          <w:szCs w:val="28"/>
        </w:rPr>
        <w:t>6</w:t>
      </w:r>
      <w:r>
        <w:rPr>
          <w:szCs w:val="28"/>
        </w:rPr>
        <w:t xml:space="preserve">. </w:t>
      </w:r>
      <w:r w:rsidRPr="008E7597">
        <w:rPr>
          <w:szCs w:val="28"/>
        </w:rPr>
        <w:t xml:space="preserve">В таблице пункта 10.1 подраздела 10 раздела VI строки 9 </w:t>
      </w:r>
      <w:r w:rsidR="004460C6">
        <w:t>-</w:t>
      </w:r>
      <w:r w:rsidRPr="008E7597">
        <w:rPr>
          <w:szCs w:val="28"/>
        </w:rPr>
        <w:t>12 считать строками 7</w:t>
      </w:r>
      <w:r w:rsidR="004460C6">
        <w:rPr>
          <w:szCs w:val="28"/>
        </w:rPr>
        <w:t xml:space="preserve"> </w:t>
      </w:r>
      <w:r w:rsidR="004460C6">
        <w:t>-</w:t>
      </w:r>
      <w:r w:rsidR="004460C6">
        <w:t xml:space="preserve"> </w:t>
      </w:r>
      <w:r w:rsidRPr="008E7597">
        <w:rPr>
          <w:szCs w:val="28"/>
        </w:rPr>
        <w:t>10 соответственно.</w:t>
      </w:r>
    </w:p>
    <w:p w:rsidR="00AB0679" w:rsidRPr="00AB0679" w:rsidRDefault="00AB0679" w:rsidP="00AB06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1.7. Т</w:t>
      </w:r>
      <w:r>
        <w:t>аблицу</w:t>
      </w:r>
      <w:r>
        <w:t xml:space="preserve"> пункта 10.1 подраздела 10 раздела </w:t>
      </w:r>
      <w:r>
        <w:rPr>
          <w:lang w:val="en-US"/>
        </w:rPr>
        <w:t>VI</w:t>
      </w:r>
      <w:r>
        <w:t xml:space="preserve"> дополнить новой строкой 11: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678"/>
        <w:gridCol w:w="2126"/>
        <w:gridCol w:w="2268"/>
      </w:tblGrid>
      <w:tr w:rsidR="00AB0679" w:rsidRPr="00AB0679" w:rsidTr="00AB0679">
        <w:trPr>
          <w:trHeight w:val="340"/>
          <w:jc w:val="center"/>
        </w:trPr>
        <w:tc>
          <w:tcPr>
            <w:tcW w:w="704" w:type="dxa"/>
            <w:vAlign w:val="center"/>
          </w:tcPr>
          <w:p w:rsidR="00AB0679" w:rsidRPr="00AB0679" w:rsidRDefault="00AB0679" w:rsidP="00AB06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11</w:t>
            </w:r>
          </w:p>
        </w:tc>
        <w:tc>
          <w:tcPr>
            <w:tcW w:w="4678" w:type="dxa"/>
            <w:vAlign w:val="center"/>
          </w:tcPr>
          <w:p w:rsidR="00AB0679" w:rsidRPr="00AB0679" w:rsidRDefault="00AB0679" w:rsidP="00AB06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Бланк для поздравления</w:t>
            </w:r>
          </w:p>
        </w:tc>
        <w:tc>
          <w:tcPr>
            <w:tcW w:w="2126" w:type="dxa"/>
            <w:vAlign w:val="center"/>
          </w:tcPr>
          <w:p w:rsidR="00AB0679" w:rsidRPr="00AB0679" w:rsidRDefault="00AB0679" w:rsidP="00AB0679">
            <w:pPr>
              <w:spacing w:after="0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1 000</w:t>
            </w:r>
          </w:p>
        </w:tc>
        <w:tc>
          <w:tcPr>
            <w:tcW w:w="2268" w:type="dxa"/>
            <w:vAlign w:val="center"/>
          </w:tcPr>
          <w:p w:rsidR="00AB0679" w:rsidRPr="00AB0679" w:rsidRDefault="00AB0679" w:rsidP="00AB0679">
            <w:pPr>
              <w:spacing w:after="0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170,00</w:t>
            </w:r>
          </w:p>
        </w:tc>
      </w:tr>
    </w:tbl>
    <w:p w:rsidR="00AB0679" w:rsidRPr="00AB0679" w:rsidRDefault="00AB0679" w:rsidP="00AB067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 w:rsidRPr="00AB0679">
        <w:rPr>
          <w:szCs w:val="28"/>
        </w:rPr>
        <w:t xml:space="preserve">1.8. </w:t>
      </w:r>
      <w:r w:rsidRPr="00AB0679">
        <w:rPr>
          <w:szCs w:val="28"/>
        </w:rPr>
        <w:t xml:space="preserve">В таблице пункта 10.3 подраздела 10 раздела </w:t>
      </w:r>
      <w:r w:rsidRPr="00AB0679">
        <w:rPr>
          <w:szCs w:val="28"/>
          <w:lang w:val="en-US"/>
        </w:rPr>
        <w:t>VI</w:t>
      </w:r>
      <w:r w:rsidRPr="00AB0679">
        <w:rPr>
          <w:szCs w:val="28"/>
        </w:rPr>
        <w:t xml:space="preserve"> строки 5, 6 изложить в новой редакции:</w:t>
      </w:r>
    </w:p>
    <w:tbl>
      <w:tblPr>
        <w:tblW w:w="9781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678"/>
        <w:gridCol w:w="2126"/>
        <w:gridCol w:w="2126"/>
      </w:tblGrid>
      <w:tr w:rsidR="00AB0679" w:rsidRPr="00AB0679" w:rsidTr="00AB0679">
        <w:trPr>
          <w:trHeight w:val="34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679" w:rsidRPr="00AB0679" w:rsidRDefault="00AB0679" w:rsidP="00AB0679">
            <w:pPr>
              <w:spacing w:after="0"/>
              <w:ind w:left="142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679" w:rsidRPr="00AB0679" w:rsidRDefault="00AB0679" w:rsidP="00AB06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7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Вода минеральная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679" w:rsidRPr="00AB0679" w:rsidRDefault="00AB0679" w:rsidP="00AB06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78" w:right="170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250 бутылок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679" w:rsidRPr="00AB0679" w:rsidRDefault="00AB0679" w:rsidP="00AB0679">
            <w:pPr>
              <w:spacing w:after="0"/>
              <w:ind w:right="57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60,00</w:t>
            </w:r>
          </w:p>
        </w:tc>
      </w:tr>
      <w:tr w:rsidR="00AB0679" w:rsidRPr="00AB0679" w:rsidTr="00AB0679">
        <w:trPr>
          <w:trHeight w:val="34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679" w:rsidRPr="00AB0679" w:rsidRDefault="00AB0679" w:rsidP="00AB0679">
            <w:pPr>
              <w:spacing w:after="0"/>
              <w:ind w:left="142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679" w:rsidRPr="00AB0679" w:rsidRDefault="00AB0679" w:rsidP="00AB06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7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Вода питьевая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679" w:rsidRPr="00AB0679" w:rsidRDefault="00AB0679" w:rsidP="00AB067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78" w:right="170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270 бутылок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679" w:rsidRPr="00AB0679" w:rsidRDefault="00AB0679" w:rsidP="00AB0679">
            <w:pPr>
              <w:spacing w:after="0"/>
              <w:ind w:right="57"/>
              <w:jc w:val="center"/>
              <w:rPr>
                <w:sz w:val="26"/>
                <w:szCs w:val="26"/>
              </w:rPr>
            </w:pPr>
            <w:r w:rsidRPr="00AB0679">
              <w:rPr>
                <w:sz w:val="26"/>
                <w:szCs w:val="26"/>
              </w:rPr>
              <w:t>390,00</w:t>
            </w:r>
          </w:p>
        </w:tc>
      </w:tr>
    </w:tbl>
    <w:p w:rsidR="00607BF1" w:rsidRDefault="008A75EA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szCs w:val="28"/>
        </w:rPr>
        <w:lastRenderedPageBreak/>
        <w:t>2</w:t>
      </w:r>
      <w:r w:rsidR="00401704">
        <w:rPr>
          <w:szCs w:val="28"/>
        </w:rPr>
        <w:t>.</w:t>
      </w:r>
      <w:r w:rsidR="00607BF1" w:rsidRPr="00607BF1">
        <w:rPr>
          <w:rFonts w:eastAsia="Times New Roman"/>
          <w:szCs w:val="28"/>
        </w:rPr>
        <w:t xml:space="preserve"> </w:t>
      </w:r>
      <w:r w:rsidR="00607BF1" w:rsidRPr="0075625E">
        <w:rPr>
          <w:rFonts w:eastAsia="Times New Roman"/>
          <w:szCs w:val="28"/>
        </w:rPr>
        <w:t xml:space="preserve">Внести </w:t>
      </w:r>
      <w:r w:rsidR="00607BF1">
        <w:rPr>
          <w:rFonts w:eastAsia="Times New Roman"/>
          <w:szCs w:val="28"/>
        </w:rPr>
        <w:t>в приложение № 2</w:t>
      </w:r>
      <w:r w:rsidR="00607BF1" w:rsidRPr="00127F98">
        <w:rPr>
          <w:rFonts w:eastAsia="Times New Roman"/>
          <w:szCs w:val="28"/>
        </w:rPr>
        <w:t xml:space="preserve"> </w:t>
      </w:r>
      <w:r w:rsidR="00607BF1" w:rsidRPr="0075625E">
        <w:rPr>
          <w:rFonts w:eastAsia="Times New Roman"/>
          <w:szCs w:val="28"/>
        </w:rPr>
        <w:t xml:space="preserve">к распоряжению администрации города Мурманска от </w:t>
      </w:r>
      <w:r w:rsidR="00607BF1">
        <w:rPr>
          <w:rFonts w:eastAsia="Times New Roman"/>
          <w:szCs w:val="28"/>
        </w:rPr>
        <w:t xml:space="preserve">07.03.2024 № </w:t>
      </w:r>
      <w:r w:rsidR="00607BF1" w:rsidRPr="0075625E">
        <w:rPr>
          <w:rFonts w:eastAsia="Times New Roman"/>
          <w:szCs w:val="28"/>
        </w:rPr>
        <w:t>0</w:t>
      </w:r>
      <w:r w:rsidR="00607BF1">
        <w:rPr>
          <w:rFonts w:eastAsia="Times New Roman"/>
          <w:szCs w:val="28"/>
        </w:rPr>
        <w:t>9</w:t>
      </w:r>
      <w:r w:rsidR="00607BF1" w:rsidRPr="0075625E">
        <w:rPr>
          <w:rFonts w:eastAsia="Times New Roman"/>
          <w:szCs w:val="28"/>
        </w:rPr>
        <w:t xml:space="preserve">-р «Об утверждении нормативных затрат на </w:t>
      </w:r>
      <w:r w:rsidR="00607BF1" w:rsidRPr="00A1416B">
        <w:rPr>
          <w:rFonts w:eastAsia="Times New Roman"/>
          <w:szCs w:val="28"/>
        </w:rPr>
        <w:t xml:space="preserve">обеспечение функций администрации города Мурманска, включая подведомственное казенное учреждение» (в ред. распоряжений от 27.04.2024 </w:t>
      </w:r>
      <w:r w:rsidR="00607BF1" w:rsidRPr="00A1416B">
        <w:rPr>
          <w:rFonts w:eastAsia="Times New Roman"/>
          <w:szCs w:val="28"/>
        </w:rPr>
        <w:br/>
        <w:t>№ 17-р, от 23.05.2024 № 21-р,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20.06.2024 № 27-р,</w:t>
      </w:r>
      <w:r w:rsidR="00607BF1" w:rsidRPr="00A1416B">
        <w:rPr>
          <w:szCs w:val="28"/>
        </w:rPr>
        <w:t xml:space="preserve"> </w:t>
      </w:r>
      <w:r w:rsidR="00607BF1" w:rsidRPr="00A1416B">
        <w:rPr>
          <w:rFonts w:eastAsia="Times New Roman"/>
          <w:szCs w:val="28"/>
        </w:rPr>
        <w:t>от 18.07.2024 № 38-р</w:t>
      </w:r>
      <w:r w:rsidR="00607BF1">
        <w:rPr>
          <w:rFonts w:eastAsia="Times New Roman"/>
          <w:szCs w:val="28"/>
        </w:rPr>
        <w:t xml:space="preserve">, </w:t>
      </w:r>
      <w:r w:rsidR="00607BF1">
        <w:rPr>
          <w:rFonts w:eastAsia="Times New Roman"/>
          <w:szCs w:val="28"/>
        </w:rPr>
        <w:br/>
        <w:t>от 25.09.2024 № 47-р, от 22.10.2024 № 52-р,</w:t>
      </w:r>
      <w:r w:rsidR="00607BF1" w:rsidRPr="00A91181">
        <w:rPr>
          <w:rFonts w:eastAsia="Times New Roman"/>
          <w:szCs w:val="28"/>
        </w:rPr>
        <w:t xml:space="preserve"> </w:t>
      </w:r>
      <w:r w:rsidR="00607BF1" w:rsidRPr="005B5F07">
        <w:rPr>
          <w:rFonts w:eastAsia="Times New Roman"/>
          <w:szCs w:val="28"/>
        </w:rPr>
        <w:t>от 04.12.2024 № 72-р, от 23.01.2025 № 01-р</w:t>
      </w:r>
      <w:r w:rsidR="00607BF1">
        <w:rPr>
          <w:rFonts w:eastAsia="Times New Roman"/>
          <w:szCs w:val="28"/>
        </w:rPr>
        <w:t>) следующие изменения:</w:t>
      </w:r>
    </w:p>
    <w:p w:rsidR="00607BF1" w:rsidRPr="00607BF1" w:rsidRDefault="00607BF1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2.1. В таблице</w:t>
      </w:r>
      <w:r w:rsidRPr="00C53E6F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пункта 4.4 подраздела 4 раздела </w:t>
      </w:r>
      <w:r w:rsidRPr="00C53E6F">
        <w:rPr>
          <w:rFonts w:eastAsia="Times New Roman"/>
          <w:szCs w:val="28"/>
        </w:rPr>
        <w:t>I</w:t>
      </w:r>
      <w:r>
        <w:rPr>
          <w:rFonts w:eastAsia="Times New Roman"/>
          <w:szCs w:val="28"/>
        </w:rPr>
        <w:t xml:space="preserve"> </w:t>
      </w:r>
      <w:r w:rsidR="00035A91">
        <w:rPr>
          <w:rFonts w:eastAsia="Times New Roman"/>
          <w:szCs w:val="28"/>
        </w:rPr>
        <w:t xml:space="preserve">строку 1 </w:t>
      </w:r>
      <w:r>
        <w:rPr>
          <w:rFonts w:eastAsia="Times New Roman"/>
          <w:szCs w:val="28"/>
        </w:rPr>
        <w:t xml:space="preserve">изложить в новой </w:t>
      </w:r>
      <w:r w:rsidRPr="00607BF1">
        <w:rPr>
          <w:rFonts w:eastAsia="Times New Roman"/>
          <w:szCs w:val="28"/>
        </w:rPr>
        <w:t>редакции:</w:t>
      </w:r>
    </w:p>
    <w:tbl>
      <w:tblPr>
        <w:tblStyle w:val="19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6096"/>
        <w:gridCol w:w="2976"/>
      </w:tblGrid>
      <w:tr w:rsidR="00607BF1" w:rsidRPr="00607BF1" w:rsidTr="00B913E1">
        <w:trPr>
          <w:trHeight w:val="276"/>
        </w:trPr>
        <w:tc>
          <w:tcPr>
            <w:tcW w:w="567" w:type="dxa"/>
            <w:vAlign w:val="center"/>
          </w:tcPr>
          <w:p w:rsidR="00607BF1" w:rsidRPr="00607BF1" w:rsidRDefault="00607BF1" w:rsidP="00B913E1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8"/>
                <w:szCs w:val="28"/>
              </w:rPr>
            </w:pPr>
            <w:r w:rsidRPr="00607BF1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6096" w:type="dxa"/>
            <w:vAlign w:val="center"/>
          </w:tcPr>
          <w:p w:rsidR="00607BF1" w:rsidRPr="00607BF1" w:rsidRDefault="00607BF1" w:rsidP="00B913E1">
            <w:pPr>
              <w:pStyle w:val="TableParagraph"/>
              <w:kinsoku w:val="0"/>
              <w:overflowPunct w:val="0"/>
              <w:spacing w:line="240" w:lineRule="auto"/>
              <w:rPr>
                <w:sz w:val="28"/>
                <w:szCs w:val="28"/>
              </w:rPr>
            </w:pPr>
            <w:r w:rsidRPr="00607BF1">
              <w:rPr>
                <w:sz w:val="28"/>
                <w:szCs w:val="28"/>
              </w:rPr>
              <w:t>СПС Консультант Плюс</w:t>
            </w:r>
          </w:p>
        </w:tc>
        <w:tc>
          <w:tcPr>
            <w:tcW w:w="2976" w:type="dxa"/>
          </w:tcPr>
          <w:p w:rsidR="00607BF1" w:rsidRPr="00607BF1" w:rsidRDefault="00607BF1" w:rsidP="00B913E1">
            <w:pPr>
              <w:pStyle w:val="TableParagraph"/>
              <w:kinsoku w:val="0"/>
              <w:overflowPunct w:val="0"/>
              <w:spacing w:line="240" w:lineRule="auto"/>
              <w:rPr>
                <w:sz w:val="28"/>
                <w:szCs w:val="28"/>
              </w:rPr>
            </w:pPr>
            <w:r w:rsidRPr="00607BF1">
              <w:rPr>
                <w:sz w:val="28"/>
                <w:szCs w:val="28"/>
              </w:rPr>
              <w:t>551 610,96</w:t>
            </w:r>
          </w:p>
        </w:tc>
      </w:tr>
    </w:tbl>
    <w:p w:rsidR="00035A91" w:rsidRPr="00035A91" w:rsidRDefault="00E112C8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2.2. </w:t>
      </w:r>
      <w:r w:rsidR="00035A91" w:rsidRPr="00035A91">
        <w:rPr>
          <w:szCs w:val="28"/>
        </w:rPr>
        <w:t>Подраздел 4 раздела VI изложить в новой редакции:</w:t>
      </w:r>
    </w:p>
    <w:p w:rsidR="00035A91" w:rsidRPr="00035A91" w:rsidRDefault="00035A91" w:rsidP="00E11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Cs w:val="28"/>
        </w:rPr>
      </w:pPr>
      <w:r w:rsidRPr="00035A91">
        <w:rPr>
          <w:szCs w:val="28"/>
        </w:rPr>
        <w:t>«4. Затраты на коммунальные услуги</w:t>
      </w:r>
    </w:p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4.1. Затраты на газоснабжение и иные виды топлива не предусмотрены.</w:t>
      </w:r>
    </w:p>
    <w:p w:rsidR="00E112C8" w:rsidRPr="002631E8" w:rsidRDefault="00035A91" w:rsidP="00E11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4.2. Затраты на электроснабжение</w:t>
      </w:r>
      <w:r w:rsidR="00E112C8">
        <w:rPr>
          <w:szCs w:val="28"/>
        </w:rPr>
        <w:t xml:space="preserve"> (Зэс) определяются по формуле:</w:t>
      </w:r>
      <m:oMath>
        <m:r>
          <m:rPr>
            <m:sty m:val="p"/>
          </m:rPr>
          <w:rPr>
            <w:rFonts w:ascii="Cambria Math" w:hAnsi="Cambria Math"/>
            <w:szCs w:val="28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ЭС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ЭС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ЭС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</m:t>
          </m:r>
        </m:oMath>
      </m:oMathPara>
    </w:p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где:</w:t>
      </w:r>
    </w:p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Т</w:t>
      </w:r>
      <w:r w:rsidRPr="009C44F4">
        <w:rPr>
          <w:szCs w:val="28"/>
          <w:vertAlign w:val="subscript"/>
        </w:rPr>
        <w:t>iэс</w:t>
      </w:r>
      <w:r w:rsidRPr="00035A91">
        <w:rPr>
          <w:szCs w:val="28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П</w:t>
      </w:r>
      <w:r w:rsidRPr="009C44F4">
        <w:rPr>
          <w:szCs w:val="28"/>
          <w:vertAlign w:val="subscript"/>
        </w:rPr>
        <w:t>iэс</w:t>
      </w:r>
      <w:r w:rsidRPr="00035A91">
        <w:rPr>
          <w:szCs w:val="28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260"/>
        <w:gridCol w:w="5664"/>
      </w:tblGrid>
      <w:tr w:rsidR="00E112C8" w:rsidRPr="009C44F4" w:rsidTr="009C44F4">
        <w:trPr>
          <w:trHeight w:val="55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112C8" w:rsidRPr="009C44F4" w:rsidRDefault="00E112C8" w:rsidP="009C44F4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№ п/п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37F05" w:rsidRDefault="00E112C8" w:rsidP="00C37F05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 xml:space="preserve">Наименование, </w:t>
            </w:r>
          </w:p>
          <w:p w:rsidR="00E112C8" w:rsidRPr="009C44F4" w:rsidRDefault="00E112C8" w:rsidP="00C37F05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ед</w:t>
            </w:r>
            <w:r w:rsidR="00C37F05">
              <w:rPr>
                <w:sz w:val="27"/>
                <w:szCs w:val="27"/>
              </w:rPr>
              <w:t xml:space="preserve">иница </w:t>
            </w:r>
            <w:r w:rsidRPr="009C44F4">
              <w:rPr>
                <w:sz w:val="27"/>
                <w:szCs w:val="27"/>
              </w:rPr>
              <w:t>изм</w:t>
            </w:r>
            <w:r w:rsidR="00C37F05">
              <w:rPr>
                <w:sz w:val="27"/>
                <w:szCs w:val="27"/>
              </w:rPr>
              <w:t>ерения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C37F05" w:rsidRDefault="00E112C8" w:rsidP="00B913E1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Количество потребления в месяц</w:t>
            </w:r>
            <w:r w:rsidR="00C37F05">
              <w:rPr>
                <w:sz w:val="27"/>
                <w:szCs w:val="27"/>
              </w:rPr>
              <w:t xml:space="preserve"> </w:t>
            </w:r>
            <w:r w:rsidR="00C37F05" w:rsidRPr="009C44F4">
              <w:rPr>
                <w:sz w:val="27"/>
                <w:szCs w:val="27"/>
              </w:rPr>
              <w:t>Квтч</w:t>
            </w:r>
          </w:p>
          <w:p w:rsidR="00E112C8" w:rsidRPr="009C44F4" w:rsidRDefault="00E112C8" w:rsidP="00B913E1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 xml:space="preserve"> (не более)</w:t>
            </w:r>
          </w:p>
        </w:tc>
      </w:tr>
      <w:tr w:rsidR="00E112C8" w:rsidRPr="009C44F4" w:rsidTr="009C44F4">
        <w:trPr>
          <w:jc w:val="center"/>
        </w:trPr>
        <w:tc>
          <w:tcPr>
            <w:tcW w:w="704" w:type="dxa"/>
            <w:shd w:val="clear" w:color="auto" w:fill="auto"/>
          </w:tcPr>
          <w:p w:rsidR="00E112C8" w:rsidRPr="009C44F4" w:rsidRDefault="00E112C8" w:rsidP="009C44F4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112C8" w:rsidRPr="009C44F4" w:rsidRDefault="00E112C8" w:rsidP="00B913E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Электроснабжение, Квтч</w:t>
            </w:r>
          </w:p>
        </w:tc>
        <w:tc>
          <w:tcPr>
            <w:tcW w:w="5664" w:type="dxa"/>
            <w:shd w:val="clear" w:color="auto" w:fill="auto"/>
          </w:tcPr>
          <w:p w:rsidR="00E112C8" w:rsidRPr="009C44F4" w:rsidRDefault="00E112C8" w:rsidP="00B913E1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5000</w:t>
            </w:r>
          </w:p>
        </w:tc>
      </w:tr>
    </w:tbl>
    <w:p w:rsid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4.3. Затраты на теплоснабжение (</w:t>
      </w:r>
      <w:r w:rsidRPr="00045D05">
        <w:rPr>
          <w:szCs w:val="28"/>
        </w:rPr>
        <w:t>З</w:t>
      </w:r>
      <w:r w:rsidRPr="00045D05">
        <w:rPr>
          <w:szCs w:val="28"/>
          <w:vertAlign w:val="subscript"/>
        </w:rPr>
        <w:t>тс</w:t>
      </w:r>
      <w:r w:rsidRPr="00035A91">
        <w:rPr>
          <w:szCs w:val="28"/>
        </w:rPr>
        <w:t>) определяются по формуле:</w:t>
      </w:r>
    </w:p>
    <w:p w:rsidR="00144D83" w:rsidRPr="00144D83" w:rsidRDefault="00144D83" w:rsidP="00144D83">
      <w:pPr>
        <w:pStyle w:val="ConsPlusNormal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9C44F4">
        <w:rPr>
          <w:rFonts w:ascii="Times New Roman" w:hAnsi="Times New Roman" w:cs="Times New Roman"/>
          <w:sz w:val="32"/>
          <w:szCs w:val="32"/>
        </w:rPr>
        <w:t>З</w:t>
      </w:r>
      <w:r w:rsidRPr="009C44F4">
        <w:rPr>
          <w:rFonts w:ascii="Times New Roman" w:hAnsi="Times New Roman" w:cs="Times New Roman"/>
          <w:sz w:val="32"/>
          <w:szCs w:val="32"/>
          <w:vertAlign w:val="subscript"/>
        </w:rPr>
        <w:t>тс</w:t>
      </w:r>
      <w:r w:rsidRPr="009C44F4">
        <w:rPr>
          <w:rFonts w:ascii="Times New Roman" w:hAnsi="Times New Roman" w:cs="Times New Roman"/>
          <w:sz w:val="32"/>
          <w:szCs w:val="32"/>
        </w:rPr>
        <w:t xml:space="preserve"> = П</w:t>
      </w:r>
      <w:r w:rsidRPr="009C44F4">
        <w:rPr>
          <w:rFonts w:ascii="Times New Roman" w:hAnsi="Times New Roman" w:cs="Times New Roman"/>
          <w:sz w:val="32"/>
          <w:szCs w:val="32"/>
          <w:vertAlign w:val="subscript"/>
        </w:rPr>
        <w:t>топл</w:t>
      </w:r>
      <w:r w:rsidRPr="009C44F4">
        <w:rPr>
          <w:rFonts w:ascii="Times New Roman" w:hAnsi="Times New Roman" w:cs="Times New Roman"/>
          <w:sz w:val="32"/>
          <w:szCs w:val="32"/>
        </w:rPr>
        <w:t xml:space="preserve"> x Т</w:t>
      </w:r>
      <w:r w:rsidRPr="009C44F4">
        <w:rPr>
          <w:rFonts w:ascii="Times New Roman" w:hAnsi="Times New Roman" w:cs="Times New Roman"/>
          <w:sz w:val="32"/>
          <w:szCs w:val="32"/>
          <w:vertAlign w:val="subscript"/>
        </w:rPr>
        <w:t>тс</w:t>
      </w:r>
      <w:r w:rsidRPr="009C44F4">
        <w:rPr>
          <w:rFonts w:ascii="Times New Roman" w:hAnsi="Times New Roman" w:cs="Times New Roman"/>
          <w:sz w:val="32"/>
          <w:szCs w:val="32"/>
        </w:rPr>
        <w:t>,</w:t>
      </w:r>
    </w:p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где:</w:t>
      </w:r>
    </w:p>
    <w:p w:rsidR="00035A91" w:rsidRPr="009C44F4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C44F4">
        <w:rPr>
          <w:szCs w:val="28"/>
        </w:rPr>
        <w:t>П</w:t>
      </w:r>
      <w:r w:rsidR="009C44F4" w:rsidRPr="009C44F4">
        <w:rPr>
          <w:sz w:val="32"/>
          <w:szCs w:val="32"/>
          <w:vertAlign w:val="subscript"/>
        </w:rPr>
        <w:t>топл</w:t>
      </w:r>
      <w:r w:rsidRPr="009C44F4">
        <w:rPr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C44F4">
        <w:rPr>
          <w:szCs w:val="28"/>
        </w:rPr>
        <w:t>Т</w:t>
      </w:r>
      <w:r w:rsidR="009C44F4" w:rsidRPr="009C44F4">
        <w:rPr>
          <w:sz w:val="32"/>
          <w:szCs w:val="32"/>
          <w:vertAlign w:val="subscript"/>
        </w:rPr>
        <w:t>тс</w:t>
      </w:r>
      <w:r w:rsidRPr="00035A91">
        <w:rPr>
          <w:szCs w:val="28"/>
        </w:rPr>
        <w:t xml:space="preserve"> - регулируемый тариф на теплоснабжение.</w:t>
      </w:r>
    </w:p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3"/>
        <w:gridCol w:w="3305"/>
        <w:gridCol w:w="5380"/>
      </w:tblGrid>
      <w:tr w:rsidR="009C44F4" w:rsidRPr="009C44F4" w:rsidTr="00BF030B">
        <w:tc>
          <w:tcPr>
            <w:tcW w:w="943" w:type="dxa"/>
            <w:shd w:val="clear" w:color="auto" w:fill="auto"/>
          </w:tcPr>
          <w:p w:rsidR="009C44F4" w:rsidRPr="009C44F4" w:rsidRDefault="009C44F4" w:rsidP="00B913E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№ п/п</w:t>
            </w:r>
          </w:p>
        </w:tc>
        <w:tc>
          <w:tcPr>
            <w:tcW w:w="3305" w:type="dxa"/>
            <w:shd w:val="clear" w:color="auto" w:fill="auto"/>
          </w:tcPr>
          <w:p w:rsidR="00C37F05" w:rsidRDefault="009C44F4" w:rsidP="009C44F4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Наименование,</w:t>
            </w:r>
          </w:p>
          <w:p w:rsidR="009C44F4" w:rsidRPr="009C44F4" w:rsidRDefault="009C44F4" w:rsidP="009C44F4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 xml:space="preserve"> </w:t>
            </w:r>
            <w:r w:rsidR="00C37F05" w:rsidRPr="009C44F4">
              <w:rPr>
                <w:sz w:val="27"/>
                <w:szCs w:val="27"/>
              </w:rPr>
              <w:t>ед</w:t>
            </w:r>
            <w:r w:rsidR="00C37F05">
              <w:rPr>
                <w:sz w:val="27"/>
                <w:szCs w:val="27"/>
              </w:rPr>
              <w:t xml:space="preserve">иница </w:t>
            </w:r>
            <w:r w:rsidR="00C37F05" w:rsidRPr="009C44F4">
              <w:rPr>
                <w:sz w:val="27"/>
                <w:szCs w:val="27"/>
              </w:rPr>
              <w:t>изм</w:t>
            </w:r>
            <w:r w:rsidR="00C37F05">
              <w:rPr>
                <w:sz w:val="27"/>
                <w:szCs w:val="27"/>
              </w:rPr>
              <w:t>ерения</w:t>
            </w:r>
          </w:p>
        </w:tc>
        <w:tc>
          <w:tcPr>
            <w:tcW w:w="5380" w:type="dxa"/>
            <w:shd w:val="clear" w:color="auto" w:fill="auto"/>
          </w:tcPr>
          <w:p w:rsidR="009C44F4" w:rsidRPr="009C44F4" w:rsidRDefault="009C44F4" w:rsidP="009C44F4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Количество потребления в месяц</w:t>
            </w:r>
            <w:r w:rsidR="00C37F05">
              <w:rPr>
                <w:sz w:val="27"/>
                <w:szCs w:val="27"/>
              </w:rPr>
              <w:t xml:space="preserve"> </w:t>
            </w:r>
            <w:r w:rsidR="00C37F05" w:rsidRPr="009C44F4">
              <w:rPr>
                <w:sz w:val="27"/>
                <w:szCs w:val="27"/>
              </w:rPr>
              <w:t>Квтч</w:t>
            </w:r>
            <w:r w:rsidR="00C37F05">
              <w:rPr>
                <w:sz w:val="27"/>
                <w:szCs w:val="27"/>
              </w:rPr>
              <w:br/>
            </w:r>
            <w:r w:rsidRPr="009C44F4">
              <w:rPr>
                <w:sz w:val="27"/>
                <w:szCs w:val="27"/>
              </w:rPr>
              <w:t xml:space="preserve"> (не более)</w:t>
            </w:r>
          </w:p>
        </w:tc>
      </w:tr>
      <w:tr w:rsidR="009C44F4" w:rsidRPr="009C44F4" w:rsidTr="00BF030B">
        <w:tc>
          <w:tcPr>
            <w:tcW w:w="943" w:type="dxa"/>
            <w:shd w:val="clear" w:color="auto" w:fill="auto"/>
          </w:tcPr>
          <w:p w:rsidR="009C44F4" w:rsidRPr="009C44F4" w:rsidRDefault="009C44F4" w:rsidP="00BF030B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1</w:t>
            </w:r>
          </w:p>
        </w:tc>
        <w:tc>
          <w:tcPr>
            <w:tcW w:w="3305" w:type="dxa"/>
            <w:shd w:val="clear" w:color="auto" w:fill="auto"/>
          </w:tcPr>
          <w:p w:rsidR="009C44F4" w:rsidRPr="009C44F4" w:rsidRDefault="009C44F4" w:rsidP="00B913E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Электроснабжение, Квтч</w:t>
            </w:r>
          </w:p>
        </w:tc>
        <w:tc>
          <w:tcPr>
            <w:tcW w:w="5380" w:type="dxa"/>
            <w:shd w:val="clear" w:color="auto" w:fill="auto"/>
          </w:tcPr>
          <w:p w:rsidR="009C44F4" w:rsidRPr="009C44F4" w:rsidRDefault="009C44F4" w:rsidP="00B913E1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5000</w:t>
            </w:r>
          </w:p>
        </w:tc>
      </w:tr>
    </w:tbl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4.4. Затраты на горячее водоснабжение не предусмотрены.</w:t>
      </w:r>
    </w:p>
    <w:p w:rsid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4.5. Затраты на холодное водоснабжение и водоотведение (Зхв) определяются по формуле:</w:t>
      </w:r>
    </w:p>
    <w:p w:rsidR="00035A91" w:rsidRDefault="00035A91" w:rsidP="009C44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Cs w:val="28"/>
        </w:rPr>
      </w:pPr>
      <w:r w:rsidRPr="009C44F4">
        <w:rPr>
          <w:sz w:val="32"/>
          <w:szCs w:val="32"/>
        </w:rPr>
        <w:t>З</w:t>
      </w:r>
      <w:r w:rsidRPr="009C44F4">
        <w:rPr>
          <w:sz w:val="32"/>
          <w:szCs w:val="32"/>
          <w:vertAlign w:val="subscript"/>
        </w:rPr>
        <w:t>хв</w:t>
      </w:r>
      <w:r w:rsidRPr="009C44F4">
        <w:rPr>
          <w:sz w:val="32"/>
          <w:szCs w:val="32"/>
        </w:rPr>
        <w:t xml:space="preserve"> = П</w:t>
      </w:r>
      <w:r w:rsidRPr="009C44F4">
        <w:rPr>
          <w:sz w:val="32"/>
          <w:szCs w:val="32"/>
          <w:vertAlign w:val="subscript"/>
        </w:rPr>
        <w:t>хв</w:t>
      </w:r>
      <w:r w:rsidRPr="009C44F4">
        <w:rPr>
          <w:sz w:val="32"/>
          <w:szCs w:val="32"/>
        </w:rPr>
        <w:t xml:space="preserve"> x Т</w:t>
      </w:r>
      <w:r w:rsidRPr="009C44F4">
        <w:rPr>
          <w:sz w:val="32"/>
          <w:szCs w:val="32"/>
          <w:vertAlign w:val="subscript"/>
        </w:rPr>
        <w:t>хв</w:t>
      </w:r>
      <w:r w:rsidRPr="009C44F4">
        <w:rPr>
          <w:sz w:val="32"/>
          <w:szCs w:val="32"/>
        </w:rPr>
        <w:t xml:space="preserve"> + П</w:t>
      </w:r>
      <w:r w:rsidRPr="009C44F4">
        <w:rPr>
          <w:sz w:val="32"/>
          <w:szCs w:val="32"/>
          <w:vertAlign w:val="subscript"/>
        </w:rPr>
        <w:t>во</w:t>
      </w:r>
      <w:r w:rsidRPr="009C44F4">
        <w:rPr>
          <w:sz w:val="32"/>
          <w:szCs w:val="32"/>
        </w:rPr>
        <w:t xml:space="preserve"> x Т</w:t>
      </w:r>
      <w:r w:rsidRPr="009C44F4">
        <w:rPr>
          <w:sz w:val="32"/>
          <w:szCs w:val="32"/>
          <w:vertAlign w:val="subscript"/>
        </w:rPr>
        <w:t>во</w:t>
      </w:r>
      <w:r w:rsidRPr="00035A91">
        <w:rPr>
          <w:szCs w:val="28"/>
        </w:rPr>
        <w:t>,</w:t>
      </w:r>
    </w:p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где:</w:t>
      </w:r>
    </w:p>
    <w:p w:rsidR="00035A91" w:rsidRPr="00035A91" w:rsidRDefault="009C44F4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C44F4">
        <w:rPr>
          <w:sz w:val="32"/>
          <w:szCs w:val="32"/>
        </w:rPr>
        <w:t>П</w:t>
      </w:r>
      <w:r w:rsidRPr="009C44F4">
        <w:rPr>
          <w:sz w:val="32"/>
          <w:szCs w:val="32"/>
          <w:vertAlign w:val="subscript"/>
        </w:rPr>
        <w:t>хв</w:t>
      </w:r>
      <w:r w:rsidR="00035A91" w:rsidRPr="00035A91">
        <w:rPr>
          <w:szCs w:val="28"/>
        </w:rPr>
        <w:t xml:space="preserve"> - расчетная потребность в холодном водоснабжении;</w:t>
      </w:r>
    </w:p>
    <w:p w:rsidR="00035A91" w:rsidRPr="00035A91" w:rsidRDefault="009C44F4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C44F4">
        <w:rPr>
          <w:sz w:val="32"/>
          <w:szCs w:val="32"/>
        </w:rPr>
        <w:lastRenderedPageBreak/>
        <w:t>Т</w:t>
      </w:r>
      <w:r w:rsidRPr="009C44F4">
        <w:rPr>
          <w:sz w:val="32"/>
          <w:szCs w:val="32"/>
          <w:vertAlign w:val="subscript"/>
        </w:rPr>
        <w:t>хв</w:t>
      </w:r>
      <w:r w:rsidR="00035A91" w:rsidRPr="00035A91">
        <w:rPr>
          <w:szCs w:val="28"/>
        </w:rPr>
        <w:t xml:space="preserve"> - регулируемый тариф на холодное водоснабжение;</w:t>
      </w:r>
    </w:p>
    <w:p w:rsidR="00035A91" w:rsidRPr="00035A91" w:rsidRDefault="009C44F4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C44F4">
        <w:rPr>
          <w:sz w:val="32"/>
          <w:szCs w:val="32"/>
        </w:rPr>
        <w:t>П</w:t>
      </w:r>
      <w:r w:rsidRPr="009C44F4">
        <w:rPr>
          <w:sz w:val="32"/>
          <w:szCs w:val="32"/>
          <w:vertAlign w:val="subscript"/>
        </w:rPr>
        <w:t>во</w:t>
      </w:r>
      <w:r w:rsidR="00035A91" w:rsidRPr="00035A91">
        <w:rPr>
          <w:szCs w:val="28"/>
        </w:rPr>
        <w:t xml:space="preserve"> - расчетная потребность в водоотведении;</w:t>
      </w:r>
    </w:p>
    <w:p w:rsidR="00035A91" w:rsidRPr="00035A91" w:rsidRDefault="009C44F4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C44F4">
        <w:rPr>
          <w:sz w:val="32"/>
          <w:szCs w:val="32"/>
        </w:rPr>
        <w:t>Т</w:t>
      </w:r>
      <w:r w:rsidRPr="009C44F4">
        <w:rPr>
          <w:sz w:val="32"/>
          <w:szCs w:val="32"/>
          <w:vertAlign w:val="subscript"/>
        </w:rPr>
        <w:t>во</w:t>
      </w:r>
      <w:r w:rsidR="00035A91" w:rsidRPr="00035A91">
        <w:rPr>
          <w:szCs w:val="28"/>
        </w:rPr>
        <w:t xml:space="preserve"> - регулируемый тариф на водоотведение.</w:t>
      </w:r>
    </w:p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Расчет производится в соответствии с нормативами согласно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544"/>
        <w:gridCol w:w="5380"/>
      </w:tblGrid>
      <w:tr w:rsidR="009C44F4" w:rsidRPr="009C44F4" w:rsidTr="009C44F4">
        <w:tc>
          <w:tcPr>
            <w:tcW w:w="704" w:type="dxa"/>
            <w:shd w:val="clear" w:color="auto" w:fill="auto"/>
            <w:vAlign w:val="center"/>
          </w:tcPr>
          <w:p w:rsidR="009C44F4" w:rsidRPr="009C44F4" w:rsidRDefault="009C44F4" w:rsidP="009C44F4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7F05" w:rsidRDefault="00C37F05" w:rsidP="00C37F05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Наименование,</w:t>
            </w:r>
          </w:p>
          <w:p w:rsidR="009C44F4" w:rsidRPr="009C44F4" w:rsidRDefault="00C37F05" w:rsidP="00C37F05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 xml:space="preserve"> ед</w:t>
            </w:r>
            <w:r>
              <w:rPr>
                <w:sz w:val="27"/>
                <w:szCs w:val="27"/>
              </w:rPr>
              <w:t xml:space="preserve">иница </w:t>
            </w:r>
            <w:r w:rsidRPr="009C44F4">
              <w:rPr>
                <w:sz w:val="27"/>
                <w:szCs w:val="27"/>
              </w:rPr>
              <w:t>изм</w:t>
            </w:r>
            <w:r>
              <w:rPr>
                <w:sz w:val="27"/>
                <w:szCs w:val="27"/>
              </w:rPr>
              <w:t>ерения</w:t>
            </w:r>
          </w:p>
        </w:tc>
        <w:tc>
          <w:tcPr>
            <w:tcW w:w="5380" w:type="dxa"/>
            <w:shd w:val="clear" w:color="auto" w:fill="auto"/>
            <w:vAlign w:val="center"/>
          </w:tcPr>
          <w:p w:rsidR="009C44F4" w:rsidRPr="009C44F4" w:rsidRDefault="009C44F4" w:rsidP="00C37F05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 xml:space="preserve">Количество потребления в месяц </w:t>
            </w:r>
            <w:r w:rsidR="00C37F05" w:rsidRPr="009C44F4">
              <w:rPr>
                <w:sz w:val="27"/>
                <w:szCs w:val="27"/>
              </w:rPr>
              <w:t xml:space="preserve">куб.м </w:t>
            </w:r>
            <w:r w:rsidR="00C37F05">
              <w:rPr>
                <w:sz w:val="27"/>
                <w:szCs w:val="27"/>
              </w:rPr>
              <w:br/>
            </w:r>
            <w:r w:rsidRPr="009C44F4">
              <w:rPr>
                <w:sz w:val="27"/>
                <w:szCs w:val="27"/>
              </w:rPr>
              <w:t>(не более)</w:t>
            </w:r>
          </w:p>
        </w:tc>
      </w:tr>
      <w:tr w:rsidR="009C44F4" w:rsidRPr="009C44F4" w:rsidTr="009C44F4">
        <w:trPr>
          <w:trHeight w:val="430"/>
        </w:trPr>
        <w:tc>
          <w:tcPr>
            <w:tcW w:w="704" w:type="dxa"/>
            <w:shd w:val="clear" w:color="auto" w:fill="auto"/>
            <w:vAlign w:val="center"/>
          </w:tcPr>
          <w:p w:rsidR="009C44F4" w:rsidRPr="009C44F4" w:rsidRDefault="009C44F4" w:rsidP="00B913E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44F4" w:rsidRPr="009C44F4" w:rsidRDefault="009C44F4" w:rsidP="00C37F0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Водоснабжение, куб.м</w:t>
            </w:r>
          </w:p>
        </w:tc>
        <w:tc>
          <w:tcPr>
            <w:tcW w:w="5380" w:type="dxa"/>
            <w:shd w:val="clear" w:color="auto" w:fill="auto"/>
            <w:vAlign w:val="center"/>
          </w:tcPr>
          <w:p w:rsidR="009C44F4" w:rsidRPr="009C44F4" w:rsidRDefault="009C44F4" w:rsidP="00B913E1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150</w:t>
            </w:r>
          </w:p>
        </w:tc>
      </w:tr>
      <w:tr w:rsidR="009C44F4" w:rsidRPr="009C44F4" w:rsidTr="009C44F4">
        <w:trPr>
          <w:trHeight w:val="266"/>
        </w:trPr>
        <w:tc>
          <w:tcPr>
            <w:tcW w:w="704" w:type="dxa"/>
            <w:shd w:val="clear" w:color="auto" w:fill="auto"/>
            <w:vAlign w:val="center"/>
          </w:tcPr>
          <w:p w:rsidR="009C44F4" w:rsidRPr="009C44F4" w:rsidRDefault="009C44F4" w:rsidP="00B913E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C44F4" w:rsidRPr="009C44F4" w:rsidRDefault="009C44F4" w:rsidP="00C37F0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Водоотведение, куб.м</w:t>
            </w:r>
          </w:p>
        </w:tc>
        <w:tc>
          <w:tcPr>
            <w:tcW w:w="5380" w:type="dxa"/>
            <w:shd w:val="clear" w:color="auto" w:fill="auto"/>
            <w:vAlign w:val="center"/>
          </w:tcPr>
          <w:p w:rsidR="009C44F4" w:rsidRPr="009C44F4" w:rsidRDefault="009C44F4" w:rsidP="00B913E1">
            <w:pPr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  <w:r w:rsidRPr="009C44F4">
              <w:rPr>
                <w:sz w:val="27"/>
                <w:szCs w:val="27"/>
              </w:rPr>
              <w:t>150</w:t>
            </w:r>
          </w:p>
        </w:tc>
      </w:tr>
    </w:tbl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4.6. Затраты на оплату услуг лиц, привлекаемых на основании гражданско-правовых договоров (далее - внештатный сотрудник) не предусмотрены.</w:t>
      </w:r>
    </w:p>
    <w:p w:rsidR="00035A91" w:rsidRPr="00035A91" w:rsidRDefault="00035A91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 xml:space="preserve">4.7. Иные затраты, относящиеся к затратам на коммунальные услуги в рамках затрат, указанных в разделе VI. </w:t>
      </w:r>
    </w:p>
    <w:p w:rsidR="00B14023" w:rsidRDefault="00035A91" w:rsidP="00B14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35A91">
        <w:rPr>
          <w:szCs w:val="28"/>
        </w:rPr>
        <w:t>4.7.1.Затраты на оказание коммунальных и эксплуатационных услуг на дератизацию, дезинсекцию, дезинфекцию, уборку придомовой территории от снега, очистку кровли от снега и наледи, на подготовку тепловых сетей, энергопринимающих устройств и систем теплопотребления к отопительному периоду, на техническое содержание тепловых сетей, теплового узла, узла учета тепловой энергии, на содержание и эксплуатацию общих инженерных сетей и оборудования здания, в том числе услуг по техническому обслуживанию средств обеспечения пожарной безопасности зданий и сооружений, услуги охраны, на оплату негативного воздействия загрязняющих веществ на систему водоотведения определяются по фактическим затрата</w:t>
      </w:r>
      <w:r w:rsidR="00B14023">
        <w:rPr>
          <w:szCs w:val="28"/>
        </w:rPr>
        <w:t>м в отчетном финансовом году.».</w:t>
      </w:r>
    </w:p>
    <w:p w:rsidR="00035A91" w:rsidRPr="00035A91" w:rsidRDefault="00B14023" w:rsidP="00B140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</w:t>
      </w:r>
      <w:r w:rsidR="00035A91" w:rsidRPr="00035A91">
        <w:rPr>
          <w:szCs w:val="28"/>
        </w:rPr>
        <w:t>3.</w:t>
      </w:r>
      <w:r w:rsidR="00D018B4">
        <w:rPr>
          <w:szCs w:val="28"/>
        </w:rPr>
        <w:t xml:space="preserve"> Таблицу пункта 6.6.2 пункта 6.6 подраздела 6 раздела </w:t>
      </w:r>
      <w:r w:rsidR="00D018B4" w:rsidRPr="00C32384">
        <w:rPr>
          <w:szCs w:val="28"/>
          <w:lang w:val="en-US"/>
        </w:rPr>
        <w:t>V</w:t>
      </w:r>
      <w:r w:rsidR="00D018B4">
        <w:rPr>
          <w:szCs w:val="28"/>
          <w:lang w:val="en-US"/>
        </w:rPr>
        <w:t>I</w:t>
      </w:r>
      <w:r w:rsidR="00D018B4">
        <w:rPr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879"/>
        <w:gridCol w:w="1884"/>
        <w:gridCol w:w="2262"/>
      </w:tblGrid>
      <w:tr w:rsidR="00B14023" w:rsidRPr="00B14023" w:rsidTr="00D018B4">
        <w:trPr>
          <w:trHeight w:val="1265"/>
        </w:trPr>
        <w:tc>
          <w:tcPr>
            <w:tcW w:w="0" w:type="auto"/>
            <w:shd w:val="clear" w:color="auto" w:fill="auto"/>
            <w:vAlign w:val="center"/>
          </w:tcPr>
          <w:p w:rsidR="00B14023" w:rsidRPr="00B14023" w:rsidRDefault="00B14023" w:rsidP="00D018B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>№</w:t>
            </w:r>
          </w:p>
          <w:p w:rsidR="00B14023" w:rsidRPr="00B14023" w:rsidRDefault="00B14023" w:rsidP="00D018B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14023" w:rsidRPr="00B14023" w:rsidRDefault="00B14023" w:rsidP="00C37F05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37F05" w:rsidRDefault="00B14023" w:rsidP="00C37F05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 xml:space="preserve">Объем ТКО </w:t>
            </w:r>
          </w:p>
          <w:p w:rsidR="00C37F05" w:rsidRDefault="00B14023" w:rsidP="00C37F05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 xml:space="preserve">в год </w:t>
            </w:r>
          </w:p>
          <w:p w:rsidR="00B14023" w:rsidRPr="00B14023" w:rsidRDefault="00B14023" w:rsidP="00C37F05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  <w:vertAlign w:val="superscript"/>
              </w:rPr>
            </w:pPr>
            <w:r w:rsidRPr="00B14023">
              <w:rPr>
                <w:sz w:val="27"/>
                <w:szCs w:val="27"/>
              </w:rPr>
              <w:t>(не более), куб.м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C37F05" w:rsidRDefault="00B14023" w:rsidP="00C37F05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>Цена за куб.м</w:t>
            </w:r>
          </w:p>
          <w:p w:rsidR="00B14023" w:rsidRPr="00B14023" w:rsidRDefault="00B14023" w:rsidP="00C37F05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 xml:space="preserve"> (не более), руб.</w:t>
            </w:r>
          </w:p>
        </w:tc>
      </w:tr>
      <w:tr w:rsidR="00B14023" w:rsidRPr="00B14023" w:rsidTr="00D018B4">
        <w:tc>
          <w:tcPr>
            <w:tcW w:w="0" w:type="auto"/>
            <w:shd w:val="clear" w:color="auto" w:fill="auto"/>
            <w:vAlign w:val="center"/>
          </w:tcPr>
          <w:p w:rsidR="00B14023" w:rsidRPr="00B14023" w:rsidRDefault="00B14023" w:rsidP="00D018B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14023" w:rsidRPr="00B14023" w:rsidRDefault="00B14023" w:rsidP="00D018B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>2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B14023" w:rsidRPr="00B14023" w:rsidRDefault="00B14023" w:rsidP="00D018B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>3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B14023" w:rsidRPr="00B14023" w:rsidRDefault="00B14023" w:rsidP="00D018B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>4</w:t>
            </w:r>
          </w:p>
        </w:tc>
      </w:tr>
      <w:tr w:rsidR="00B14023" w:rsidRPr="00B14023" w:rsidTr="00D018B4">
        <w:trPr>
          <w:trHeight w:val="922"/>
        </w:trPr>
        <w:tc>
          <w:tcPr>
            <w:tcW w:w="0" w:type="auto"/>
            <w:shd w:val="clear" w:color="auto" w:fill="auto"/>
            <w:vAlign w:val="center"/>
          </w:tcPr>
          <w:p w:rsidR="00B14023" w:rsidRPr="00B14023" w:rsidRDefault="00B14023" w:rsidP="00D018B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14023" w:rsidRPr="00B14023" w:rsidRDefault="00B14023" w:rsidP="00D018B4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 xml:space="preserve">Сбор, транспортирование, обработка, обезвреживание, захоронение ТКО от помещений по адресу: г. Мурманск, </w:t>
            </w:r>
            <w:r w:rsidR="00E909E8">
              <w:rPr>
                <w:sz w:val="27"/>
                <w:szCs w:val="27"/>
              </w:rPr>
              <w:t xml:space="preserve">  </w:t>
            </w:r>
            <w:r w:rsidRPr="00B14023">
              <w:rPr>
                <w:sz w:val="27"/>
                <w:szCs w:val="27"/>
              </w:rPr>
              <w:t>пр-кт Кольский 129/1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B14023" w:rsidRPr="00B14023" w:rsidRDefault="00B14023" w:rsidP="00D018B4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>19,74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B14023" w:rsidRPr="00B14023" w:rsidRDefault="00B14023" w:rsidP="00D018B4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sz w:val="27"/>
                <w:szCs w:val="27"/>
              </w:rPr>
            </w:pPr>
            <w:r w:rsidRPr="00B14023">
              <w:rPr>
                <w:sz w:val="27"/>
                <w:szCs w:val="27"/>
              </w:rPr>
              <w:t>В соответствии тарифами на обращение с отходами</w:t>
            </w:r>
          </w:p>
        </w:tc>
      </w:tr>
    </w:tbl>
    <w:p w:rsidR="00B14023" w:rsidRDefault="00B14023" w:rsidP="00035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F6BBF" w:rsidRDefault="00035A91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4F6BBF" w:rsidRPr="0075625E">
        <w:rPr>
          <w:szCs w:val="28"/>
        </w:rPr>
        <w:t>Отделу по регулированию в сфере закупок администрации города Мурманска (Муракина В.В.) разместить настоящее распоряжение</w:t>
      </w:r>
      <w:r w:rsidR="00F945BD">
        <w:rPr>
          <w:szCs w:val="28"/>
        </w:rPr>
        <w:t xml:space="preserve"> </w:t>
      </w:r>
      <w:r w:rsidR="004F6BBF" w:rsidRPr="0075625E">
        <w:rPr>
          <w:szCs w:val="28"/>
        </w:rPr>
        <w:t>в единой информационной системе в сфере закупок в течение семи рабочих дней со дня подписания.</w:t>
      </w:r>
    </w:p>
    <w:p w:rsidR="00045D05" w:rsidRPr="00DA541D" w:rsidRDefault="00045D05" w:rsidP="00607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F6BBF" w:rsidRDefault="00035A91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01704">
        <w:rPr>
          <w:szCs w:val="28"/>
        </w:rPr>
        <w:t>.</w:t>
      </w:r>
      <w:r w:rsidR="004F6BBF" w:rsidRPr="0075625E">
        <w:rPr>
          <w:szCs w:val="28"/>
        </w:rPr>
        <w:t xml:space="preserve"> Отделу информационно-технического обеспечения и защиты информации администрации города Мурманска (Кузьмин А.Н.) разместить настоящее распоряжение</w:t>
      </w:r>
      <w:r w:rsidR="0081378A" w:rsidRPr="0075625E">
        <w:rPr>
          <w:szCs w:val="28"/>
        </w:rPr>
        <w:t xml:space="preserve"> </w:t>
      </w:r>
      <w:r w:rsidR="004F6BBF" w:rsidRPr="0075625E">
        <w:rPr>
          <w:szCs w:val="28"/>
        </w:rPr>
        <w:t>на официальном сайте администрации города Мурманска в сети Интернет.</w:t>
      </w:r>
    </w:p>
    <w:p w:rsidR="00045D05" w:rsidRDefault="00045D05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C3C2E" w:rsidRDefault="00035A91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4F6BBF" w:rsidRPr="0075625E">
        <w:rPr>
          <w:szCs w:val="28"/>
        </w:rPr>
        <w:t xml:space="preserve">. </w:t>
      </w:r>
      <w:r w:rsidR="00FC3C2E" w:rsidRPr="000951DC">
        <w:rPr>
          <w:szCs w:val="28"/>
        </w:rPr>
        <w:t xml:space="preserve">Настоящее распоряжение вступает в силу со дня подписания и распространяется на правоотношения, </w:t>
      </w:r>
      <w:r w:rsidR="00FC3C2E" w:rsidRPr="007F2674">
        <w:rPr>
          <w:szCs w:val="28"/>
        </w:rPr>
        <w:t xml:space="preserve">возникшие с </w:t>
      </w:r>
      <w:r w:rsidR="00607BF1">
        <w:rPr>
          <w:szCs w:val="28"/>
        </w:rPr>
        <w:t>01.01</w:t>
      </w:r>
      <w:r w:rsidR="00FC3C2E">
        <w:rPr>
          <w:szCs w:val="28"/>
        </w:rPr>
        <w:t>.202</w:t>
      </w:r>
      <w:r w:rsidR="00607BF1">
        <w:rPr>
          <w:szCs w:val="28"/>
        </w:rPr>
        <w:t>5</w:t>
      </w:r>
      <w:r w:rsidR="00FC3C2E">
        <w:rPr>
          <w:szCs w:val="28"/>
        </w:rPr>
        <w:t>.</w:t>
      </w:r>
    </w:p>
    <w:p w:rsidR="00045D05" w:rsidRDefault="00045D05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035A91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4E4113">
        <w:rPr>
          <w:szCs w:val="28"/>
        </w:rPr>
        <w:t xml:space="preserve">. </w:t>
      </w:r>
      <w:r w:rsidR="004F6BBF" w:rsidRPr="0075625E">
        <w:rPr>
          <w:szCs w:val="28"/>
        </w:rPr>
        <w:t xml:space="preserve">Контроль за выполнением настоящего распоряжения </w:t>
      </w:r>
      <w:r w:rsidR="009665DE" w:rsidRPr="009665DE">
        <w:rPr>
          <w:szCs w:val="28"/>
        </w:rPr>
        <w:t>оставляю за собой</w:t>
      </w:r>
      <w:r w:rsidR="00C05BDC">
        <w:rPr>
          <w:szCs w:val="28"/>
        </w:rPr>
        <w:t>.</w:t>
      </w:r>
      <w:permEnd w:id="922515601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E1885" w:rsidRDefault="004E1885" w:rsidP="004F6BBF">
      <w:pPr>
        <w:spacing w:after="0" w:line="240" w:lineRule="auto"/>
        <w:jc w:val="both"/>
        <w:rPr>
          <w:b/>
          <w:szCs w:val="28"/>
        </w:rPr>
      </w:pPr>
      <w:permStart w:id="1201281343" w:edGrp="everyone"/>
      <w:r>
        <w:rPr>
          <w:b/>
          <w:szCs w:val="28"/>
        </w:rPr>
        <w:t>Г</w:t>
      </w:r>
      <w:r w:rsidR="00634ED5">
        <w:rPr>
          <w:b/>
          <w:szCs w:val="28"/>
        </w:rPr>
        <w:t>л</w:t>
      </w:r>
      <w:r w:rsidR="004F6BBF" w:rsidRPr="001F1CAA">
        <w:rPr>
          <w:b/>
          <w:szCs w:val="28"/>
        </w:rPr>
        <w:t>ав</w:t>
      </w:r>
      <w:r>
        <w:rPr>
          <w:b/>
          <w:szCs w:val="28"/>
        </w:rPr>
        <w:t>а</w:t>
      </w:r>
    </w:p>
    <w:p w:rsidR="009D1718" w:rsidRPr="001F1CAA" w:rsidRDefault="004F6BBF" w:rsidP="004F6BBF">
      <w:pPr>
        <w:spacing w:after="0" w:line="240" w:lineRule="auto"/>
        <w:jc w:val="both"/>
        <w:rPr>
          <w:b/>
          <w:szCs w:val="28"/>
        </w:rPr>
      </w:pPr>
      <w:r w:rsidRPr="001F1CAA">
        <w:rPr>
          <w:b/>
          <w:szCs w:val="28"/>
        </w:rPr>
        <w:t>го</w:t>
      </w:r>
      <w:r w:rsidR="00D47610" w:rsidRPr="001F1CAA">
        <w:rPr>
          <w:b/>
          <w:szCs w:val="28"/>
        </w:rPr>
        <w:t>рода Мурманска</w:t>
      </w:r>
      <w:r w:rsidR="00D47610" w:rsidRPr="001F1CAA">
        <w:rPr>
          <w:b/>
          <w:szCs w:val="28"/>
        </w:rPr>
        <w:tab/>
      </w:r>
      <w:r w:rsidR="00D47610" w:rsidRPr="001F1CAA">
        <w:rPr>
          <w:b/>
          <w:szCs w:val="28"/>
        </w:rPr>
        <w:tab/>
      </w:r>
      <w:r w:rsidR="00045D05">
        <w:rPr>
          <w:b/>
          <w:szCs w:val="28"/>
        </w:rPr>
        <w:tab/>
      </w:r>
      <w:r w:rsidR="004E1885">
        <w:rPr>
          <w:b/>
          <w:szCs w:val="28"/>
        </w:rPr>
        <w:tab/>
      </w:r>
      <w:r w:rsidR="004E1885">
        <w:rPr>
          <w:b/>
          <w:szCs w:val="28"/>
        </w:rPr>
        <w:tab/>
      </w:r>
      <w:r w:rsidR="004E1885">
        <w:rPr>
          <w:b/>
          <w:szCs w:val="28"/>
        </w:rPr>
        <w:tab/>
      </w:r>
      <w:r w:rsidR="004E1885">
        <w:rPr>
          <w:b/>
          <w:szCs w:val="28"/>
        </w:rPr>
        <w:tab/>
        <w:t xml:space="preserve">      Ю.В. Сердечкин</w:t>
      </w:r>
      <w:permEnd w:id="1201281343"/>
    </w:p>
    <w:sectPr w:rsidR="009D1718" w:rsidRPr="001F1CAA" w:rsidSect="00C96CD4">
      <w:headerReference w:type="default" r:id="rId9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D8D" w:rsidRDefault="00234D8D" w:rsidP="00534CFE">
      <w:pPr>
        <w:spacing w:after="0" w:line="240" w:lineRule="auto"/>
      </w:pPr>
      <w:r>
        <w:separator/>
      </w:r>
    </w:p>
  </w:endnote>
  <w:end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D8D" w:rsidRDefault="00234D8D" w:rsidP="00534CFE">
      <w:pPr>
        <w:spacing w:after="0" w:line="240" w:lineRule="auto"/>
      </w:pPr>
      <w:r>
        <w:separator/>
      </w:r>
    </w:p>
  </w:footnote>
  <w:foot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6773607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B3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6B2B"/>
    <w:multiLevelType w:val="hybridMultilevel"/>
    <w:tmpl w:val="E862A6D2"/>
    <w:lvl w:ilvl="0" w:tplc="4836B7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19207F"/>
    <w:multiLevelType w:val="hybridMultilevel"/>
    <w:tmpl w:val="50DEE264"/>
    <w:lvl w:ilvl="0" w:tplc="CE4A8A7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088D"/>
    <w:rsid w:val="00001907"/>
    <w:rsid w:val="00002C2E"/>
    <w:rsid w:val="00007FAE"/>
    <w:rsid w:val="00014634"/>
    <w:rsid w:val="00020D57"/>
    <w:rsid w:val="00021B59"/>
    <w:rsid w:val="0002260D"/>
    <w:rsid w:val="00023C53"/>
    <w:rsid w:val="0003045D"/>
    <w:rsid w:val="000349D9"/>
    <w:rsid w:val="0003538E"/>
    <w:rsid w:val="00035A91"/>
    <w:rsid w:val="00035B12"/>
    <w:rsid w:val="00044212"/>
    <w:rsid w:val="000449A1"/>
    <w:rsid w:val="00045D05"/>
    <w:rsid w:val="0004604B"/>
    <w:rsid w:val="0004698D"/>
    <w:rsid w:val="000573D2"/>
    <w:rsid w:val="000746E7"/>
    <w:rsid w:val="0007749E"/>
    <w:rsid w:val="0009090E"/>
    <w:rsid w:val="00096C24"/>
    <w:rsid w:val="000A223D"/>
    <w:rsid w:val="000A33F9"/>
    <w:rsid w:val="000B013E"/>
    <w:rsid w:val="000B4976"/>
    <w:rsid w:val="000B602A"/>
    <w:rsid w:val="000C252E"/>
    <w:rsid w:val="000C526C"/>
    <w:rsid w:val="000D5190"/>
    <w:rsid w:val="000E009E"/>
    <w:rsid w:val="000F194B"/>
    <w:rsid w:val="000F246E"/>
    <w:rsid w:val="000F656D"/>
    <w:rsid w:val="000F6D36"/>
    <w:rsid w:val="00102425"/>
    <w:rsid w:val="00106FD1"/>
    <w:rsid w:val="0010781B"/>
    <w:rsid w:val="001127C5"/>
    <w:rsid w:val="00112D39"/>
    <w:rsid w:val="00113863"/>
    <w:rsid w:val="00115043"/>
    <w:rsid w:val="001177F2"/>
    <w:rsid w:val="00126B66"/>
    <w:rsid w:val="00127F98"/>
    <w:rsid w:val="00130856"/>
    <w:rsid w:val="00144067"/>
    <w:rsid w:val="00144D83"/>
    <w:rsid w:val="00150041"/>
    <w:rsid w:val="00151CB0"/>
    <w:rsid w:val="001562C5"/>
    <w:rsid w:val="001576EF"/>
    <w:rsid w:val="00157FB1"/>
    <w:rsid w:val="00160546"/>
    <w:rsid w:val="001674AC"/>
    <w:rsid w:val="001702D7"/>
    <w:rsid w:val="001706B1"/>
    <w:rsid w:val="0017418C"/>
    <w:rsid w:val="00180C58"/>
    <w:rsid w:val="00185A3E"/>
    <w:rsid w:val="00192263"/>
    <w:rsid w:val="00195FE1"/>
    <w:rsid w:val="001A0618"/>
    <w:rsid w:val="001A30C2"/>
    <w:rsid w:val="001A394B"/>
    <w:rsid w:val="001A78EF"/>
    <w:rsid w:val="001B04FB"/>
    <w:rsid w:val="001B0627"/>
    <w:rsid w:val="001B61A6"/>
    <w:rsid w:val="001B6BB2"/>
    <w:rsid w:val="001C6735"/>
    <w:rsid w:val="001C7217"/>
    <w:rsid w:val="001D044A"/>
    <w:rsid w:val="001D78CF"/>
    <w:rsid w:val="001E061B"/>
    <w:rsid w:val="001E27FF"/>
    <w:rsid w:val="001E2AD3"/>
    <w:rsid w:val="001E642D"/>
    <w:rsid w:val="001F1CA2"/>
    <w:rsid w:val="001F1CAA"/>
    <w:rsid w:val="001F7FDD"/>
    <w:rsid w:val="00200532"/>
    <w:rsid w:val="0020075F"/>
    <w:rsid w:val="00201C21"/>
    <w:rsid w:val="00202E27"/>
    <w:rsid w:val="002068A1"/>
    <w:rsid w:val="00207528"/>
    <w:rsid w:val="002108AC"/>
    <w:rsid w:val="00210F49"/>
    <w:rsid w:val="002124F1"/>
    <w:rsid w:val="00212D8C"/>
    <w:rsid w:val="002147C3"/>
    <w:rsid w:val="00216D65"/>
    <w:rsid w:val="002177C0"/>
    <w:rsid w:val="00220BF6"/>
    <w:rsid w:val="00222095"/>
    <w:rsid w:val="002253C4"/>
    <w:rsid w:val="00233D44"/>
    <w:rsid w:val="00234D8D"/>
    <w:rsid w:val="00246BF2"/>
    <w:rsid w:val="00250710"/>
    <w:rsid w:val="002526FC"/>
    <w:rsid w:val="00255AB4"/>
    <w:rsid w:val="00260917"/>
    <w:rsid w:val="002654DB"/>
    <w:rsid w:val="00274D90"/>
    <w:rsid w:val="0027753F"/>
    <w:rsid w:val="00277C19"/>
    <w:rsid w:val="0028113A"/>
    <w:rsid w:val="00282C79"/>
    <w:rsid w:val="00286003"/>
    <w:rsid w:val="00287970"/>
    <w:rsid w:val="00290DAF"/>
    <w:rsid w:val="002A07F7"/>
    <w:rsid w:val="002A30E7"/>
    <w:rsid w:val="002B1237"/>
    <w:rsid w:val="002B73C4"/>
    <w:rsid w:val="002C1230"/>
    <w:rsid w:val="002C60A0"/>
    <w:rsid w:val="002D0A64"/>
    <w:rsid w:val="002E4A2A"/>
    <w:rsid w:val="002E4CA4"/>
    <w:rsid w:val="002E5EAE"/>
    <w:rsid w:val="0030003E"/>
    <w:rsid w:val="003061E2"/>
    <w:rsid w:val="00315A53"/>
    <w:rsid w:val="00316F7C"/>
    <w:rsid w:val="003271A0"/>
    <w:rsid w:val="00330917"/>
    <w:rsid w:val="0034703C"/>
    <w:rsid w:val="00351611"/>
    <w:rsid w:val="00353465"/>
    <w:rsid w:val="00356794"/>
    <w:rsid w:val="003567D3"/>
    <w:rsid w:val="0037438C"/>
    <w:rsid w:val="003755E5"/>
    <w:rsid w:val="0037624E"/>
    <w:rsid w:val="003807A1"/>
    <w:rsid w:val="00380927"/>
    <w:rsid w:val="003916B2"/>
    <w:rsid w:val="00396741"/>
    <w:rsid w:val="003A24B2"/>
    <w:rsid w:val="003A33C8"/>
    <w:rsid w:val="003B41AD"/>
    <w:rsid w:val="003B5C5B"/>
    <w:rsid w:val="003B627C"/>
    <w:rsid w:val="003C31F6"/>
    <w:rsid w:val="003C604A"/>
    <w:rsid w:val="003C6E03"/>
    <w:rsid w:val="003D2CAA"/>
    <w:rsid w:val="003D3A41"/>
    <w:rsid w:val="003E7F93"/>
    <w:rsid w:val="003F2E46"/>
    <w:rsid w:val="00401704"/>
    <w:rsid w:val="00412A38"/>
    <w:rsid w:val="00413B0E"/>
    <w:rsid w:val="00425104"/>
    <w:rsid w:val="00431B91"/>
    <w:rsid w:val="004406A0"/>
    <w:rsid w:val="00441A4B"/>
    <w:rsid w:val="004451E4"/>
    <w:rsid w:val="00445705"/>
    <w:rsid w:val="004460C6"/>
    <w:rsid w:val="004469B4"/>
    <w:rsid w:val="00451559"/>
    <w:rsid w:val="00453454"/>
    <w:rsid w:val="0045430D"/>
    <w:rsid w:val="00455E23"/>
    <w:rsid w:val="0047067D"/>
    <w:rsid w:val="004730E5"/>
    <w:rsid w:val="004779B0"/>
    <w:rsid w:val="00480D78"/>
    <w:rsid w:val="00482BF8"/>
    <w:rsid w:val="00485DC7"/>
    <w:rsid w:val="00486FB5"/>
    <w:rsid w:val="00496B72"/>
    <w:rsid w:val="004A157E"/>
    <w:rsid w:val="004A1CC2"/>
    <w:rsid w:val="004A28FD"/>
    <w:rsid w:val="004C69E8"/>
    <w:rsid w:val="004D7652"/>
    <w:rsid w:val="004D769D"/>
    <w:rsid w:val="004E1885"/>
    <w:rsid w:val="004E3167"/>
    <w:rsid w:val="004E3BB0"/>
    <w:rsid w:val="004E4113"/>
    <w:rsid w:val="004F207D"/>
    <w:rsid w:val="004F2421"/>
    <w:rsid w:val="004F4C12"/>
    <w:rsid w:val="004F5AF6"/>
    <w:rsid w:val="004F6BBF"/>
    <w:rsid w:val="00510244"/>
    <w:rsid w:val="005109C4"/>
    <w:rsid w:val="0051603A"/>
    <w:rsid w:val="00516B01"/>
    <w:rsid w:val="005332EB"/>
    <w:rsid w:val="00533B33"/>
    <w:rsid w:val="00533CFA"/>
    <w:rsid w:val="00534CFE"/>
    <w:rsid w:val="00535DAF"/>
    <w:rsid w:val="005378C2"/>
    <w:rsid w:val="0054055C"/>
    <w:rsid w:val="00546C61"/>
    <w:rsid w:val="00550174"/>
    <w:rsid w:val="005519F1"/>
    <w:rsid w:val="00552B3F"/>
    <w:rsid w:val="00554D4B"/>
    <w:rsid w:val="00555A10"/>
    <w:rsid w:val="00556012"/>
    <w:rsid w:val="00556E5A"/>
    <w:rsid w:val="00561830"/>
    <w:rsid w:val="00567827"/>
    <w:rsid w:val="00570F23"/>
    <w:rsid w:val="00571289"/>
    <w:rsid w:val="0057708C"/>
    <w:rsid w:val="0058046C"/>
    <w:rsid w:val="005806D1"/>
    <w:rsid w:val="00582B65"/>
    <w:rsid w:val="00584256"/>
    <w:rsid w:val="00585975"/>
    <w:rsid w:val="00591394"/>
    <w:rsid w:val="00591A8E"/>
    <w:rsid w:val="00594F44"/>
    <w:rsid w:val="0059609B"/>
    <w:rsid w:val="005975EE"/>
    <w:rsid w:val="005A221D"/>
    <w:rsid w:val="005A4A6E"/>
    <w:rsid w:val="005A4FAE"/>
    <w:rsid w:val="005B50B3"/>
    <w:rsid w:val="005B5AF5"/>
    <w:rsid w:val="005B5E10"/>
    <w:rsid w:val="005B6324"/>
    <w:rsid w:val="005B6678"/>
    <w:rsid w:val="005C09FB"/>
    <w:rsid w:val="005C366C"/>
    <w:rsid w:val="005C4024"/>
    <w:rsid w:val="005D117D"/>
    <w:rsid w:val="005D4206"/>
    <w:rsid w:val="005E1B20"/>
    <w:rsid w:val="005E416F"/>
    <w:rsid w:val="005E7145"/>
    <w:rsid w:val="005F4BA7"/>
    <w:rsid w:val="005F7228"/>
    <w:rsid w:val="006026CB"/>
    <w:rsid w:val="0060361D"/>
    <w:rsid w:val="006036FE"/>
    <w:rsid w:val="00604FBB"/>
    <w:rsid w:val="00607BF1"/>
    <w:rsid w:val="00613BA8"/>
    <w:rsid w:val="00615056"/>
    <w:rsid w:val="00622019"/>
    <w:rsid w:val="00624EA5"/>
    <w:rsid w:val="00626228"/>
    <w:rsid w:val="0062713F"/>
    <w:rsid w:val="00630398"/>
    <w:rsid w:val="00634ED5"/>
    <w:rsid w:val="0063511E"/>
    <w:rsid w:val="00643451"/>
    <w:rsid w:val="0064526E"/>
    <w:rsid w:val="00653E17"/>
    <w:rsid w:val="00654015"/>
    <w:rsid w:val="0065548A"/>
    <w:rsid w:val="00660946"/>
    <w:rsid w:val="00671E25"/>
    <w:rsid w:val="0067456C"/>
    <w:rsid w:val="00675DB0"/>
    <w:rsid w:val="00681E6B"/>
    <w:rsid w:val="006829CE"/>
    <w:rsid w:val="00683B95"/>
    <w:rsid w:val="00685261"/>
    <w:rsid w:val="00687843"/>
    <w:rsid w:val="006A12B9"/>
    <w:rsid w:val="006A2415"/>
    <w:rsid w:val="006A567D"/>
    <w:rsid w:val="006B25C5"/>
    <w:rsid w:val="006B26C8"/>
    <w:rsid w:val="006B4995"/>
    <w:rsid w:val="006C1B31"/>
    <w:rsid w:val="006C252E"/>
    <w:rsid w:val="006C713C"/>
    <w:rsid w:val="006D3E09"/>
    <w:rsid w:val="006F01F6"/>
    <w:rsid w:val="006F2C91"/>
    <w:rsid w:val="006F644C"/>
    <w:rsid w:val="00702008"/>
    <w:rsid w:val="0070612E"/>
    <w:rsid w:val="00707CE6"/>
    <w:rsid w:val="007107A9"/>
    <w:rsid w:val="0071412F"/>
    <w:rsid w:val="007169B0"/>
    <w:rsid w:val="00717424"/>
    <w:rsid w:val="00717F2C"/>
    <w:rsid w:val="00734104"/>
    <w:rsid w:val="00736575"/>
    <w:rsid w:val="00742DD6"/>
    <w:rsid w:val="00745A71"/>
    <w:rsid w:val="00747981"/>
    <w:rsid w:val="007533D1"/>
    <w:rsid w:val="0075544A"/>
    <w:rsid w:val="0075625E"/>
    <w:rsid w:val="00762801"/>
    <w:rsid w:val="00762AFB"/>
    <w:rsid w:val="007644A8"/>
    <w:rsid w:val="007649A0"/>
    <w:rsid w:val="00765110"/>
    <w:rsid w:val="00765251"/>
    <w:rsid w:val="00772F0B"/>
    <w:rsid w:val="00777ED6"/>
    <w:rsid w:val="0078005A"/>
    <w:rsid w:val="007A52E6"/>
    <w:rsid w:val="007B46D7"/>
    <w:rsid w:val="007B57FC"/>
    <w:rsid w:val="007B5D98"/>
    <w:rsid w:val="007D275A"/>
    <w:rsid w:val="007E18D0"/>
    <w:rsid w:val="007E4413"/>
    <w:rsid w:val="007E500C"/>
    <w:rsid w:val="007E5AFD"/>
    <w:rsid w:val="007F0E4E"/>
    <w:rsid w:val="00801501"/>
    <w:rsid w:val="00805FF9"/>
    <w:rsid w:val="008064F8"/>
    <w:rsid w:val="00807877"/>
    <w:rsid w:val="00811ADA"/>
    <w:rsid w:val="0081378A"/>
    <w:rsid w:val="00813A85"/>
    <w:rsid w:val="00814340"/>
    <w:rsid w:val="00814856"/>
    <w:rsid w:val="00822DAB"/>
    <w:rsid w:val="0083691D"/>
    <w:rsid w:val="0084024D"/>
    <w:rsid w:val="008413F9"/>
    <w:rsid w:val="00844066"/>
    <w:rsid w:val="00850A7D"/>
    <w:rsid w:val="008602B8"/>
    <w:rsid w:val="00862B84"/>
    <w:rsid w:val="008631C3"/>
    <w:rsid w:val="00863892"/>
    <w:rsid w:val="00870844"/>
    <w:rsid w:val="00870EB1"/>
    <w:rsid w:val="0087102A"/>
    <w:rsid w:val="008724E8"/>
    <w:rsid w:val="008730F2"/>
    <w:rsid w:val="00873293"/>
    <w:rsid w:val="00892BE5"/>
    <w:rsid w:val="00893961"/>
    <w:rsid w:val="00897495"/>
    <w:rsid w:val="008A22E9"/>
    <w:rsid w:val="008A3067"/>
    <w:rsid w:val="008A4207"/>
    <w:rsid w:val="008A75EA"/>
    <w:rsid w:val="008B2BB8"/>
    <w:rsid w:val="008B3FEA"/>
    <w:rsid w:val="008B706E"/>
    <w:rsid w:val="008C25A1"/>
    <w:rsid w:val="008C304B"/>
    <w:rsid w:val="008C5A70"/>
    <w:rsid w:val="008D6020"/>
    <w:rsid w:val="008E12CC"/>
    <w:rsid w:val="008E3130"/>
    <w:rsid w:val="008E59DC"/>
    <w:rsid w:val="008E7597"/>
    <w:rsid w:val="008F7588"/>
    <w:rsid w:val="008F7CC2"/>
    <w:rsid w:val="00900C56"/>
    <w:rsid w:val="00902216"/>
    <w:rsid w:val="00906A7B"/>
    <w:rsid w:val="00910804"/>
    <w:rsid w:val="00911E90"/>
    <w:rsid w:val="00920298"/>
    <w:rsid w:val="00921ACE"/>
    <w:rsid w:val="009412C9"/>
    <w:rsid w:val="0095199E"/>
    <w:rsid w:val="00962F64"/>
    <w:rsid w:val="00964C2F"/>
    <w:rsid w:val="009665DE"/>
    <w:rsid w:val="0097194A"/>
    <w:rsid w:val="009725D5"/>
    <w:rsid w:val="00977A72"/>
    <w:rsid w:val="00980B54"/>
    <w:rsid w:val="009811C5"/>
    <w:rsid w:val="00981460"/>
    <w:rsid w:val="009A08AB"/>
    <w:rsid w:val="009A250D"/>
    <w:rsid w:val="009A3674"/>
    <w:rsid w:val="009A6F6B"/>
    <w:rsid w:val="009B7C11"/>
    <w:rsid w:val="009C44F4"/>
    <w:rsid w:val="009C68F1"/>
    <w:rsid w:val="009D06DD"/>
    <w:rsid w:val="009D1718"/>
    <w:rsid w:val="009D5CCF"/>
    <w:rsid w:val="009D7045"/>
    <w:rsid w:val="009E3F5D"/>
    <w:rsid w:val="009F03C6"/>
    <w:rsid w:val="009F193B"/>
    <w:rsid w:val="009F722B"/>
    <w:rsid w:val="009F789D"/>
    <w:rsid w:val="00A0484D"/>
    <w:rsid w:val="00A06DAA"/>
    <w:rsid w:val="00A1416B"/>
    <w:rsid w:val="00A14182"/>
    <w:rsid w:val="00A147B9"/>
    <w:rsid w:val="00A17032"/>
    <w:rsid w:val="00A31A8E"/>
    <w:rsid w:val="00A33050"/>
    <w:rsid w:val="00A348F9"/>
    <w:rsid w:val="00A530B0"/>
    <w:rsid w:val="00A54F28"/>
    <w:rsid w:val="00A60823"/>
    <w:rsid w:val="00A6138F"/>
    <w:rsid w:val="00A63FAA"/>
    <w:rsid w:val="00A64317"/>
    <w:rsid w:val="00A67A51"/>
    <w:rsid w:val="00A75936"/>
    <w:rsid w:val="00A81B81"/>
    <w:rsid w:val="00A81CC7"/>
    <w:rsid w:val="00A84A99"/>
    <w:rsid w:val="00A91BBA"/>
    <w:rsid w:val="00AA1E6B"/>
    <w:rsid w:val="00AA6164"/>
    <w:rsid w:val="00AB0679"/>
    <w:rsid w:val="00AB1D66"/>
    <w:rsid w:val="00AB3B35"/>
    <w:rsid w:val="00AD0F4E"/>
    <w:rsid w:val="00AD3188"/>
    <w:rsid w:val="00AD718B"/>
    <w:rsid w:val="00AE7B02"/>
    <w:rsid w:val="00AF1C89"/>
    <w:rsid w:val="00AF209D"/>
    <w:rsid w:val="00AF38FD"/>
    <w:rsid w:val="00AF6A48"/>
    <w:rsid w:val="00B0607F"/>
    <w:rsid w:val="00B11EFD"/>
    <w:rsid w:val="00B14023"/>
    <w:rsid w:val="00B17999"/>
    <w:rsid w:val="00B30A29"/>
    <w:rsid w:val="00B30F4D"/>
    <w:rsid w:val="00B372AB"/>
    <w:rsid w:val="00B37F57"/>
    <w:rsid w:val="00B409B7"/>
    <w:rsid w:val="00B41C3E"/>
    <w:rsid w:val="00B45019"/>
    <w:rsid w:val="00B45253"/>
    <w:rsid w:val="00B505B7"/>
    <w:rsid w:val="00B54EB5"/>
    <w:rsid w:val="00B626A5"/>
    <w:rsid w:val="00B63303"/>
    <w:rsid w:val="00B640FF"/>
    <w:rsid w:val="00B645EB"/>
    <w:rsid w:val="00B75E34"/>
    <w:rsid w:val="00B75FE6"/>
    <w:rsid w:val="00B83169"/>
    <w:rsid w:val="00B87E71"/>
    <w:rsid w:val="00B924A8"/>
    <w:rsid w:val="00B94359"/>
    <w:rsid w:val="00BA1015"/>
    <w:rsid w:val="00BA1484"/>
    <w:rsid w:val="00BA55D5"/>
    <w:rsid w:val="00BA70EB"/>
    <w:rsid w:val="00BB275B"/>
    <w:rsid w:val="00BB49A3"/>
    <w:rsid w:val="00BB7252"/>
    <w:rsid w:val="00BB7414"/>
    <w:rsid w:val="00BC0B77"/>
    <w:rsid w:val="00BC1F56"/>
    <w:rsid w:val="00BD2B40"/>
    <w:rsid w:val="00BD4CA6"/>
    <w:rsid w:val="00BE727E"/>
    <w:rsid w:val="00BE7D7F"/>
    <w:rsid w:val="00BF030B"/>
    <w:rsid w:val="00C0401D"/>
    <w:rsid w:val="00C0501E"/>
    <w:rsid w:val="00C05BDC"/>
    <w:rsid w:val="00C061B2"/>
    <w:rsid w:val="00C12461"/>
    <w:rsid w:val="00C141C4"/>
    <w:rsid w:val="00C14BDB"/>
    <w:rsid w:val="00C20216"/>
    <w:rsid w:val="00C36323"/>
    <w:rsid w:val="00C37F05"/>
    <w:rsid w:val="00C432EA"/>
    <w:rsid w:val="00C51A4A"/>
    <w:rsid w:val="00C52080"/>
    <w:rsid w:val="00C53E6F"/>
    <w:rsid w:val="00C57D1D"/>
    <w:rsid w:val="00C630DA"/>
    <w:rsid w:val="00C66DEB"/>
    <w:rsid w:val="00C67615"/>
    <w:rsid w:val="00C7138D"/>
    <w:rsid w:val="00C72700"/>
    <w:rsid w:val="00C75C03"/>
    <w:rsid w:val="00C8055E"/>
    <w:rsid w:val="00C82AF2"/>
    <w:rsid w:val="00C82DEC"/>
    <w:rsid w:val="00C85F40"/>
    <w:rsid w:val="00C8756D"/>
    <w:rsid w:val="00C96CD4"/>
    <w:rsid w:val="00CA046F"/>
    <w:rsid w:val="00CA3971"/>
    <w:rsid w:val="00CA3DF4"/>
    <w:rsid w:val="00CA471E"/>
    <w:rsid w:val="00CA4F9F"/>
    <w:rsid w:val="00CA5D0D"/>
    <w:rsid w:val="00CA6797"/>
    <w:rsid w:val="00CB09FA"/>
    <w:rsid w:val="00CB2147"/>
    <w:rsid w:val="00CB5534"/>
    <w:rsid w:val="00CB5B1C"/>
    <w:rsid w:val="00CB790D"/>
    <w:rsid w:val="00CC0410"/>
    <w:rsid w:val="00CC04AA"/>
    <w:rsid w:val="00CC31FE"/>
    <w:rsid w:val="00CC3837"/>
    <w:rsid w:val="00CC6D31"/>
    <w:rsid w:val="00CC734D"/>
    <w:rsid w:val="00CC7B5E"/>
    <w:rsid w:val="00CC7E86"/>
    <w:rsid w:val="00CD73A5"/>
    <w:rsid w:val="00CE3E81"/>
    <w:rsid w:val="00CE4456"/>
    <w:rsid w:val="00CF0582"/>
    <w:rsid w:val="00CF2141"/>
    <w:rsid w:val="00CF51FD"/>
    <w:rsid w:val="00D018B4"/>
    <w:rsid w:val="00D03A8E"/>
    <w:rsid w:val="00D074C1"/>
    <w:rsid w:val="00D07A43"/>
    <w:rsid w:val="00D2180D"/>
    <w:rsid w:val="00D2396B"/>
    <w:rsid w:val="00D30138"/>
    <w:rsid w:val="00D4287B"/>
    <w:rsid w:val="00D47610"/>
    <w:rsid w:val="00D527EA"/>
    <w:rsid w:val="00D529F4"/>
    <w:rsid w:val="00D564BF"/>
    <w:rsid w:val="00D64B24"/>
    <w:rsid w:val="00D70C60"/>
    <w:rsid w:val="00D722FE"/>
    <w:rsid w:val="00D819F2"/>
    <w:rsid w:val="00D852BA"/>
    <w:rsid w:val="00D85C37"/>
    <w:rsid w:val="00D97915"/>
    <w:rsid w:val="00DA4823"/>
    <w:rsid w:val="00DA541D"/>
    <w:rsid w:val="00DB2096"/>
    <w:rsid w:val="00DB2120"/>
    <w:rsid w:val="00DB5F44"/>
    <w:rsid w:val="00DB66CF"/>
    <w:rsid w:val="00DC2B6D"/>
    <w:rsid w:val="00DC6903"/>
    <w:rsid w:val="00DC7411"/>
    <w:rsid w:val="00DD0D57"/>
    <w:rsid w:val="00DD3351"/>
    <w:rsid w:val="00DE1B41"/>
    <w:rsid w:val="00DE4148"/>
    <w:rsid w:val="00DE4C57"/>
    <w:rsid w:val="00DE5825"/>
    <w:rsid w:val="00DF053E"/>
    <w:rsid w:val="00DF76F4"/>
    <w:rsid w:val="00E02C0C"/>
    <w:rsid w:val="00E031FA"/>
    <w:rsid w:val="00E071C5"/>
    <w:rsid w:val="00E07A28"/>
    <w:rsid w:val="00E07ABF"/>
    <w:rsid w:val="00E07B47"/>
    <w:rsid w:val="00E07B59"/>
    <w:rsid w:val="00E112C8"/>
    <w:rsid w:val="00E12FFB"/>
    <w:rsid w:val="00E16D0F"/>
    <w:rsid w:val="00E177BE"/>
    <w:rsid w:val="00E2412B"/>
    <w:rsid w:val="00E26371"/>
    <w:rsid w:val="00E30B21"/>
    <w:rsid w:val="00E33725"/>
    <w:rsid w:val="00E36803"/>
    <w:rsid w:val="00E36B2A"/>
    <w:rsid w:val="00E41720"/>
    <w:rsid w:val="00E45789"/>
    <w:rsid w:val="00E518D0"/>
    <w:rsid w:val="00E541F3"/>
    <w:rsid w:val="00E6750D"/>
    <w:rsid w:val="00E74597"/>
    <w:rsid w:val="00E81E3C"/>
    <w:rsid w:val="00E85A83"/>
    <w:rsid w:val="00E87A68"/>
    <w:rsid w:val="00E909E8"/>
    <w:rsid w:val="00E951AA"/>
    <w:rsid w:val="00E96F4D"/>
    <w:rsid w:val="00EA1213"/>
    <w:rsid w:val="00EA3F66"/>
    <w:rsid w:val="00EA7C72"/>
    <w:rsid w:val="00EB08CC"/>
    <w:rsid w:val="00EC2518"/>
    <w:rsid w:val="00EC2B08"/>
    <w:rsid w:val="00EC6384"/>
    <w:rsid w:val="00EC74FD"/>
    <w:rsid w:val="00ED3A7F"/>
    <w:rsid w:val="00ED6976"/>
    <w:rsid w:val="00EE1C63"/>
    <w:rsid w:val="00EE2BFA"/>
    <w:rsid w:val="00EE49C7"/>
    <w:rsid w:val="00EE7016"/>
    <w:rsid w:val="00EF2372"/>
    <w:rsid w:val="00F01453"/>
    <w:rsid w:val="00F1736E"/>
    <w:rsid w:val="00F27D21"/>
    <w:rsid w:val="00F27F40"/>
    <w:rsid w:val="00F339E9"/>
    <w:rsid w:val="00F40947"/>
    <w:rsid w:val="00F41F73"/>
    <w:rsid w:val="00F445DF"/>
    <w:rsid w:val="00F65619"/>
    <w:rsid w:val="00F7229F"/>
    <w:rsid w:val="00F81B2E"/>
    <w:rsid w:val="00F82874"/>
    <w:rsid w:val="00F82D04"/>
    <w:rsid w:val="00F86607"/>
    <w:rsid w:val="00F8690B"/>
    <w:rsid w:val="00F9048F"/>
    <w:rsid w:val="00F91144"/>
    <w:rsid w:val="00F9299E"/>
    <w:rsid w:val="00F945BD"/>
    <w:rsid w:val="00FA0669"/>
    <w:rsid w:val="00FA32B1"/>
    <w:rsid w:val="00FA4B58"/>
    <w:rsid w:val="00FB3E8B"/>
    <w:rsid w:val="00FC3C2E"/>
    <w:rsid w:val="00FC648B"/>
    <w:rsid w:val="00FD3B16"/>
    <w:rsid w:val="00FE14EA"/>
    <w:rsid w:val="00FE4C54"/>
    <w:rsid w:val="00F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B980B-9F0D-4E9A-A832-92CC2375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04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897495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8974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39"/>
    <w:rsid w:val="00CB09F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етка таблицы8"/>
    <w:basedOn w:val="a1"/>
    <w:next w:val="ab"/>
    <w:uiPriority w:val="99"/>
    <w:rsid w:val="00FE7C00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C57D1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0"/>
    <w:basedOn w:val="a1"/>
    <w:next w:val="ab"/>
    <w:uiPriority w:val="39"/>
    <w:rsid w:val="006B25C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rmal (Web)"/>
    <w:basedOn w:val="a"/>
    <w:rsid w:val="00E6750D"/>
    <w:pPr>
      <w:spacing w:after="0" w:line="240" w:lineRule="auto"/>
    </w:pPr>
    <w:rPr>
      <w:rFonts w:eastAsia="SimSun"/>
      <w:sz w:val="24"/>
      <w:szCs w:val="24"/>
      <w:lang w:eastAsia="ru-RU"/>
    </w:rPr>
  </w:style>
  <w:style w:type="table" w:customStyle="1" w:styleId="26">
    <w:name w:val="Сетка таблицы26"/>
    <w:basedOn w:val="a1"/>
    <w:next w:val="ab"/>
    <w:uiPriority w:val="99"/>
    <w:rsid w:val="009A6F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04421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99"/>
    <w:rsid w:val="001E061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527E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70612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7A52E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A250D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2D0A6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E188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0"/>
    <w:basedOn w:val="a1"/>
    <w:next w:val="ab"/>
    <w:uiPriority w:val="39"/>
    <w:rsid w:val="00570F23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FC648B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B64F74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4F74"/>
    <w:rPr>
      <w:color w:val="808080"/>
    </w:rPr>
  </w:style>
  <w:style w:type="paragraph" w:customStyle="1" w:styleId="CB1B6A1DECFB457BBF1ADDB4355AF7FE">
    <w:name w:val="CB1B6A1DECFB457BBF1ADDB4355AF7FE"/>
    <w:rsid w:val="00B64F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0B3EC-0481-4BBA-B602-DBFAD5057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5</Pages>
  <Words>1172</Words>
  <Characters>6687</Characters>
  <Application>Microsoft Office Word</Application>
  <DocSecurity>8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Рощевская Ванда Константиновна</cp:lastModifiedBy>
  <cp:revision>140</cp:revision>
  <cp:lastPrinted>2024-12-18T12:54:00Z</cp:lastPrinted>
  <dcterms:created xsi:type="dcterms:W3CDTF">2024-06-18T13:17:00Z</dcterms:created>
  <dcterms:modified xsi:type="dcterms:W3CDTF">2025-02-13T13:41:00Z</dcterms:modified>
</cp:coreProperties>
</file>