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E3" w:rsidRDefault="00DD70E3" w:rsidP="00DD7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0E3" w:rsidRPr="0049470B" w:rsidRDefault="00DD70E3" w:rsidP="00DD70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70B">
        <w:rPr>
          <w:rFonts w:ascii="Times New Roman" w:hAnsi="Times New Roman"/>
          <w:b/>
          <w:sz w:val="28"/>
          <w:szCs w:val="28"/>
        </w:rPr>
        <w:t>Уведомление</w:t>
      </w:r>
    </w:p>
    <w:p w:rsidR="00DD70E3" w:rsidRDefault="00DD70E3" w:rsidP="00DD7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470B">
        <w:rPr>
          <w:rFonts w:ascii="Times New Roman" w:hAnsi="Times New Roman"/>
          <w:b/>
          <w:sz w:val="28"/>
          <w:szCs w:val="28"/>
        </w:rPr>
        <w:t>о проведении общественного обсуждения проект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DD70E3" w:rsidRDefault="00DD70E3" w:rsidP="00DD70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профилактики рисков</w:t>
      </w:r>
    </w:p>
    <w:p w:rsidR="00DD70E3" w:rsidRDefault="00DD70E3" w:rsidP="00DD70E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70E3" w:rsidRPr="00DD70E3" w:rsidRDefault="00DD70E3" w:rsidP="00DD7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3">
        <w:rPr>
          <w:rFonts w:ascii="Times New Roman" w:hAnsi="Times New Roman" w:cs="Times New Roman"/>
          <w:sz w:val="28"/>
          <w:szCs w:val="28"/>
        </w:rPr>
        <w:t>Комитет по развитию городского хозяйства администрации города Мурманска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5F77CE">
        <w:rPr>
          <w:rFonts w:ascii="Times New Roman" w:hAnsi="Times New Roman" w:cs="Times New Roman"/>
          <w:sz w:val="28"/>
          <w:szCs w:val="28"/>
        </w:rPr>
        <w:t>4</w:t>
      </w:r>
      <w:r w:rsidRPr="00DD70E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19A6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DD70E3">
        <w:rPr>
          <w:rFonts w:ascii="Times New Roman" w:hAnsi="Times New Roman" w:cs="Times New Roman"/>
          <w:sz w:val="28"/>
          <w:szCs w:val="28"/>
        </w:rPr>
        <w:t>проводит</w:t>
      </w:r>
      <w:r w:rsidR="00E319A6">
        <w:rPr>
          <w:rFonts w:ascii="Times New Roman" w:hAnsi="Times New Roman" w:cs="Times New Roman"/>
          <w:sz w:val="28"/>
          <w:szCs w:val="28"/>
        </w:rPr>
        <w:t>ь</w:t>
      </w:r>
      <w:r w:rsidRPr="00DD70E3">
        <w:rPr>
          <w:rFonts w:ascii="Times New Roman" w:hAnsi="Times New Roman" w:cs="Times New Roman"/>
          <w:sz w:val="28"/>
          <w:szCs w:val="28"/>
        </w:rPr>
        <w:t xml:space="preserve">ся общественное обсуждение проекта </w:t>
      </w:r>
      <w:r w:rsidRPr="00DD70E3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</w:t>
      </w:r>
      <w:r w:rsidRPr="00DD70E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D70E3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2C13F4">
        <w:rPr>
          <w:rFonts w:ascii="Times New Roman" w:eastAsia="Calibri" w:hAnsi="Times New Roman" w:cs="Times New Roman"/>
          <w:sz w:val="28"/>
          <w:szCs w:val="28"/>
        </w:rPr>
        <w:t>лесного</w:t>
      </w:r>
      <w:r w:rsidRPr="00DD70E3">
        <w:rPr>
          <w:rFonts w:ascii="Times New Roman" w:eastAsia="Calibri" w:hAnsi="Times New Roman" w:cs="Times New Roman"/>
          <w:sz w:val="28"/>
          <w:szCs w:val="28"/>
        </w:rPr>
        <w:t xml:space="preserve"> контроля на 202</w:t>
      </w:r>
      <w:r w:rsidR="005F77CE">
        <w:rPr>
          <w:rFonts w:ascii="Times New Roman" w:eastAsia="Calibri" w:hAnsi="Times New Roman" w:cs="Times New Roman"/>
          <w:sz w:val="28"/>
          <w:szCs w:val="28"/>
        </w:rPr>
        <w:t>5</w:t>
      </w:r>
      <w:r w:rsidRPr="00DD70E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319A6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Программа)</w:t>
      </w:r>
      <w:r w:rsidRPr="00DD70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70E3" w:rsidRPr="00DD70E3" w:rsidRDefault="00DD70E3" w:rsidP="00DD7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3">
        <w:rPr>
          <w:rFonts w:ascii="Times New Roman" w:hAnsi="Times New Roman" w:cs="Times New Roman"/>
          <w:sz w:val="28"/>
          <w:szCs w:val="28"/>
        </w:rPr>
        <w:t>Предло</w:t>
      </w:r>
      <w:bookmarkStart w:id="0" w:name="_GoBack"/>
      <w:bookmarkEnd w:id="0"/>
      <w:r w:rsidRPr="00DD70E3">
        <w:rPr>
          <w:rFonts w:ascii="Times New Roman" w:hAnsi="Times New Roman" w:cs="Times New Roman"/>
          <w:sz w:val="28"/>
          <w:szCs w:val="28"/>
        </w:rPr>
        <w:t>жения принимаются с 01 октября по 01 ноября 202</w:t>
      </w:r>
      <w:r w:rsidR="005F77CE">
        <w:rPr>
          <w:rFonts w:ascii="Times New Roman" w:hAnsi="Times New Roman" w:cs="Times New Roman"/>
          <w:sz w:val="28"/>
          <w:szCs w:val="28"/>
        </w:rPr>
        <w:t>4</w:t>
      </w:r>
      <w:r w:rsidRPr="00DD70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70E3" w:rsidRPr="00DD70E3" w:rsidRDefault="00DD70E3" w:rsidP="00DD7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0E3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E319A6">
        <w:rPr>
          <w:rFonts w:ascii="Times New Roman" w:hAnsi="Times New Roman" w:cs="Times New Roman"/>
          <w:sz w:val="28"/>
          <w:szCs w:val="28"/>
        </w:rPr>
        <w:t xml:space="preserve">по содержанию проекта Программы </w:t>
      </w:r>
      <w:r w:rsidRPr="00DD70E3">
        <w:rPr>
          <w:rFonts w:ascii="Times New Roman" w:hAnsi="Times New Roman" w:cs="Times New Roman"/>
          <w:sz w:val="28"/>
          <w:szCs w:val="28"/>
        </w:rPr>
        <w:t>принимаются по адресу: город Мурманск,</w:t>
      </w:r>
      <w:r w:rsidR="00E319A6">
        <w:rPr>
          <w:rFonts w:ascii="Times New Roman" w:hAnsi="Times New Roman" w:cs="Times New Roman"/>
          <w:sz w:val="28"/>
          <w:szCs w:val="28"/>
        </w:rPr>
        <w:t xml:space="preserve"> </w:t>
      </w:r>
      <w:r w:rsidRPr="00DD70E3">
        <w:rPr>
          <w:rFonts w:ascii="Times New Roman" w:hAnsi="Times New Roman" w:cs="Times New Roman"/>
          <w:sz w:val="28"/>
          <w:szCs w:val="28"/>
        </w:rPr>
        <w:t xml:space="preserve">ул. Профсоюзов, дом 20, в </w:t>
      </w:r>
      <w:proofErr w:type="spellStart"/>
      <w:r w:rsidRPr="00DD70E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D70E3">
        <w:rPr>
          <w:rFonts w:ascii="Times New Roman" w:hAnsi="Times New Roman" w:cs="Times New Roman"/>
          <w:sz w:val="28"/>
          <w:szCs w:val="28"/>
        </w:rPr>
        <w:t xml:space="preserve">. по адресу электронной почты: </w:t>
      </w:r>
      <w:proofErr w:type="spellStart"/>
      <w:r w:rsidRPr="00DD70E3">
        <w:rPr>
          <w:rFonts w:ascii="Times New Roman" w:hAnsi="Times New Roman" w:cs="Times New Roman"/>
          <w:sz w:val="28"/>
          <w:szCs w:val="28"/>
          <w:u w:val="single"/>
          <w:lang w:val="en-US"/>
        </w:rPr>
        <w:t>krgh</w:t>
      </w:r>
      <w:proofErr w:type="spellEnd"/>
      <w:r w:rsidRPr="00DD70E3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DD70E3">
        <w:rPr>
          <w:rFonts w:ascii="Times New Roman" w:hAnsi="Times New Roman" w:cs="Times New Roman"/>
          <w:sz w:val="28"/>
          <w:szCs w:val="28"/>
          <w:u w:val="single"/>
          <w:lang w:val="en-US"/>
        </w:rPr>
        <w:t>citymurmansk</w:t>
      </w:r>
      <w:proofErr w:type="spellEnd"/>
      <w:r w:rsidRPr="00DD70E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D70E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5F77CE" w:rsidRDefault="00E319A6" w:rsidP="00DD70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01.11.2023 по 01.12.2024 поступившие предложения по содержанию Программы будут рассмотрены и по ним будет принято решение об учёте (в том числе частичном) или отклонении.</w:t>
      </w:r>
    </w:p>
    <w:sectPr w:rsidR="005F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62"/>
    <w:rsid w:val="00081FA2"/>
    <w:rsid w:val="00112A62"/>
    <w:rsid w:val="002C13F4"/>
    <w:rsid w:val="003233B1"/>
    <w:rsid w:val="005F77CE"/>
    <w:rsid w:val="00AB474B"/>
    <w:rsid w:val="00CD4FA2"/>
    <w:rsid w:val="00DA53C0"/>
    <w:rsid w:val="00DD70E3"/>
    <w:rsid w:val="00E3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0AC93-479A-4892-B556-FFB30E8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0E3"/>
    <w:pPr>
      <w:spacing w:after="0" w:line="240" w:lineRule="auto"/>
    </w:pPr>
  </w:style>
  <w:style w:type="paragraph" w:styleId="a4">
    <w:name w:val="Subtitle"/>
    <w:basedOn w:val="a"/>
    <w:link w:val="a5"/>
    <w:qFormat/>
    <w:rsid w:val="00DD70E3"/>
    <w:pPr>
      <w:spacing w:after="0" w:line="240" w:lineRule="auto"/>
      <w:jc w:val="center"/>
    </w:pPr>
    <w:rPr>
      <w:rFonts w:ascii="Times New Roman" w:eastAsia="Times New Roman" w:hAnsi="Times New Roman"/>
      <w:b/>
      <w:caps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DD70E3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7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Хацкевич Роман Михайлович</dc:creator>
  <cp:keywords/>
  <dc:description/>
  <cp:lastModifiedBy>Баскова Наталья Олеговна</cp:lastModifiedBy>
  <cp:revision>3</cp:revision>
  <cp:lastPrinted>2024-09-18T08:41:00Z</cp:lastPrinted>
  <dcterms:created xsi:type="dcterms:W3CDTF">2024-09-18T08:40:00Z</dcterms:created>
  <dcterms:modified xsi:type="dcterms:W3CDTF">2024-09-18T08:57:00Z</dcterms:modified>
</cp:coreProperties>
</file>