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AF" w:rsidRDefault="000800AF" w:rsidP="000800AF">
      <w:pPr>
        <w:pStyle w:val="a3"/>
        <w:ind w:right="142"/>
        <w:rPr>
          <w:rFonts w:ascii="Arial" w:hAnsi="Arial" w:cs="Arial"/>
          <w:sz w:val="24"/>
          <w:szCs w:val="24"/>
        </w:rPr>
      </w:pPr>
      <w:r>
        <w:rPr>
          <w:rFonts w:ascii="Arial" w:hAnsi="Arial" w:cs="Arial"/>
          <w:sz w:val="24"/>
          <w:szCs w:val="24"/>
        </w:rPr>
        <w:t>АДМИНИСТРАЦИЯ ГОРОДА МУРМАНСКА</w:t>
      </w:r>
    </w:p>
    <w:p w:rsidR="000800AF" w:rsidRDefault="000800AF" w:rsidP="000800AF">
      <w:pPr>
        <w:pStyle w:val="a3"/>
        <w:ind w:right="142"/>
        <w:rPr>
          <w:rFonts w:ascii="Arial" w:hAnsi="Arial" w:cs="Arial"/>
          <w:sz w:val="24"/>
          <w:szCs w:val="24"/>
        </w:rPr>
      </w:pPr>
      <w:r>
        <w:rPr>
          <w:rFonts w:ascii="Arial" w:hAnsi="Arial" w:cs="Arial"/>
          <w:sz w:val="24"/>
          <w:szCs w:val="24"/>
        </w:rPr>
        <w:t>П О С Т А Н О В Л Е Н И Е</w:t>
      </w:r>
    </w:p>
    <w:p w:rsidR="000800AF" w:rsidRDefault="000800AF" w:rsidP="000800AF">
      <w:pPr>
        <w:jc w:val="center"/>
        <w:rPr>
          <w:rFonts w:ascii="Arial" w:hAnsi="Arial" w:cs="Arial"/>
          <w:b/>
          <w:sz w:val="24"/>
          <w:szCs w:val="24"/>
        </w:rPr>
      </w:pPr>
      <w:r>
        <w:rPr>
          <w:rFonts w:ascii="Arial" w:hAnsi="Arial" w:cs="Arial"/>
          <w:b/>
          <w:sz w:val="24"/>
          <w:szCs w:val="24"/>
        </w:rPr>
        <w:t>28.09.2015 № 2714</w:t>
      </w:r>
    </w:p>
    <w:p w:rsidR="000800AF" w:rsidRDefault="000800AF" w:rsidP="000800AF">
      <w:pPr>
        <w:jc w:val="center"/>
        <w:rPr>
          <w:rFonts w:ascii="Arial" w:hAnsi="Arial" w:cs="Arial"/>
          <w:b/>
          <w:sz w:val="24"/>
          <w:szCs w:val="24"/>
        </w:rPr>
      </w:pPr>
      <w:r>
        <w:rPr>
          <w:rFonts w:ascii="Arial" w:hAnsi="Arial" w:cs="Arial"/>
          <w:b/>
          <w:sz w:val="24"/>
          <w:szCs w:val="24"/>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w:t>
      </w:r>
      <w:r w:rsidR="00867DCE">
        <w:rPr>
          <w:rFonts w:ascii="Arial" w:hAnsi="Arial" w:cs="Arial"/>
          <w:b/>
          <w:sz w:val="24"/>
          <w:szCs w:val="24"/>
        </w:rPr>
        <w:t xml:space="preserve"> (в ред. постановления от 1</w:t>
      </w:r>
      <w:r w:rsidR="00FA38CA">
        <w:rPr>
          <w:rFonts w:ascii="Arial" w:hAnsi="Arial" w:cs="Arial"/>
          <w:b/>
          <w:sz w:val="24"/>
          <w:szCs w:val="24"/>
        </w:rPr>
        <w:t>9</w:t>
      </w:r>
      <w:r w:rsidR="00867DCE">
        <w:rPr>
          <w:rFonts w:ascii="Arial" w:hAnsi="Arial" w:cs="Arial"/>
          <w:b/>
          <w:sz w:val="24"/>
          <w:szCs w:val="24"/>
        </w:rPr>
        <w:t xml:space="preserve">.04.2016 № </w:t>
      </w:r>
      <w:r w:rsidR="00FA38CA">
        <w:rPr>
          <w:rFonts w:ascii="Arial" w:hAnsi="Arial" w:cs="Arial"/>
          <w:b/>
          <w:sz w:val="24"/>
          <w:szCs w:val="24"/>
        </w:rPr>
        <w:t>1</w:t>
      </w:r>
      <w:r w:rsidR="00867DCE">
        <w:rPr>
          <w:rFonts w:ascii="Arial" w:hAnsi="Arial" w:cs="Arial"/>
          <w:b/>
          <w:sz w:val="24"/>
          <w:szCs w:val="24"/>
        </w:rPr>
        <w:t>0</w:t>
      </w:r>
      <w:r w:rsidR="00FA38CA">
        <w:rPr>
          <w:rFonts w:ascii="Arial" w:hAnsi="Arial" w:cs="Arial"/>
          <w:b/>
          <w:sz w:val="24"/>
          <w:szCs w:val="24"/>
        </w:rPr>
        <w:t>19</w:t>
      </w:r>
      <w:r w:rsidR="00867DCE">
        <w:rPr>
          <w:rFonts w:ascii="Arial" w:hAnsi="Arial" w:cs="Arial"/>
          <w:b/>
          <w:sz w:val="24"/>
          <w:szCs w:val="24"/>
        </w:rPr>
        <w:t>)</w:t>
      </w:r>
    </w:p>
    <w:p w:rsidR="000800AF" w:rsidRDefault="000800AF" w:rsidP="00F969CB">
      <w:pPr>
        <w:autoSpaceDE w:val="0"/>
        <w:autoSpaceDN w:val="0"/>
        <w:adjustRightInd w:val="0"/>
        <w:ind w:firstLine="567"/>
        <w:jc w:val="both"/>
        <w:outlineLvl w:val="0"/>
        <w:rPr>
          <w:rFonts w:ascii="Arial" w:hAnsi="Arial" w:cs="Arial"/>
          <w:sz w:val="24"/>
          <w:szCs w:val="24"/>
        </w:rPr>
      </w:pPr>
      <w:r>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постановляю:</w:t>
      </w:r>
    </w:p>
    <w:p w:rsidR="000800AF" w:rsidRDefault="000800AF" w:rsidP="00F969CB">
      <w:pPr>
        <w:pStyle w:val="30"/>
        <w:tabs>
          <w:tab w:val="right" w:pos="9639"/>
        </w:tabs>
        <w:spacing w:after="0"/>
        <w:ind w:firstLine="567"/>
        <w:jc w:val="both"/>
        <w:rPr>
          <w:rFonts w:ascii="Arial" w:hAnsi="Arial" w:cs="Arial"/>
          <w:sz w:val="24"/>
          <w:szCs w:val="24"/>
        </w:rPr>
      </w:pPr>
      <w:r>
        <w:rPr>
          <w:rFonts w:ascii="Arial" w:hAnsi="Arial" w:cs="Arial"/>
          <w:sz w:val="24"/>
          <w:szCs w:val="24"/>
        </w:rPr>
        <w:t>1. Отменить постановления администрации города Мурманска:</w:t>
      </w:r>
    </w:p>
    <w:p w:rsidR="000800AF" w:rsidRDefault="000800AF" w:rsidP="00F969CB">
      <w:pPr>
        <w:pStyle w:val="30"/>
        <w:tabs>
          <w:tab w:val="right" w:pos="9639"/>
        </w:tabs>
        <w:spacing w:after="0"/>
        <w:ind w:firstLine="567"/>
        <w:jc w:val="both"/>
        <w:rPr>
          <w:rFonts w:ascii="Arial" w:hAnsi="Arial" w:cs="Arial"/>
          <w:sz w:val="24"/>
          <w:szCs w:val="24"/>
        </w:rPr>
      </w:pPr>
      <w:r>
        <w:rPr>
          <w:rFonts w:ascii="Arial" w:hAnsi="Arial" w:cs="Arial"/>
          <w:sz w:val="24"/>
          <w:szCs w:val="24"/>
        </w:rPr>
        <w:t>- от 15.08.2012 № 2003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 за исключением пункта 1;</w:t>
      </w:r>
    </w:p>
    <w:p w:rsidR="000800AF" w:rsidRDefault="000800AF" w:rsidP="00F969CB">
      <w:pPr>
        <w:pStyle w:val="30"/>
        <w:tabs>
          <w:tab w:val="right" w:pos="9639"/>
        </w:tabs>
        <w:spacing w:after="0"/>
        <w:ind w:firstLine="567"/>
        <w:jc w:val="both"/>
        <w:rPr>
          <w:rFonts w:ascii="Arial" w:hAnsi="Arial" w:cs="Arial"/>
          <w:sz w:val="24"/>
          <w:szCs w:val="24"/>
        </w:rPr>
      </w:pPr>
      <w:r>
        <w:rPr>
          <w:rFonts w:ascii="Arial" w:hAnsi="Arial" w:cs="Arial"/>
          <w:sz w:val="24"/>
          <w:szCs w:val="24"/>
        </w:rPr>
        <w:t>- от 13.05.2013 № 1039 «О внесении изменений в приложение к постановлению администрации города Мурманска от 15.08.2012 № 2003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w:t>
      </w:r>
    </w:p>
    <w:p w:rsidR="000800AF" w:rsidRDefault="000800AF" w:rsidP="00F969CB">
      <w:pPr>
        <w:ind w:firstLine="567"/>
        <w:jc w:val="both"/>
        <w:rPr>
          <w:rFonts w:ascii="Arial" w:hAnsi="Arial" w:cs="Arial"/>
          <w:sz w:val="24"/>
          <w:szCs w:val="24"/>
        </w:rPr>
      </w:pPr>
      <w:r>
        <w:rPr>
          <w:rFonts w:ascii="Arial" w:hAnsi="Arial" w:cs="Arial"/>
          <w:sz w:val="24"/>
          <w:szCs w:val="24"/>
        </w:rPr>
        <w:t>- от 12.08.2014 № 2566 «О внесении изменений в приложение к постановлению администрации города Мурманска от 15.08.2012 № 2003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 (в ред. постановления от 13.05.2013 № 1039)».</w:t>
      </w:r>
    </w:p>
    <w:p w:rsidR="000800AF" w:rsidRDefault="000800AF" w:rsidP="00F969CB">
      <w:pPr>
        <w:ind w:firstLine="567"/>
        <w:jc w:val="both"/>
        <w:rPr>
          <w:rFonts w:ascii="Arial" w:hAnsi="Arial" w:cs="Arial"/>
          <w:sz w:val="24"/>
          <w:szCs w:val="24"/>
        </w:rPr>
      </w:pPr>
      <w:r>
        <w:rPr>
          <w:rFonts w:ascii="Arial" w:hAnsi="Arial" w:cs="Arial"/>
          <w:sz w:val="24"/>
          <w:szCs w:val="24"/>
        </w:rPr>
        <w:t>2. Утвердить 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согласно приложению к настоящему постановлению.</w:t>
      </w:r>
    </w:p>
    <w:p w:rsidR="000800AF" w:rsidRDefault="000800AF" w:rsidP="00F969CB">
      <w:pPr>
        <w:autoSpaceDE w:val="0"/>
        <w:autoSpaceDN w:val="0"/>
        <w:adjustRightInd w:val="0"/>
        <w:ind w:firstLine="567"/>
        <w:jc w:val="both"/>
        <w:rPr>
          <w:rFonts w:ascii="Arial" w:hAnsi="Arial" w:cs="Arial"/>
          <w:sz w:val="24"/>
          <w:szCs w:val="24"/>
        </w:rPr>
      </w:pPr>
      <w:r>
        <w:rPr>
          <w:rFonts w:ascii="Arial" w:hAnsi="Arial" w:cs="Arial"/>
          <w:sz w:val="24"/>
          <w:szCs w:val="24"/>
        </w:rPr>
        <w:t xml:space="preserve">3. Отделу информационно-технического обеспечения и защиты информации администрации города Мурманска (Кузьмин А.Н.) разместить настоящее </w:t>
      </w:r>
      <w:r>
        <w:rPr>
          <w:rFonts w:ascii="Arial" w:hAnsi="Arial" w:cs="Arial"/>
          <w:sz w:val="24"/>
          <w:szCs w:val="24"/>
        </w:rPr>
        <w:lastRenderedPageBreak/>
        <w:t>постановление с приложением на официальном сайте администрации города Мурманска в сети Интернет.</w:t>
      </w:r>
    </w:p>
    <w:p w:rsidR="000800AF" w:rsidRDefault="000800AF" w:rsidP="00F969CB">
      <w:pPr>
        <w:autoSpaceDE w:val="0"/>
        <w:autoSpaceDN w:val="0"/>
        <w:adjustRightInd w:val="0"/>
        <w:ind w:firstLine="567"/>
        <w:jc w:val="both"/>
        <w:rPr>
          <w:rFonts w:ascii="Arial" w:hAnsi="Arial" w:cs="Arial"/>
          <w:sz w:val="24"/>
          <w:szCs w:val="24"/>
        </w:rPr>
      </w:pPr>
      <w:r>
        <w:rPr>
          <w:rFonts w:ascii="Arial" w:hAnsi="Arial" w:cs="Arial"/>
          <w:sz w:val="24"/>
          <w:szCs w:val="24"/>
        </w:rPr>
        <w:t>4. Редакции газеты «Вечерний Мурманск» (Штейн Н.Г.) опубликовать настоящее постановление с приложением.</w:t>
      </w:r>
    </w:p>
    <w:p w:rsidR="000800AF" w:rsidRDefault="000800AF" w:rsidP="00F969CB">
      <w:pPr>
        <w:ind w:firstLine="567"/>
        <w:jc w:val="both"/>
        <w:rPr>
          <w:rFonts w:ascii="Arial" w:hAnsi="Arial" w:cs="Arial"/>
          <w:sz w:val="24"/>
          <w:szCs w:val="24"/>
        </w:rPr>
      </w:pPr>
      <w:r>
        <w:rPr>
          <w:rFonts w:ascii="Arial" w:hAnsi="Arial" w:cs="Arial"/>
          <w:sz w:val="24"/>
          <w:szCs w:val="24"/>
        </w:rPr>
        <w:t>5. Настоящее постановление вступает в силу со дня официального опубликования.</w:t>
      </w:r>
    </w:p>
    <w:p w:rsidR="000800AF" w:rsidRDefault="000800AF" w:rsidP="00F969CB">
      <w:pPr>
        <w:ind w:firstLine="567"/>
        <w:jc w:val="both"/>
        <w:rPr>
          <w:rFonts w:ascii="Arial" w:hAnsi="Arial" w:cs="Arial"/>
          <w:sz w:val="24"/>
          <w:szCs w:val="24"/>
        </w:rPr>
      </w:pPr>
      <w:r>
        <w:rPr>
          <w:rFonts w:ascii="Arial" w:hAnsi="Arial" w:cs="Arial"/>
          <w:sz w:val="24"/>
          <w:szCs w:val="24"/>
        </w:rPr>
        <w:t>6. Контроль за выполнением настоящего постановления возложить на заместителя главы администрации города Мурманска Изотова А.В.</w:t>
      </w:r>
    </w:p>
    <w:p w:rsidR="000800AF" w:rsidRDefault="000800AF" w:rsidP="000800AF">
      <w:pPr>
        <w:jc w:val="both"/>
        <w:rPr>
          <w:rFonts w:ascii="Arial" w:hAnsi="Arial" w:cs="Arial"/>
          <w:b/>
          <w:sz w:val="24"/>
          <w:szCs w:val="24"/>
        </w:rPr>
      </w:pPr>
      <w:r>
        <w:rPr>
          <w:rFonts w:ascii="Arial" w:hAnsi="Arial" w:cs="Arial"/>
          <w:b/>
          <w:sz w:val="24"/>
          <w:szCs w:val="24"/>
        </w:rPr>
        <w:t>Глава администрации</w:t>
      </w:r>
    </w:p>
    <w:p w:rsidR="000800AF" w:rsidRDefault="000800AF" w:rsidP="000800AF">
      <w:pPr>
        <w:jc w:val="both"/>
        <w:rPr>
          <w:rFonts w:ascii="Arial" w:hAnsi="Arial" w:cs="Arial"/>
          <w:b/>
          <w:sz w:val="24"/>
          <w:szCs w:val="24"/>
        </w:rPr>
      </w:pPr>
      <w:r>
        <w:rPr>
          <w:rFonts w:ascii="Arial" w:hAnsi="Arial" w:cs="Arial"/>
          <w:b/>
          <w:sz w:val="24"/>
          <w:szCs w:val="24"/>
        </w:rPr>
        <w:t>города Мурманска А.И. Сысоев</w:t>
      </w:r>
    </w:p>
    <w:p w:rsidR="00AD2CDC" w:rsidRPr="003B77AE" w:rsidRDefault="003B77AE" w:rsidP="000800AF">
      <w:pPr>
        <w:jc w:val="both"/>
        <w:rPr>
          <w:rFonts w:ascii="Arial" w:hAnsi="Arial" w:cs="Arial"/>
          <w:sz w:val="24"/>
          <w:szCs w:val="24"/>
        </w:rPr>
      </w:pPr>
      <w:r>
        <w:rPr>
          <w:rFonts w:ascii="Arial" w:hAnsi="Arial" w:cs="Arial"/>
          <w:sz w:val="24"/>
          <w:szCs w:val="24"/>
        </w:rPr>
        <w:t>Приложение к постановлению администрации города Мурманска от 28.09.2015 № 2714</w:t>
      </w:r>
      <w:r w:rsidR="006966D8">
        <w:rPr>
          <w:rFonts w:ascii="Arial" w:hAnsi="Arial" w:cs="Arial"/>
          <w:sz w:val="24"/>
          <w:szCs w:val="24"/>
        </w:rPr>
        <w:t xml:space="preserve"> </w:t>
      </w:r>
      <w:r w:rsidR="00AD2CDC" w:rsidRPr="003B77AE">
        <w:rPr>
          <w:rFonts w:ascii="Arial" w:hAnsi="Arial" w:cs="Arial"/>
          <w:sz w:val="24"/>
          <w:szCs w:val="24"/>
        </w:rPr>
        <w:t>Административный регламент</w:t>
      </w:r>
      <w:r w:rsidR="008D1E7A" w:rsidRPr="003B77AE">
        <w:rPr>
          <w:rFonts w:ascii="Arial" w:hAnsi="Arial" w:cs="Arial"/>
          <w:sz w:val="24"/>
          <w:szCs w:val="24"/>
        </w:rPr>
        <w:t xml:space="preserve"> </w:t>
      </w:r>
      <w:r w:rsidR="00AD2CDC" w:rsidRPr="003B77AE">
        <w:rPr>
          <w:rFonts w:ascii="Arial" w:hAnsi="Arial" w:cs="Arial"/>
          <w:sz w:val="24"/>
          <w:szCs w:val="24"/>
        </w:rPr>
        <w:t>предоставления муниципальной услуги</w:t>
      </w:r>
      <w:r>
        <w:rPr>
          <w:rFonts w:ascii="Arial" w:hAnsi="Arial" w:cs="Arial"/>
          <w:sz w:val="24"/>
          <w:szCs w:val="24"/>
        </w:rPr>
        <w:t xml:space="preserve"> </w:t>
      </w:r>
      <w:r w:rsidR="00AD2CDC" w:rsidRPr="003B77AE">
        <w:rPr>
          <w:rFonts w:ascii="Arial" w:hAnsi="Arial" w:cs="Arial"/>
          <w:sz w:val="24"/>
          <w:szCs w:val="24"/>
        </w:rPr>
        <w:t>«Предоставление в собственность, постоянное (бессрочное)</w:t>
      </w:r>
      <w:r w:rsidR="008D1E7A" w:rsidRPr="003B77AE">
        <w:rPr>
          <w:rFonts w:ascii="Arial" w:hAnsi="Arial" w:cs="Arial"/>
          <w:sz w:val="24"/>
          <w:szCs w:val="24"/>
        </w:rPr>
        <w:t xml:space="preserve"> </w:t>
      </w:r>
      <w:r w:rsidR="00AD2CDC" w:rsidRPr="003B77AE">
        <w:rPr>
          <w:rFonts w:ascii="Arial" w:hAnsi="Arial" w:cs="Arial"/>
          <w:sz w:val="24"/>
          <w:szCs w:val="24"/>
        </w:rPr>
        <w:t>пользование, безвозмездное пользование, аренду земельных участков,</w:t>
      </w:r>
      <w:r w:rsidR="008D1E7A" w:rsidRPr="003B77AE">
        <w:rPr>
          <w:rFonts w:ascii="Arial" w:hAnsi="Arial" w:cs="Arial"/>
          <w:sz w:val="24"/>
          <w:szCs w:val="24"/>
        </w:rPr>
        <w:t xml:space="preserve"> </w:t>
      </w:r>
      <w:r w:rsidR="00AD2CDC" w:rsidRPr="003B77AE">
        <w:rPr>
          <w:rFonts w:ascii="Arial" w:hAnsi="Arial" w:cs="Arial"/>
          <w:sz w:val="24"/>
          <w:szCs w:val="24"/>
        </w:rPr>
        <w:t>находящихся в государственной или муниципальной</w:t>
      </w:r>
      <w:r w:rsidR="008D1E7A" w:rsidRPr="003B77AE">
        <w:rPr>
          <w:rFonts w:ascii="Arial" w:hAnsi="Arial" w:cs="Arial"/>
          <w:sz w:val="24"/>
          <w:szCs w:val="24"/>
        </w:rPr>
        <w:t xml:space="preserve"> </w:t>
      </w:r>
      <w:r w:rsidR="00AD2CDC" w:rsidRPr="003B77AE">
        <w:rPr>
          <w:rFonts w:ascii="Arial" w:hAnsi="Arial" w:cs="Arial"/>
          <w:sz w:val="24"/>
          <w:szCs w:val="24"/>
        </w:rPr>
        <w:t>собственности, юридическим и физическим лицам</w:t>
      </w:r>
      <w:r w:rsidR="008D1E7A" w:rsidRPr="003B77AE">
        <w:rPr>
          <w:rFonts w:ascii="Arial" w:hAnsi="Arial" w:cs="Arial"/>
          <w:sz w:val="24"/>
          <w:szCs w:val="24"/>
        </w:rPr>
        <w:t xml:space="preserve"> и заключение соглашений об установлении сервитута в отношении земельных участков, находящихся в государственной или муниципальной собственности</w:t>
      </w:r>
      <w:r w:rsidR="00AD2CDC" w:rsidRPr="003B77AE">
        <w:rPr>
          <w:rFonts w:ascii="Arial" w:hAnsi="Arial" w:cs="Arial"/>
          <w:sz w:val="24"/>
          <w:szCs w:val="24"/>
        </w:rPr>
        <w:t>»</w:t>
      </w:r>
    </w:p>
    <w:p w:rsidR="00AD2CDC" w:rsidRPr="003B77AE" w:rsidRDefault="00AD2CDC" w:rsidP="00867DCE">
      <w:pPr>
        <w:pStyle w:val="1"/>
        <w:ind w:firstLine="567"/>
        <w:rPr>
          <w:rFonts w:ascii="Arial" w:hAnsi="Arial" w:cs="Arial"/>
          <w:b w:val="0"/>
          <w:bCs w:val="0"/>
          <w:sz w:val="24"/>
          <w:szCs w:val="24"/>
        </w:rPr>
      </w:pPr>
      <w:r w:rsidRPr="003B77AE">
        <w:rPr>
          <w:rFonts w:ascii="Arial" w:hAnsi="Arial" w:cs="Arial"/>
          <w:b w:val="0"/>
          <w:bCs w:val="0"/>
          <w:sz w:val="24"/>
          <w:szCs w:val="24"/>
        </w:rPr>
        <w:t>1. Общие положения</w:t>
      </w:r>
    </w:p>
    <w:p w:rsidR="00FE73B1" w:rsidRPr="003B77AE" w:rsidRDefault="003B77AE" w:rsidP="00867DCE">
      <w:pPr>
        <w:pStyle w:val="2"/>
        <w:ind w:left="708" w:right="0" w:hanging="141"/>
        <w:rPr>
          <w:rFonts w:ascii="Arial" w:hAnsi="Arial" w:cs="Arial"/>
          <w:sz w:val="24"/>
          <w:szCs w:val="24"/>
        </w:rPr>
      </w:pPr>
      <w:r>
        <w:rPr>
          <w:rFonts w:ascii="Arial" w:hAnsi="Arial" w:cs="Arial"/>
          <w:sz w:val="24"/>
          <w:szCs w:val="24"/>
        </w:rPr>
        <w:t xml:space="preserve">1.1. </w:t>
      </w:r>
      <w:r w:rsidR="00AD2CDC" w:rsidRPr="003B77AE">
        <w:rPr>
          <w:rFonts w:ascii="Arial" w:hAnsi="Arial" w:cs="Arial"/>
          <w:sz w:val="24"/>
          <w:szCs w:val="24"/>
        </w:rPr>
        <w:t>Цель разработки административного регламента</w:t>
      </w:r>
    </w:p>
    <w:p w:rsidR="00AD2CDC" w:rsidRPr="003B77AE" w:rsidRDefault="00AD2CDC" w:rsidP="00F969CB">
      <w:pPr>
        <w:ind w:firstLine="567"/>
        <w:jc w:val="both"/>
        <w:rPr>
          <w:rFonts w:ascii="Arial" w:hAnsi="Arial" w:cs="Arial"/>
          <w:sz w:val="24"/>
          <w:szCs w:val="24"/>
        </w:rPr>
      </w:pPr>
      <w:r w:rsidRPr="003B77AE">
        <w:rPr>
          <w:rFonts w:ascii="Arial" w:hAnsi="Arial" w:cs="Arial"/>
          <w:sz w:val="24"/>
          <w:szCs w:val="24"/>
        </w:rPr>
        <w:t>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w:t>
      </w:r>
      <w:r w:rsidR="008D1E7A" w:rsidRPr="003B77AE">
        <w:rPr>
          <w:rFonts w:ascii="Arial" w:hAnsi="Arial" w:cs="Arial"/>
          <w:sz w:val="24"/>
          <w:szCs w:val="24"/>
        </w:rPr>
        <w:t xml:space="preserve"> </w:t>
      </w:r>
      <w:r w:rsidRPr="003B77AE">
        <w:rPr>
          <w:rFonts w:ascii="Arial" w:hAnsi="Arial" w:cs="Arial"/>
          <w:sz w:val="24"/>
          <w:szCs w:val="24"/>
        </w:rPr>
        <w:t>земельных участков, находящихся в государственной или муниципальной собственности, юридическим и физическим лицам</w:t>
      </w:r>
      <w:r w:rsidR="008D1E7A" w:rsidRPr="003B77AE">
        <w:rPr>
          <w:rFonts w:ascii="Arial" w:hAnsi="Arial" w:cs="Arial"/>
          <w:sz w:val="24"/>
          <w:szCs w:val="24"/>
        </w:rPr>
        <w:t xml:space="preserve"> и заключение соглашений об установлении сервитута в отношении земельных участков, находящихся в государственной или муниципальной собственности</w:t>
      </w:r>
      <w:r w:rsidRPr="003B77AE">
        <w:rPr>
          <w:rFonts w:ascii="Arial" w:hAnsi="Arial" w:cs="Arial"/>
          <w:sz w:val="24"/>
          <w:szCs w:val="24"/>
        </w:rPr>
        <w:t>»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rsidR="00AD2CDC" w:rsidRPr="003B77AE" w:rsidRDefault="00AD2CDC" w:rsidP="00867DCE">
      <w:pPr>
        <w:pStyle w:val="11"/>
        <w:widowControl w:val="0"/>
        <w:shd w:val="clear" w:color="auto" w:fill="FFFFFF"/>
        <w:autoSpaceDE w:val="0"/>
        <w:autoSpaceDN w:val="0"/>
        <w:adjustRightInd w:val="0"/>
        <w:ind w:left="0" w:firstLine="567"/>
        <w:jc w:val="both"/>
        <w:rPr>
          <w:rFonts w:ascii="Arial" w:hAnsi="Arial" w:cs="Arial"/>
          <w:sz w:val="24"/>
          <w:szCs w:val="24"/>
        </w:rPr>
      </w:pPr>
      <w:r w:rsidRPr="003B77AE">
        <w:rPr>
          <w:rFonts w:ascii="Arial" w:hAnsi="Arial" w:cs="Arial"/>
          <w:sz w:val="24"/>
          <w:szCs w:val="24"/>
        </w:rPr>
        <w:t>1.2. Заявители муниципальной услуги</w:t>
      </w:r>
    </w:p>
    <w:p w:rsidR="00AD2CDC" w:rsidRPr="003B77AE" w:rsidRDefault="00AD2CDC" w:rsidP="00F969CB">
      <w:pPr>
        <w:ind w:firstLine="567"/>
        <w:jc w:val="both"/>
        <w:rPr>
          <w:rFonts w:ascii="Arial" w:hAnsi="Arial" w:cs="Arial"/>
          <w:spacing w:val="-1"/>
          <w:sz w:val="24"/>
          <w:szCs w:val="24"/>
        </w:rPr>
      </w:pPr>
      <w:r w:rsidRPr="003B77AE">
        <w:rPr>
          <w:rFonts w:ascii="Arial" w:hAnsi="Arial" w:cs="Arial"/>
          <w:sz w:val="24"/>
          <w:szCs w:val="24"/>
        </w:rPr>
        <w:t xml:space="preserve">Заявителями 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(далее – </w:t>
      </w:r>
      <w:r w:rsidR="001D6543" w:rsidRPr="003B77AE">
        <w:rPr>
          <w:rFonts w:ascii="Arial" w:hAnsi="Arial" w:cs="Arial"/>
          <w:sz w:val="24"/>
          <w:szCs w:val="24"/>
        </w:rPr>
        <w:t>З</w:t>
      </w:r>
      <w:r w:rsidRPr="003B77AE">
        <w:rPr>
          <w:rFonts w:ascii="Arial" w:hAnsi="Arial" w:cs="Arial"/>
          <w:sz w:val="24"/>
          <w:szCs w:val="24"/>
        </w:rPr>
        <w:t xml:space="preserve">аявители), </w:t>
      </w:r>
      <w:r w:rsidRPr="003B77AE">
        <w:rPr>
          <w:rFonts w:ascii="Arial" w:hAnsi="Arial" w:cs="Arial"/>
          <w:spacing w:val="-1"/>
          <w:sz w:val="24"/>
          <w:szCs w:val="24"/>
        </w:rPr>
        <w:t xml:space="preserve">обратившиеся с заявлением о предоставлении в собственность, постоянное (бессрочное) пользование, </w:t>
      </w:r>
      <w:r w:rsidRPr="003B77AE">
        <w:rPr>
          <w:rFonts w:ascii="Arial" w:hAnsi="Arial" w:cs="Arial"/>
          <w:sz w:val="24"/>
          <w:szCs w:val="24"/>
        </w:rPr>
        <w:t>безвозмездное пользование, аренду</w:t>
      </w:r>
      <w:r w:rsidR="008D1E7A" w:rsidRPr="003B77AE">
        <w:rPr>
          <w:rFonts w:ascii="Arial" w:hAnsi="Arial" w:cs="Arial"/>
          <w:sz w:val="24"/>
          <w:szCs w:val="24"/>
        </w:rPr>
        <w:t xml:space="preserve"> з</w:t>
      </w:r>
      <w:r w:rsidRPr="003B77AE">
        <w:rPr>
          <w:rFonts w:ascii="Arial" w:hAnsi="Arial" w:cs="Arial"/>
          <w:spacing w:val="-1"/>
          <w:sz w:val="24"/>
          <w:szCs w:val="24"/>
        </w:rPr>
        <w:t xml:space="preserve">емельных участков, </w:t>
      </w:r>
      <w:r w:rsidRPr="003B77AE">
        <w:rPr>
          <w:rFonts w:ascii="Arial" w:hAnsi="Arial" w:cs="Arial"/>
          <w:sz w:val="24"/>
          <w:szCs w:val="24"/>
        </w:rPr>
        <w:t>находящихся в государственной или муниципальной собственности</w:t>
      </w:r>
      <w:r w:rsidR="008D1E7A" w:rsidRPr="003B77AE">
        <w:rPr>
          <w:rFonts w:ascii="Arial" w:hAnsi="Arial" w:cs="Arial"/>
          <w:sz w:val="24"/>
          <w:szCs w:val="24"/>
        </w:rPr>
        <w:t xml:space="preserve">, или о заключении </w:t>
      </w:r>
      <w:r w:rsidR="00B83137" w:rsidRPr="003B77AE">
        <w:rPr>
          <w:rFonts w:ascii="Arial" w:hAnsi="Arial" w:cs="Arial"/>
          <w:sz w:val="24"/>
          <w:szCs w:val="24"/>
        </w:rPr>
        <w:t xml:space="preserve">договоров аренды земельных участков, договоров безвозмездного пользования земельными участками, </w:t>
      </w:r>
      <w:r w:rsidR="008D1E7A" w:rsidRPr="003B77AE">
        <w:rPr>
          <w:rFonts w:ascii="Arial" w:hAnsi="Arial" w:cs="Arial"/>
          <w:sz w:val="24"/>
          <w:szCs w:val="24"/>
        </w:rPr>
        <w:t>соглашений об установлении сервитута</w:t>
      </w:r>
      <w:r w:rsidR="00B83137" w:rsidRPr="003B77AE">
        <w:rPr>
          <w:rFonts w:ascii="Arial" w:hAnsi="Arial" w:cs="Arial"/>
          <w:sz w:val="24"/>
          <w:szCs w:val="24"/>
        </w:rPr>
        <w:t>, необходимых для реализации их прав, законных интересов либо исполнения возложенных на них обязанностей в соответствии с законодательством и нормативными правовыми актами Российской Федерации, муниципальными правовыми актами.</w:t>
      </w:r>
    </w:p>
    <w:p w:rsidR="00AD2CDC" w:rsidRPr="003B77AE" w:rsidRDefault="00AD2CDC" w:rsidP="00867DCE">
      <w:pPr>
        <w:pStyle w:val="11"/>
        <w:tabs>
          <w:tab w:val="left" w:pos="142"/>
        </w:tabs>
        <w:ind w:left="0" w:firstLine="567"/>
        <w:jc w:val="both"/>
        <w:rPr>
          <w:rFonts w:ascii="Arial" w:hAnsi="Arial" w:cs="Arial"/>
          <w:sz w:val="24"/>
          <w:szCs w:val="24"/>
        </w:rPr>
      </w:pPr>
      <w:r w:rsidRPr="003B77AE">
        <w:rPr>
          <w:rFonts w:ascii="Arial" w:hAnsi="Arial" w:cs="Arial"/>
          <w:sz w:val="24"/>
          <w:szCs w:val="24"/>
        </w:rPr>
        <w:t>1.3. Информирование о порядке предоставления</w:t>
      </w:r>
      <w:r w:rsidR="00867DCE">
        <w:rPr>
          <w:rFonts w:ascii="Arial" w:hAnsi="Arial" w:cs="Arial"/>
          <w:sz w:val="24"/>
          <w:szCs w:val="24"/>
        </w:rPr>
        <w:t xml:space="preserve"> </w:t>
      </w:r>
      <w:r w:rsidRPr="003B77AE">
        <w:rPr>
          <w:rFonts w:ascii="Arial" w:hAnsi="Arial" w:cs="Arial"/>
          <w:sz w:val="24"/>
          <w:szCs w:val="24"/>
        </w:rPr>
        <w:t>муниципальной услуги</w:t>
      </w:r>
    </w:p>
    <w:p w:rsidR="00AD2CDC" w:rsidRPr="003B77AE" w:rsidRDefault="00AD2CDC" w:rsidP="00F969CB">
      <w:pPr>
        <w:pStyle w:val="21"/>
        <w:shd w:val="clear" w:color="auto" w:fill="FFFFFF"/>
        <w:tabs>
          <w:tab w:val="left" w:pos="720"/>
        </w:tabs>
        <w:ind w:left="0" w:firstLine="567"/>
        <w:jc w:val="both"/>
        <w:rPr>
          <w:rFonts w:ascii="Arial" w:hAnsi="Arial" w:cs="Arial"/>
          <w:sz w:val="24"/>
          <w:szCs w:val="24"/>
        </w:rPr>
      </w:pPr>
      <w:r w:rsidRPr="003B77AE">
        <w:rPr>
          <w:rFonts w:ascii="Arial" w:hAnsi="Arial" w:cs="Arial"/>
          <w:sz w:val="24"/>
          <w:szCs w:val="24"/>
        </w:rPr>
        <w:t>1.3.1. Информация, представляемая заинтересованным лицам о муниципальной услуге, является открытой и общедоступной.</w:t>
      </w:r>
    </w:p>
    <w:p w:rsidR="00AD2CDC" w:rsidRPr="003B77AE" w:rsidRDefault="00AD2CDC"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Основными требованиями к информированию заинтересованных лиц являются:</w:t>
      </w:r>
    </w:p>
    <w:p w:rsidR="00AD2CDC" w:rsidRPr="003B77AE" w:rsidRDefault="00A96E3F"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достоверность и полнота информирования о процедуре предоставления муниципальной услуги;</w:t>
      </w:r>
    </w:p>
    <w:p w:rsidR="00994E63" w:rsidRDefault="00A96E3F"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 </w:t>
      </w:r>
      <w:r w:rsidR="00AD2CDC" w:rsidRPr="003B77AE">
        <w:rPr>
          <w:rFonts w:ascii="Arial" w:hAnsi="Arial" w:cs="Arial"/>
          <w:sz w:val="24"/>
          <w:szCs w:val="24"/>
        </w:rPr>
        <w:t>четкость в изложении информации о процедуре;</w:t>
      </w:r>
    </w:p>
    <w:p w:rsidR="00AD2CDC" w:rsidRPr="003B77AE" w:rsidRDefault="00A96E3F"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 </w:t>
      </w:r>
      <w:r w:rsidR="00AD2CDC" w:rsidRPr="003B77AE">
        <w:rPr>
          <w:rFonts w:ascii="Arial" w:hAnsi="Arial" w:cs="Arial"/>
          <w:sz w:val="24"/>
          <w:szCs w:val="24"/>
        </w:rPr>
        <w:t>удобство и доступность получения информации о процедуре;</w:t>
      </w:r>
    </w:p>
    <w:p w:rsidR="00AD2CDC" w:rsidRPr="003B77AE" w:rsidRDefault="00A96E3F"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оперативность предоставления информации о процедуре.</w:t>
      </w:r>
    </w:p>
    <w:p w:rsidR="008C3502" w:rsidRPr="008C3502" w:rsidRDefault="00AD2CDC" w:rsidP="00F969CB">
      <w:pPr>
        <w:pStyle w:val="21"/>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lastRenderedPageBreak/>
        <w:t>1.3.2</w:t>
      </w:r>
      <w:r w:rsidRPr="008C3502">
        <w:rPr>
          <w:rFonts w:ascii="Arial" w:hAnsi="Arial" w:cs="Arial"/>
          <w:sz w:val="24"/>
          <w:szCs w:val="24"/>
        </w:rPr>
        <w:t xml:space="preserve">. </w:t>
      </w:r>
      <w:r w:rsidR="008C3502" w:rsidRPr="008C3502">
        <w:rPr>
          <w:rFonts w:ascii="Arial" w:hAnsi="Arial" w:cs="Arial"/>
          <w:sz w:val="24"/>
          <w:szCs w:val="24"/>
        </w:rPr>
        <w:t>Информирование о порядке предоставления муниципальной услуги осуществляют председатель (заместители председателя), муниципальные служащие отдела по земельным ресурсам, отдела аренды и контроля за поступлением арендной платы за землю и отдела управления и распоряжения муниципальным имуществом комитета имущественных отношений города Мурманска (далее – Комитет).</w:t>
      </w:r>
    </w:p>
    <w:p w:rsidR="00AD2CDC" w:rsidRPr="003B77AE" w:rsidRDefault="00AD2CDC" w:rsidP="00F969CB">
      <w:pPr>
        <w:pStyle w:val="21"/>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Адрес Комитета: 183038, г. Мурманск, ул. Комсомольская, д. 10.</w:t>
      </w:r>
    </w:p>
    <w:p w:rsidR="00AD2CDC" w:rsidRPr="003B77AE" w:rsidRDefault="00AD2CDC" w:rsidP="00F969CB">
      <w:pPr>
        <w:ind w:firstLine="567"/>
        <w:jc w:val="both"/>
        <w:rPr>
          <w:rFonts w:ascii="Arial" w:hAnsi="Arial" w:cs="Arial"/>
          <w:sz w:val="24"/>
          <w:szCs w:val="24"/>
        </w:rPr>
      </w:pPr>
      <w:r w:rsidRPr="003B77AE">
        <w:rPr>
          <w:rFonts w:ascii="Arial" w:hAnsi="Arial" w:cs="Arial"/>
          <w:sz w:val="24"/>
          <w:szCs w:val="24"/>
        </w:rPr>
        <w:t xml:space="preserve">Адрес электронной почты Комитета: </w:t>
      </w:r>
      <w:r w:rsidRPr="003B77AE">
        <w:rPr>
          <w:rFonts w:ascii="Arial" w:hAnsi="Arial" w:cs="Arial"/>
          <w:sz w:val="24"/>
          <w:szCs w:val="24"/>
          <w:lang w:val="en-US"/>
        </w:rPr>
        <w:t>kio</w:t>
      </w:r>
      <w:r w:rsidR="00D96375" w:rsidRPr="003B77AE">
        <w:rPr>
          <w:rFonts w:ascii="Arial" w:hAnsi="Arial" w:cs="Arial"/>
          <w:sz w:val="24"/>
          <w:szCs w:val="24"/>
        </w:rPr>
        <w:t>@</w:t>
      </w:r>
      <w:r w:rsidR="00D96375" w:rsidRPr="003B77AE">
        <w:rPr>
          <w:rFonts w:ascii="Arial" w:hAnsi="Arial" w:cs="Arial"/>
          <w:sz w:val="24"/>
          <w:szCs w:val="24"/>
          <w:lang w:val="en-US"/>
        </w:rPr>
        <w:t>city</w:t>
      </w:r>
      <w:r w:rsidRPr="003B77AE">
        <w:rPr>
          <w:rFonts w:ascii="Arial" w:hAnsi="Arial" w:cs="Arial"/>
          <w:sz w:val="24"/>
          <w:szCs w:val="24"/>
          <w:lang w:val="en-US"/>
        </w:rPr>
        <w:t>murman</w:t>
      </w:r>
      <w:r w:rsidR="00D96375" w:rsidRPr="003B77AE">
        <w:rPr>
          <w:rFonts w:ascii="Arial" w:hAnsi="Arial" w:cs="Arial"/>
          <w:sz w:val="24"/>
          <w:szCs w:val="24"/>
          <w:lang w:val="en-US"/>
        </w:rPr>
        <w:t>sk</w:t>
      </w:r>
      <w:r w:rsidRPr="003B77AE">
        <w:rPr>
          <w:rFonts w:ascii="Arial" w:hAnsi="Arial" w:cs="Arial"/>
          <w:sz w:val="24"/>
          <w:szCs w:val="24"/>
        </w:rPr>
        <w:t>.</w:t>
      </w:r>
      <w:r w:rsidRPr="003B77AE">
        <w:rPr>
          <w:rFonts w:ascii="Arial" w:hAnsi="Arial" w:cs="Arial"/>
          <w:sz w:val="24"/>
          <w:szCs w:val="24"/>
          <w:lang w:val="en-US"/>
        </w:rPr>
        <w:t>ru</w:t>
      </w:r>
      <w:r w:rsidRPr="003B77AE">
        <w:rPr>
          <w:rFonts w:ascii="Arial" w:hAnsi="Arial" w:cs="Arial"/>
          <w:sz w:val="24"/>
          <w:szCs w:val="24"/>
        </w:rPr>
        <w:t>.</w:t>
      </w:r>
    </w:p>
    <w:p w:rsidR="00AD2CDC" w:rsidRPr="003B77AE" w:rsidRDefault="00AD2CDC" w:rsidP="00F969CB">
      <w:pPr>
        <w:pStyle w:val="21"/>
        <w:shd w:val="clear" w:color="auto" w:fill="FFFFFF"/>
        <w:tabs>
          <w:tab w:val="left" w:pos="0"/>
        </w:tabs>
        <w:ind w:left="0" w:firstLine="567"/>
        <w:jc w:val="both"/>
        <w:rPr>
          <w:rFonts w:ascii="Arial" w:hAnsi="Arial" w:cs="Arial"/>
          <w:spacing w:val="-1"/>
          <w:sz w:val="24"/>
          <w:szCs w:val="24"/>
        </w:rPr>
      </w:pPr>
      <w:r w:rsidRPr="003B77AE">
        <w:rPr>
          <w:rFonts w:ascii="Arial" w:hAnsi="Arial" w:cs="Arial"/>
          <w:spacing w:val="-1"/>
          <w:sz w:val="24"/>
          <w:szCs w:val="24"/>
        </w:rPr>
        <w:t xml:space="preserve">Телефоны для справок: </w:t>
      </w:r>
      <w:r w:rsidRPr="003B77AE">
        <w:rPr>
          <w:rFonts w:ascii="Arial" w:hAnsi="Arial" w:cs="Arial"/>
          <w:sz w:val="24"/>
          <w:szCs w:val="24"/>
        </w:rPr>
        <w:t>(8152) 42-83-43 (приемная), (8152) 45-09-63 (факс).</w:t>
      </w:r>
    </w:p>
    <w:p w:rsidR="00BB3696" w:rsidRPr="003B77AE" w:rsidRDefault="00AD2CDC" w:rsidP="00F969CB">
      <w:pPr>
        <w:ind w:firstLine="567"/>
        <w:jc w:val="both"/>
        <w:rPr>
          <w:rFonts w:ascii="Arial" w:hAnsi="Arial" w:cs="Arial"/>
          <w:sz w:val="24"/>
          <w:szCs w:val="24"/>
        </w:rPr>
      </w:pPr>
      <w:r w:rsidRPr="003B77AE">
        <w:rPr>
          <w:rFonts w:ascii="Arial" w:hAnsi="Arial" w:cs="Arial"/>
          <w:sz w:val="24"/>
          <w:szCs w:val="24"/>
        </w:rPr>
        <w:t>График приема граждан председателем</w:t>
      </w:r>
      <w:r w:rsidR="00BB3696" w:rsidRPr="003B77AE">
        <w:rPr>
          <w:rFonts w:ascii="Arial" w:hAnsi="Arial" w:cs="Arial"/>
          <w:sz w:val="24"/>
          <w:szCs w:val="24"/>
        </w:rPr>
        <w:t xml:space="preserve"> </w:t>
      </w:r>
      <w:r w:rsidRPr="003B77AE">
        <w:rPr>
          <w:rFonts w:ascii="Arial" w:hAnsi="Arial" w:cs="Arial"/>
          <w:sz w:val="24"/>
          <w:szCs w:val="24"/>
        </w:rPr>
        <w:t>Комитета: нечетные четверги каждого месяца с 15.00 до 17.00 (по предварительной записи)</w:t>
      </w:r>
      <w:r w:rsidR="00BB3696" w:rsidRPr="003B77AE">
        <w:rPr>
          <w:rFonts w:ascii="Arial" w:hAnsi="Arial" w:cs="Arial"/>
          <w:sz w:val="24"/>
          <w:szCs w:val="24"/>
        </w:rPr>
        <w:t>; заместителями председателя Комитета – по предварительной записи.</w:t>
      </w:r>
    </w:p>
    <w:p w:rsidR="00AD2CDC" w:rsidRPr="003B77AE" w:rsidRDefault="00AD2CDC" w:rsidP="00F969CB">
      <w:pPr>
        <w:widowControl w:val="0"/>
        <w:shd w:val="clear" w:color="auto" w:fill="FFFFFF"/>
        <w:tabs>
          <w:tab w:val="left" w:pos="720"/>
        </w:tabs>
        <w:autoSpaceDE w:val="0"/>
        <w:autoSpaceDN w:val="0"/>
        <w:adjustRightInd w:val="0"/>
        <w:ind w:firstLine="567"/>
        <w:jc w:val="both"/>
        <w:rPr>
          <w:rFonts w:ascii="Arial" w:hAnsi="Arial" w:cs="Arial"/>
          <w:sz w:val="24"/>
          <w:szCs w:val="24"/>
        </w:rPr>
      </w:pPr>
      <w:r w:rsidRPr="003B77AE">
        <w:rPr>
          <w:rFonts w:ascii="Arial" w:hAnsi="Arial" w:cs="Arial"/>
          <w:sz w:val="24"/>
          <w:szCs w:val="24"/>
        </w:rPr>
        <w:t>График работы отдела по земельным ресурсам</w:t>
      </w:r>
      <w:r w:rsidR="00152179" w:rsidRPr="003B77AE">
        <w:rPr>
          <w:rFonts w:ascii="Arial" w:hAnsi="Arial" w:cs="Arial"/>
          <w:sz w:val="24"/>
          <w:szCs w:val="24"/>
        </w:rPr>
        <w:t xml:space="preserve">, </w:t>
      </w:r>
      <w:r w:rsidR="003A3D8A" w:rsidRPr="003B77AE">
        <w:rPr>
          <w:rFonts w:ascii="Arial" w:hAnsi="Arial" w:cs="Arial"/>
          <w:sz w:val="24"/>
          <w:szCs w:val="24"/>
        </w:rPr>
        <w:t>отдела аренды</w:t>
      </w:r>
      <w:r w:rsidR="00152179" w:rsidRPr="003B77AE">
        <w:rPr>
          <w:rFonts w:ascii="Arial" w:hAnsi="Arial" w:cs="Arial"/>
          <w:sz w:val="24"/>
          <w:szCs w:val="24"/>
        </w:rPr>
        <w:t xml:space="preserve"> и</w:t>
      </w:r>
      <w:r w:rsidR="003A3D8A" w:rsidRPr="003B77AE">
        <w:rPr>
          <w:rFonts w:ascii="Arial" w:hAnsi="Arial" w:cs="Arial"/>
          <w:sz w:val="24"/>
          <w:szCs w:val="24"/>
        </w:rPr>
        <w:t xml:space="preserve"> контроля за поступлением арендной платы за землю</w:t>
      </w:r>
      <w:r w:rsidR="00152179" w:rsidRPr="003B77AE">
        <w:rPr>
          <w:rFonts w:ascii="Arial" w:hAnsi="Arial" w:cs="Arial"/>
          <w:sz w:val="24"/>
          <w:szCs w:val="24"/>
        </w:rPr>
        <w:t xml:space="preserve"> и отдела управления и распоряжения муниципальным имуществом Комитета</w:t>
      </w:r>
      <w:r w:rsidRPr="003B77AE">
        <w:rPr>
          <w:rFonts w:ascii="Arial" w:hAnsi="Arial" w:cs="Arial"/>
          <w:sz w:val="24"/>
          <w:szCs w:val="24"/>
        </w:rPr>
        <w:t>:</w:t>
      </w:r>
    </w:p>
    <w:p w:rsidR="00AD2CDC" w:rsidRPr="003B77AE" w:rsidRDefault="00AD2CDC" w:rsidP="00F969CB">
      <w:pPr>
        <w:shd w:val="clear" w:color="auto" w:fill="FFFFFF"/>
        <w:tabs>
          <w:tab w:val="left" w:pos="1320"/>
        </w:tabs>
        <w:ind w:firstLine="567"/>
        <w:jc w:val="both"/>
        <w:rPr>
          <w:rFonts w:ascii="Arial" w:hAnsi="Arial" w:cs="Arial"/>
          <w:spacing w:val="-1"/>
          <w:sz w:val="24"/>
          <w:szCs w:val="24"/>
        </w:rPr>
      </w:pPr>
      <w:r w:rsidRPr="003B77AE">
        <w:rPr>
          <w:rFonts w:ascii="Arial" w:hAnsi="Arial" w:cs="Arial"/>
          <w:sz w:val="24"/>
          <w:szCs w:val="24"/>
        </w:rPr>
        <w:t>понедельник – четверг – 9.00 до 13</w:t>
      </w:r>
      <w:r w:rsidRPr="003B77AE">
        <w:rPr>
          <w:rFonts w:ascii="Arial" w:hAnsi="Arial" w:cs="Arial"/>
          <w:spacing w:val="-1"/>
          <w:sz w:val="24"/>
          <w:szCs w:val="24"/>
        </w:rPr>
        <w:t>.00 и с 14.00 до 17.30;</w:t>
      </w:r>
    </w:p>
    <w:p w:rsidR="00AD2CDC" w:rsidRPr="003B77AE" w:rsidRDefault="00AD2CDC" w:rsidP="00F969CB">
      <w:pPr>
        <w:shd w:val="clear" w:color="auto" w:fill="FFFFFF"/>
        <w:tabs>
          <w:tab w:val="left" w:pos="1320"/>
        </w:tabs>
        <w:ind w:firstLine="567"/>
        <w:jc w:val="both"/>
        <w:rPr>
          <w:rFonts w:ascii="Arial" w:hAnsi="Arial" w:cs="Arial"/>
          <w:sz w:val="24"/>
          <w:szCs w:val="24"/>
        </w:rPr>
      </w:pPr>
      <w:r w:rsidRPr="003B77AE">
        <w:rPr>
          <w:rFonts w:ascii="Arial" w:hAnsi="Arial" w:cs="Arial"/>
          <w:spacing w:val="-1"/>
          <w:sz w:val="24"/>
          <w:szCs w:val="24"/>
        </w:rPr>
        <w:t>пятница</w:t>
      </w:r>
      <w:r w:rsidRPr="003B77AE">
        <w:rPr>
          <w:rFonts w:ascii="Arial" w:hAnsi="Arial" w:cs="Arial"/>
          <w:sz w:val="24"/>
          <w:szCs w:val="24"/>
        </w:rPr>
        <w:t xml:space="preserve"> и предпраздничные дни – с 9.00 до 13.00 и с 14.00 до 16.00;</w:t>
      </w:r>
    </w:p>
    <w:p w:rsidR="00AD2CDC" w:rsidRPr="003B77AE" w:rsidRDefault="00AD2CDC" w:rsidP="00F969CB">
      <w:pPr>
        <w:pStyle w:val="21"/>
        <w:shd w:val="clear" w:color="auto" w:fill="FFFFFF"/>
        <w:tabs>
          <w:tab w:val="left" w:pos="0"/>
        </w:tabs>
        <w:ind w:left="0" w:firstLine="567"/>
        <w:jc w:val="both"/>
        <w:rPr>
          <w:rFonts w:ascii="Arial" w:hAnsi="Arial" w:cs="Arial"/>
          <w:spacing w:val="-1"/>
          <w:sz w:val="24"/>
          <w:szCs w:val="24"/>
        </w:rPr>
      </w:pPr>
      <w:r w:rsidRPr="003B77AE">
        <w:rPr>
          <w:rFonts w:ascii="Arial" w:hAnsi="Arial" w:cs="Arial"/>
          <w:spacing w:val="-1"/>
          <w:sz w:val="24"/>
          <w:szCs w:val="24"/>
        </w:rPr>
        <w:t>выходные дни: суббота, воскресенье.</w:t>
      </w:r>
    </w:p>
    <w:p w:rsidR="00AD2CDC" w:rsidRPr="003B77AE" w:rsidRDefault="00AD2CDC" w:rsidP="00F969CB">
      <w:pPr>
        <w:widowControl w:val="0"/>
        <w:shd w:val="clear" w:color="auto" w:fill="FFFFFF"/>
        <w:tabs>
          <w:tab w:val="left" w:pos="720"/>
        </w:tabs>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График </w:t>
      </w:r>
      <w:r w:rsidR="00380027" w:rsidRPr="003B77AE">
        <w:rPr>
          <w:rFonts w:ascii="Arial" w:hAnsi="Arial" w:cs="Arial"/>
          <w:sz w:val="24"/>
          <w:szCs w:val="24"/>
        </w:rPr>
        <w:t>п</w:t>
      </w:r>
      <w:r w:rsidRPr="003B77AE">
        <w:rPr>
          <w:rFonts w:ascii="Arial" w:hAnsi="Arial" w:cs="Arial"/>
          <w:sz w:val="24"/>
          <w:szCs w:val="24"/>
        </w:rPr>
        <w:t>риема граждан в отделе по земельным ресурсам</w:t>
      </w:r>
      <w:r w:rsidR="00152179" w:rsidRPr="003B77AE">
        <w:rPr>
          <w:rFonts w:ascii="Arial" w:hAnsi="Arial" w:cs="Arial"/>
          <w:sz w:val="24"/>
          <w:szCs w:val="24"/>
        </w:rPr>
        <w:t>,</w:t>
      </w:r>
      <w:r w:rsidR="003A3D8A" w:rsidRPr="003B77AE">
        <w:rPr>
          <w:rFonts w:ascii="Arial" w:hAnsi="Arial" w:cs="Arial"/>
          <w:sz w:val="24"/>
          <w:szCs w:val="24"/>
        </w:rPr>
        <w:t xml:space="preserve"> отделе аренды и контроля за поступлением арендной платы за землю</w:t>
      </w:r>
      <w:r w:rsidR="00380027" w:rsidRPr="003B77AE">
        <w:rPr>
          <w:rFonts w:ascii="Arial" w:hAnsi="Arial" w:cs="Arial"/>
          <w:sz w:val="24"/>
          <w:szCs w:val="24"/>
        </w:rPr>
        <w:t xml:space="preserve"> </w:t>
      </w:r>
      <w:r w:rsidR="00152179" w:rsidRPr="003B77AE">
        <w:rPr>
          <w:rFonts w:ascii="Arial" w:hAnsi="Arial" w:cs="Arial"/>
          <w:sz w:val="24"/>
          <w:szCs w:val="24"/>
        </w:rPr>
        <w:t>и отдел</w:t>
      </w:r>
      <w:r w:rsidR="00380027" w:rsidRPr="003B77AE">
        <w:rPr>
          <w:rFonts w:ascii="Arial" w:hAnsi="Arial" w:cs="Arial"/>
          <w:sz w:val="24"/>
          <w:szCs w:val="24"/>
        </w:rPr>
        <w:t>е</w:t>
      </w:r>
      <w:r w:rsidR="00152179" w:rsidRPr="003B77AE">
        <w:rPr>
          <w:rFonts w:ascii="Arial" w:hAnsi="Arial" w:cs="Arial"/>
          <w:sz w:val="24"/>
          <w:szCs w:val="24"/>
        </w:rPr>
        <w:t xml:space="preserve"> управления и распоряжения муниципальным имуществом Комитета</w:t>
      </w:r>
      <w:r w:rsidRPr="003B77AE">
        <w:rPr>
          <w:rFonts w:ascii="Arial" w:hAnsi="Arial" w:cs="Arial"/>
          <w:sz w:val="24"/>
          <w:szCs w:val="24"/>
        </w:rPr>
        <w:t xml:space="preserve"> (4 этаж, кабинет 415) осуществляется в соответствии с графиком работы.</w:t>
      </w:r>
    </w:p>
    <w:p w:rsidR="00AD2CDC" w:rsidRPr="003B77AE" w:rsidRDefault="00AD2CDC" w:rsidP="00F969CB">
      <w:pPr>
        <w:shd w:val="clear" w:color="auto" w:fill="FFFFFF"/>
        <w:tabs>
          <w:tab w:val="left" w:pos="0"/>
        </w:tabs>
        <w:ind w:firstLine="567"/>
        <w:jc w:val="both"/>
        <w:rPr>
          <w:rFonts w:ascii="Arial" w:hAnsi="Arial" w:cs="Arial"/>
          <w:b/>
          <w:bCs/>
          <w:sz w:val="24"/>
          <w:szCs w:val="24"/>
        </w:rPr>
      </w:pPr>
      <w:r w:rsidRPr="003B77AE">
        <w:rPr>
          <w:rFonts w:ascii="Arial" w:hAnsi="Arial" w:cs="Arial"/>
          <w:spacing w:val="-1"/>
          <w:sz w:val="24"/>
          <w:szCs w:val="24"/>
        </w:rPr>
        <w:t xml:space="preserve">Телефон для справок: </w:t>
      </w:r>
      <w:r w:rsidRPr="003B77AE">
        <w:rPr>
          <w:rFonts w:ascii="Arial" w:hAnsi="Arial" w:cs="Arial"/>
          <w:sz w:val="24"/>
          <w:szCs w:val="24"/>
        </w:rPr>
        <w:t>(8152) 45-37-91.</w:t>
      </w:r>
    </w:p>
    <w:p w:rsidR="00AD2CDC" w:rsidRPr="003B77AE" w:rsidRDefault="00AD2CDC"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1.3.3. Индивидуальное</w:t>
      </w:r>
      <w:r w:rsidRPr="003B77AE">
        <w:rPr>
          <w:rFonts w:ascii="Arial" w:hAnsi="Arial" w:cs="Arial"/>
          <w:b/>
          <w:bCs/>
          <w:sz w:val="24"/>
          <w:szCs w:val="24"/>
        </w:rPr>
        <w:t xml:space="preserve"> </w:t>
      </w:r>
      <w:r w:rsidRPr="003B77AE">
        <w:rPr>
          <w:rFonts w:ascii="Arial" w:hAnsi="Arial" w:cs="Arial"/>
          <w:sz w:val="24"/>
          <w:szCs w:val="24"/>
        </w:rPr>
        <w:t>информирование заинтересованных лиц по процедуре предоставления муниципальной услуги осуществляется:</w:t>
      </w:r>
    </w:p>
    <w:p w:rsidR="00AD2CDC" w:rsidRPr="003B77AE" w:rsidRDefault="00A96E3F" w:rsidP="00F969CB">
      <w:pPr>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в устной форме лично или по телефону;</w:t>
      </w:r>
    </w:p>
    <w:p w:rsidR="00AD2CDC" w:rsidRPr="003B77AE" w:rsidRDefault="00A96E3F" w:rsidP="00F969CB">
      <w:pPr>
        <w:tabs>
          <w:tab w:val="left" w:pos="0"/>
        </w:tabs>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в письменной форме – по письменным обращениям в произвольной форме, поступившим в адрес Комитета посредством почтовых отправлений или электронных средств коммуникации.</w:t>
      </w:r>
    </w:p>
    <w:p w:rsidR="00AD2CDC" w:rsidRPr="003B77AE" w:rsidRDefault="00AD2CDC"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При информировании о порядке предоставления муниципальной услуги по телефону муниципальный служащий, осуществляющий информирование, обязан назвать наименование Комитета, свою должность, фамилию, имя и отчество и проинформировать </w:t>
      </w:r>
      <w:r w:rsidR="001D6543" w:rsidRPr="003B77AE">
        <w:rPr>
          <w:rFonts w:ascii="Arial" w:hAnsi="Arial" w:cs="Arial"/>
          <w:sz w:val="24"/>
          <w:szCs w:val="24"/>
        </w:rPr>
        <w:t>З</w:t>
      </w:r>
      <w:r w:rsidRPr="003B77AE">
        <w:rPr>
          <w:rFonts w:ascii="Arial" w:hAnsi="Arial" w:cs="Arial"/>
          <w:sz w:val="24"/>
          <w:szCs w:val="24"/>
        </w:rPr>
        <w:t>аявителя:</w:t>
      </w:r>
    </w:p>
    <w:p w:rsidR="00AD2CDC" w:rsidRPr="003B77AE" w:rsidRDefault="00A96E3F"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AD2CDC" w:rsidRPr="003B77AE" w:rsidRDefault="00A96E3F"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о сроках предоставления муниципальной услуги;</w:t>
      </w:r>
    </w:p>
    <w:p w:rsidR="00AD2CDC" w:rsidRPr="003B77AE" w:rsidRDefault="00A96E3F"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об основаниях и условиях предоставления муниципальной услуги;</w:t>
      </w:r>
    </w:p>
    <w:p w:rsidR="00AD2CDC" w:rsidRPr="003B77AE" w:rsidRDefault="00A96E3F"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об основаниях отказа в предоставлении муниципальной услуги;</w:t>
      </w:r>
    </w:p>
    <w:p w:rsidR="00AD2CDC" w:rsidRPr="003B77AE" w:rsidRDefault="00A96E3F"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о порядке получения консультаций по вопросам предоставления муниципальной услуги;</w:t>
      </w:r>
    </w:p>
    <w:p w:rsidR="00AD2CDC" w:rsidRPr="003B77AE" w:rsidRDefault="00A96E3F"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о порядке обжалования решений, действий или бездействия Комитета, а также должностных лиц и муниципальных служащих.</w:t>
      </w:r>
    </w:p>
    <w:p w:rsidR="00AD2CDC" w:rsidRPr="003B77AE" w:rsidRDefault="00AD2CDC"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граждан, он вправе предложить заинтересованному лицу обратиться по телефону позже</w:t>
      </w:r>
      <w:r w:rsidR="00D96375" w:rsidRPr="003B77AE">
        <w:rPr>
          <w:rFonts w:ascii="Arial" w:hAnsi="Arial" w:cs="Arial"/>
          <w:sz w:val="24"/>
          <w:szCs w:val="24"/>
        </w:rPr>
        <w:t>,</w:t>
      </w:r>
      <w:r w:rsidRPr="003B77AE">
        <w:rPr>
          <w:rFonts w:ascii="Arial" w:hAnsi="Arial" w:cs="Arial"/>
          <w:sz w:val="24"/>
          <w:szCs w:val="24"/>
        </w:rPr>
        <w:t xml:space="preserve">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муниципальный служащий, осуществляющий информирование, должен кратко подвести итог разговора и перечислить действия, которые необходимо предпринять заинтересованному лицу.</w:t>
      </w:r>
    </w:p>
    <w:p w:rsidR="00AD2CDC" w:rsidRPr="003B77AE" w:rsidRDefault="00AD2CDC" w:rsidP="00F969CB">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Муниципальный служащий, осуществляющий устное информирование, должен </w:t>
      </w:r>
      <w:r w:rsidRPr="003B77AE">
        <w:rPr>
          <w:rFonts w:ascii="Arial" w:hAnsi="Arial" w:cs="Arial"/>
          <w:sz w:val="24"/>
          <w:szCs w:val="24"/>
        </w:rPr>
        <w:lastRenderedPageBreak/>
        <w:t>принять все необходимые меры для дачи полного ответа на вопросы, поставленные заинтересованным лицом.</w:t>
      </w:r>
    </w:p>
    <w:p w:rsidR="00AD2CDC" w:rsidRPr="003B77AE" w:rsidRDefault="00AD2CDC" w:rsidP="00F969CB">
      <w:pPr>
        <w:widowControl w:val="0"/>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При личном обращении заинтересованных лиц муниципальный служащий, осуществляющий прием и информирование, в пределах своей компетенции дает ответ самостоятельно.</w:t>
      </w:r>
    </w:p>
    <w:p w:rsidR="00AD2CDC" w:rsidRPr="003B77AE" w:rsidRDefault="00AD2CDC" w:rsidP="00F969CB">
      <w:pPr>
        <w:widowControl w:val="0"/>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В случае если для подготовки ответа требуется продолжительное время либо муниципальный служащий, осуществляющий индивидуальное устное информирование, не может в данный момент ответить на вопрос самостоятельно, он обязан выбрать один из вариантов дальнейших действий:</w:t>
      </w:r>
    </w:p>
    <w:p w:rsidR="00AD2CDC" w:rsidRPr="003B77AE" w:rsidRDefault="00AD2CDC" w:rsidP="00F969CB">
      <w:pPr>
        <w:widowControl w:val="0"/>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а) предложить заинтересованному лицу обратиться за необходимой информацией в письменном виде;</w:t>
      </w:r>
    </w:p>
    <w:p w:rsidR="00AD2CDC" w:rsidRPr="003B77AE" w:rsidRDefault="00AD2CDC" w:rsidP="00F969CB">
      <w:pPr>
        <w:widowControl w:val="0"/>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б) согласовать другое время для устного информирования;</w:t>
      </w:r>
    </w:p>
    <w:p w:rsidR="00AD2CDC" w:rsidRPr="003B77AE" w:rsidRDefault="00AD2CDC" w:rsidP="00F969CB">
      <w:pPr>
        <w:widowControl w:val="0"/>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в) в двухнедельный срок с момента обращения заинтересованного лица дать консультацию по контактному телефону, указанному заинтересованным лицом.</w:t>
      </w:r>
    </w:p>
    <w:p w:rsidR="00AD2CDC" w:rsidRPr="003B77AE" w:rsidRDefault="00AD2CDC" w:rsidP="00F969CB">
      <w:pPr>
        <w:widowControl w:val="0"/>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w:t>
      </w:r>
    </w:p>
    <w:p w:rsidR="00994E63" w:rsidRDefault="00AD2CDC" w:rsidP="00F969CB">
      <w:pPr>
        <w:widowControl w:val="0"/>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Продолжительность индивидуального устного информирования должна составлять не более 10 минут. Время ожидания заинтересованных лиц при индивидуальном устном информировании (при обращении заинтересованных лиц за информацией лично) не может превышать </w:t>
      </w:r>
      <w:r w:rsidR="0084477A" w:rsidRPr="003B77AE">
        <w:rPr>
          <w:rFonts w:ascii="Arial" w:hAnsi="Arial" w:cs="Arial"/>
          <w:sz w:val="24"/>
          <w:szCs w:val="24"/>
        </w:rPr>
        <w:t>15</w:t>
      </w:r>
      <w:r w:rsidRPr="003B77AE">
        <w:rPr>
          <w:rFonts w:ascii="Arial" w:hAnsi="Arial" w:cs="Arial"/>
          <w:sz w:val="24"/>
          <w:szCs w:val="24"/>
        </w:rPr>
        <w:t xml:space="preserve"> минут.</w:t>
      </w:r>
    </w:p>
    <w:p w:rsidR="00AD2CDC" w:rsidRPr="003B77AE" w:rsidRDefault="00AD2CDC" w:rsidP="00F969CB">
      <w:pPr>
        <w:widowControl w:val="0"/>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(заместителем председателя) Комитета передается для подготовки ответа муниципальному служащему, ответственному за проведение информирования.</w:t>
      </w:r>
    </w:p>
    <w:p w:rsidR="00AD2CDC" w:rsidRPr="003B77AE" w:rsidRDefault="00AD2CDC" w:rsidP="00F969CB">
      <w:pPr>
        <w:widowControl w:val="0"/>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Ответ на обращение оформляется на бланке письма и подписывается председателем (заместителем председателя) Комитета.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AD2CDC" w:rsidRPr="003B77AE" w:rsidRDefault="00AD2CDC" w:rsidP="00F969CB">
      <w:pPr>
        <w:widowControl w:val="0"/>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Текст ответа излагается в простой, четкой и понятной форме.</w:t>
      </w:r>
    </w:p>
    <w:p w:rsidR="00AD2CDC" w:rsidRPr="003B77AE" w:rsidRDefault="00AD2CDC" w:rsidP="00F969CB">
      <w:pPr>
        <w:widowControl w:val="0"/>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с даты регистрации поступившего письменного обращения в Комитете.</w:t>
      </w:r>
    </w:p>
    <w:p w:rsidR="00AD2CDC" w:rsidRPr="003B77AE" w:rsidRDefault="00AD2CDC" w:rsidP="00F969CB">
      <w:pPr>
        <w:widowControl w:val="0"/>
        <w:tabs>
          <w:tab w:val="left" w:pos="0"/>
        </w:tabs>
        <w:autoSpaceDE w:val="0"/>
        <w:autoSpaceDN w:val="0"/>
        <w:adjustRightInd w:val="0"/>
        <w:ind w:firstLine="567"/>
        <w:jc w:val="both"/>
        <w:rPr>
          <w:rFonts w:ascii="Arial" w:hAnsi="Arial" w:cs="Arial"/>
          <w:sz w:val="24"/>
          <w:szCs w:val="24"/>
        </w:rPr>
      </w:pPr>
      <w:r w:rsidRPr="003B77AE">
        <w:rPr>
          <w:rFonts w:ascii="Arial" w:hAnsi="Arial" w:cs="Arial"/>
          <w:sz w:val="24"/>
          <w:szCs w:val="24"/>
        </w:rPr>
        <w:t>1.3.4. Публичное информирование осуществляется путем публикации информационных материалов в средствах массовой информации, размещения на Интернет-портале государственных и муниципальных услуг (</w:t>
      </w:r>
      <w:hyperlink r:id="rId8" w:tgtFrame="_blank" w:history="1">
        <w:r w:rsidRPr="003B77AE">
          <w:rPr>
            <w:rFonts w:ascii="Arial" w:hAnsi="Arial" w:cs="Arial"/>
            <w:sz w:val="24"/>
            <w:szCs w:val="24"/>
          </w:rPr>
          <w:t>www.gosuslugi.ru</w:t>
        </w:r>
      </w:hyperlink>
      <w:r w:rsidRPr="003B77AE">
        <w:rPr>
          <w:rFonts w:ascii="Arial" w:hAnsi="Arial" w:cs="Arial"/>
          <w:sz w:val="24"/>
          <w:szCs w:val="24"/>
        </w:rPr>
        <w:t>), региональном Интернет-портале государственных и муниципальных услуг Мурманской области (</w:t>
      </w:r>
      <w:hyperlink r:id="rId9" w:tgtFrame="_blank" w:history="1">
        <w:r w:rsidRPr="003B77AE">
          <w:rPr>
            <w:rFonts w:ascii="Arial" w:hAnsi="Arial" w:cs="Arial"/>
            <w:sz w:val="24"/>
            <w:szCs w:val="24"/>
          </w:rPr>
          <w:t>51.gosuslugi.ru</w:t>
        </w:r>
      </w:hyperlink>
      <w:r w:rsidRPr="003B77AE">
        <w:rPr>
          <w:rFonts w:ascii="Arial" w:hAnsi="Arial" w:cs="Arial"/>
          <w:sz w:val="24"/>
          <w:szCs w:val="24"/>
        </w:rPr>
        <w:t>)</w:t>
      </w:r>
      <w:r w:rsidRPr="003B77AE">
        <w:rPr>
          <w:rFonts w:ascii="Arial" w:hAnsi="Arial" w:cs="Arial"/>
          <w:spacing w:val="-1"/>
          <w:sz w:val="24"/>
          <w:szCs w:val="24"/>
        </w:rPr>
        <w:t>, на</w:t>
      </w:r>
      <w:r w:rsidRPr="003B77AE">
        <w:rPr>
          <w:rFonts w:ascii="Arial" w:hAnsi="Arial" w:cs="Arial"/>
          <w:sz w:val="24"/>
          <w:szCs w:val="24"/>
        </w:rPr>
        <w:t xml:space="preserve"> информационных стендах, в том числе расположенных в помещении Комитета.</w:t>
      </w:r>
    </w:p>
    <w:p w:rsidR="00AD2CDC" w:rsidRPr="003B77AE" w:rsidRDefault="00AD2CDC" w:rsidP="00F969CB">
      <w:pPr>
        <w:pStyle w:val="21"/>
        <w:shd w:val="clear" w:color="auto" w:fill="FFFFFF"/>
        <w:tabs>
          <w:tab w:val="left" w:pos="0"/>
          <w:tab w:val="left" w:pos="709"/>
        </w:tabs>
        <w:ind w:left="0" w:firstLine="567"/>
        <w:jc w:val="both"/>
        <w:rPr>
          <w:rFonts w:ascii="Arial" w:hAnsi="Arial" w:cs="Arial"/>
          <w:sz w:val="24"/>
          <w:szCs w:val="24"/>
        </w:rPr>
      </w:pPr>
      <w:r w:rsidRPr="003B77AE">
        <w:rPr>
          <w:rFonts w:ascii="Arial" w:hAnsi="Arial" w:cs="Arial"/>
          <w:sz w:val="24"/>
          <w:szCs w:val="24"/>
        </w:rPr>
        <w:t>На информационных стендах размещается следующая обязательная информация:</w:t>
      </w:r>
    </w:p>
    <w:p w:rsidR="00AD2CDC" w:rsidRPr="003B77AE" w:rsidRDefault="00A96E3F" w:rsidP="00F969CB">
      <w:pPr>
        <w:pStyle w:val="21"/>
        <w:shd w:val="clear" w:color="auto" w:fill="FFFFFF"/>
        <w:tabs>
          <w:tab w:val="left" w:pos="0"/>
          <w:tab w:val="left" w:pos="709"/>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полное наименование Комитета, его структурного подразделения, предоставляющего муниципальную услугу;</w:t>
      </w:r>
    </w:p>
    <w:p w:rsidR="00AD2CDC" w:rsidRPr="003B77AE" w:rsidRDefault="00A96E3F" w:rsidP="00F969CB">
      <w:pPr>
        <w:pStyle w:val="21"/>
        <w:shd w:val="clear" w:color="auto" w:fill="FFFFFF"/>
        <w:tabs>
          <w:tab w:val="left" w:pos="0"/>
          <w:tab w:val="left" w:pos="709"/>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контактные телефоны, график работы, фамилии, имена, отчества и должности муниципальных служащих, осуществляющих прием и консультирование заинтересованных лиц;</w:t>
      </w:r>
    </w:p>
    <w:p w:rsidR="00AD2CDC" w:rsidRPr="003B77AE" w:rsidRDefault="00A96E3F" w:rsidP="00F969CB">
      <w:pPr>
        <w:pStyle w:val="21"/>
        <w:shd w:val="clear" w:color="auto" w:fill="FFFFFF"/>
        <w:tabs>
          <w:tab w:val="left" w:pos="0"/>
          <w:tab w:val="left" w:pos="709"/>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образцы оформления заявлений;</w:t>
      </w:r>
    </w:p>
    <w:p w:rsidR="00AD2CDC" w:rsidRPr="003B77AE" w:rsidRDefault="00A96E3F" w:rsidP="00F969CB">
      <w:pPr>
        <w:pStyle w:val="21"/>
        <w:shd w:val="clear" w:color="auto" w:fill="FFFFFF"/>
        <w:tabs>
          <w:tab w:val="left" w:pos="0"/>
          <w:tab w:val="left" w:pos="709"/>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перечень оснований для отказа в предоставлении муниципальной услуги.</w:t>
      </w:r>
    </w:p>
    <w:p w:rsidR="00AD2CDC" w:rsidRPr="003B77AE" w:rsidRDefault="00AD2CDC" w:rsidP="00F969CB">
      <w:pPr>
        <w:pStyle w:val="21"/>
        <w:shd w:val="clear" w:color="auto" w:fill="FFFFFF"/>
        <w:tabs>
          <w:tab w:val="left" w:pos="0"/>
          <w:tab w:val="left" w:pos="709"/>
        </w:tabs>
        <w:ind w:left="0" w:firstLine="567"/>
        <w:jc w:val="both"/>
        <w:rPr>
          <w:rFonts w:ascii="Arial" w:hAnsi="Arial" w:cs="Arial"/>
          <w:sz w:val="24"/>
          <w:szCs w:val="24"/>
        </w:rPr>
      </w:pPr>
      <w:r w:rsidRPr="003B77AE">
        <w:rPr>
          <w:rFonts w:ascii="Arial" w:hAnsi="Arial" w:cs="Arial"/>
          <w:sz w:val="24"/>
          <w:szCs w:val="24"/>
        </w:rPr>
        <w:t xml:space="preserve">Тексты информационных материалов печатаются удобным для чтения шрифтом, без исправлений, наиболее важные места выделяются полужирным начертанием либо </w:t>
      </w:r>
      <w:r w:rsidRPr="003B77AE">
        <w:rPr>
          <w:rFonts w:ascii="Arial" w:hAnsi="Arial" w:cs="Arial"/>
          <w:sz w:val="24"/>
          <w:szCs w:val="24"/>
        </w:rPr>
        <w:lastRenderedPageBreak/>
        <w:t>подчеркиваются.</w:t>
      </w:r>
    </w:p>
    <w:p w:rsidR="00AD2CDC" w:rsidRPr="003B77AE" w:rsidRDefault="00AD2CDC" w:rsidP="009B0321">
      <w:pPr>
        <w:pStyle w:val="11"/>
        <w:shd w:val="clear" w:color="auto" w:fill="FFFFFF"/>
        <w:tabs>
          <w:tab w:val="left" w:pos="0"/>
        </w:tabs>
        <w:ind w:left="0" w:right="-5" w:firstLine="567"/>
        <w:jc w:val="both"/>
        <w:rPr>
          <w:rFonts w:ascii="Arial" w:hAnsi="Arial" w:cs="Arial"/>
          <w:sz w:val="24"/>
          <w:szCs w:val="24"/>
        </w:rPr>
      </w:pPr>
      <w:r w:rsidRPr="003B77AE">
        <w:rPr>
          <w:rFonts w:ascii="Arial" w:hAnsi="Arial" w:cs="Arial"/>
          <w:sz w:val="24"/>
          <w:szCs w:val="24"/>
        </w:rPr>
        <w:t xml:space="preserve">На официальном </w:t>
      </w:r>
      <w:r w:rsidRPr="003B77AE">
        <w:rPr>
          <w:rFonts w:ascii="Arial" w:hAnsi="Arial" w:cs="Arial"/>
          <w:spacing w:val="-1"/>
          <w:sz w:val="24"/>
          <w:szCs w:val="24"/>
        </w:rPr>
        <w:t xml:space="preserve">сайте администрации города Мурманска </w:t>
      </w:r>
      <w:r w:rsidRPr="00F969CB">
        <w:rPr>
          <w:rFonts w:ascii="Arial" w:hAnsi="Arial" w:cs="Arial"/>
          <w:spacing w:val="-1"/>
          <w:sz w:val="24"/>
          <w:szCs w:val="24"/>
        </w:rPr>
        <w:t>(</w:t>
      </w:r>
      <w:hyperlink r:id="rId10" w:history="1">
        <w:r w:rsidRPr="00F969CB">
          <w:rPr>
            <w:rFonts w:ascii="Arial" w:hAnsi="Arial" w:cs="Arial"/>
            <w:sz w:val="24"/>
            <w:szCs w:val="24"/>
          </w:rPr>
          <w:t>www.citymurmansk.ru</w:t>
        </w:r>
      </w:hyperlink>
      <w:r w:rsidRPr="00F969CB">
        <w:rPr>
          <w:rFonts w:ascii="Arial" w:hAnsi="Arial" w:cs="Arial"/>
          <w:spacing w:val="-1"/>
          <w:sz w:val="24"/>
          <w:szCs w:val="24"/>
        </w:rPr>
        <w:t>) в</w:t>
      </w:r>
      <w:r w:rsidRPr="003B77AE">
        <w:rPr>
          <w:rFonts w:ascii="Arial" w:hAnsi="Arial" w:cs="Arial"/>
          <w:spacing w:val="-1"/>
          <w:sz w:val="24"/>
          <w:szCs w:val="24"/>
        </w:rPr>
        <w:t xml:space="preserve"> сети Интернет приводится полный текст настоящего Регламента, график приема </w:t>
      </w:r>
      <w:r w:rsidRPr="003B77AE">
        <w:rPr>
          <w:rFonts w:ascii="Arial" w:hAnsi="Arial" w:cs="Arial"/>
          <w:sz w:val="24"/>
          <w:szCs w:val="24"/>
        </w:rPr>
        <w:t>по личным вопросам в администрации города Мурманска и Комитете.</w:t>
      </w:r>
    </w:p>
    <w:p w:rsidR="00AD2CDC" w:rsidRPr="003B77AE" w:rsidRDefault="00AD2CDC" w:rsidP="006F2A1C">
      <w:pPr>
        <w:ind w:firstLine="567"/>
        <w:jc w:val="both"/>
        <w:rPr>
          <w:rFonts w:ascii="Arial" w:hAnsi="Arial" w:cs="Arial"/>
          <w:sz w:val="24"/>
          <w:szCs w:val="24"/>
        </w:rPr>
      </w:pPr>
      <w:r w:rsidRPr="003B77AE">
        <w:rPr>
          <w:rFonts w:ascii="Arial" w:hAnsi="Arial" w:cs="Arial"/>
          <w:sz w:val="24"/>
          <w:szCs w:val="24"/>
        </w:rPr>
        <w:t>2. Стандарт предоставления муниципальной услуги</w:t>
      </w:r>
    </w:p>
    <w:p w:rsidR="00AD2CDC" w:rsidRPr="003B77AE" w:rsidRDefault="00AD2CDC" w:rsidP="006F2A1C">
      <w:pPr>
        <w:ind w:firstLine="567"/>
        <w:jc w:val="both"/>
        <w:rPr>
          <w:rFonts w:ascii="Arial" w:hAnsi="Arial" w:cs="Arial"/>
          <w:sz w:val="24"/>
          <w:szCs w:val="24"/>
        </w:rPr>
      </w:pPr>
      <w:r w:rsidRPr="003B77AE">
        <w:rPr>
          <w:rFonts w:ascii="Arial" w:hAnsi="Arial" w:cs="Arial"/>
          <w:sz w:val="24"/>
          <w:szCs w:val="24"/>
        </w:rPr>
        <w:t>2.1. Наименование муниципальной услуги</w:t>
      </w:r>
    </w:p>
    <w:p w:rsidR="00AD2CDC" w:rsidRPr="003B77AE" w:rsidRDefault="00AD2CDC" w:rsidP="009B0321">
      <w:pPr>
        <w:ind w:firstLine="567"/>
        <w:jc w:val="both"/>
        <w:rPr>
          <w:rFonts w:ascii="Arial" w:hAnsi="Arial" w:cs="Arial"/>
          <w:sz w:val="24"/>
          <w:szCs w:val="24"/>
        </w:rPr>
      </w:pPr>
      <w:r w:rsidRPr="003B77AE">
        <w:rPr>
          <w:rFonts w:ascii="Arial" w:hAnsi="Arial" w:cs="Arial"/>
          <w:sz w:val="24"/>
          <w:szCs w:val="24"/>
        </w:rPr>
        <w:t>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w:t>
      </w:r>
      <w:r w:rsidR="00A825A7" w:rsidRPr="003B77AE">
        <w:rPr>
          <w:rFonts w:ascii="Arial" w:hAnsi="Arial" w:cs="Arial"/>
          <w:sz w:val="24"/>
          <w:szCs w:val="24"/>
        </w:rPr>
        <w:t xml:space="preserve"> и заключение соглашений об установлении сервитута в отношении земельных участков, находящихся в государственной или муниципальной собственности</w:t>
      </w:r>
      <w:r w:rsidRPr="003B77AE">
        <w:rPr>
          <w:rFonts w:ascii="Arial" w:hAnsi="Arial" w:cs="Arial"/>
          <w:sz w:val="24"/>
          <w:szCs w:val="24"/>
        </w:rPr>
        <w:t>.</w:t>
      </w:r>
    </w:p>
    <w:p w:rsidR="00AD2CDC" w:rsidRPr="003B77AE" w:rsidRDefault="00AD2CDC" w:rsidP="006F2A1C">
      <w:pPr>
        <w:ind w:firstLine="567"/>
        <w:jc w:val="both"/>
        <w:rPr>
          <w:rFonts w:ascii="Arial" w:hAnsi="Arial" w:cs="Arial"/>
          <w:sz w:val="24"/>
          <w:szCs w:val="24"/>
        </w:rPr>
      </w:pPr>
      <w:r w:rsidRPr="003B77AE">
        <w:rPr>
          <w:rFonts w:ascii="Arial" w:hAnsi="Arial" w:cs="Arial"/>
          <w:sz w:val="24"/>
          <w:szCs w:val="24"/>
        </w:rPr>
        <w:t>2.2. Наименование органа, непосредственно предоставляющего муниципальную услугу</w:t>
      </w:r>
    </w:p>
    <w:p w:rsidR="00AD2CDC" w:rsidRPr="003B77AE" w:rsidRDefault="00AD2CDC" w:rsidP="009B0321">
      <w:pPr>
        <w:pStyle w:val="2"/>
        <w:ind w:right="0" w:firstLine="567"/>
        <w:rPr>
          <w:rFonts w:ascii="Arial" w:hAnsi="Arial" w:cs="Arial"/>
          <w:sz w:val="24"/>
          <w:szCs w:val="24"/>
        </w:rPr>
      </w:pPr>
      <w:r w:rsidRPr="003B77AE">
        <w:rPr>
          <w:rFonts w:ascii="Arial" w:hAnsi="Arial" w:cs="Arial"/>
          <w:sz w:val="24"/>
          <w:szCs w:val="24"/>
        </w:rPr>
        <w:t>2.2.1. Предоставление муниципальной услуги осуществляет Комитет.</w:t>
      </w:r>
    </w:p>
    <w:p w:rsidR="00AD2CDC" w:rsidRPr="003B77AE" w:rsidRDefault="00AD2CDC" w:rsidP="009B0321">
      <w:pPr>
        <w:pStyle w:val="2"/>
        <w:ind w:right="0" w:firstLine="567"/>
        <w:rPr>
          <w:rFonts w:ascii="Arial" w:hAnsi="Arial" w:cs="Arial"/>
          <w:sz w:val="24"/>
          <w:szCs w:val="24"/>
        </w:rPr>
      </w:pPr>
      <w:r w:rsidRPr="003B77AE">
        <w:rPr>
          <w:rFonts w:ascii="Arial" w:hAnsi="Arial" w:cs="Arial"/>
          <w:sz w:val="24"/>
          <w:szCs w:val="24"/>
        </w:rPr>
        <w:t>2.2.2. При предоставлении муниципальной услуги Комитет осуществляет взаимодействие с:</w:t>
      </w:r>
    </w:p>
    <w:p w:rsidR="00AD2CDC" w:rsidRPr="003B77AE" w:rsidRDefault="00A96E3F" w:rsidP="009B0321">
      <w:pPr>
        <w:tabs>
          <w:tab w:val="left" w:pos="1635"/>
        </w:tabs>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филиалом ФГБУ «Федеральная кадастровая палата Федеральной службы государственной регистрации кадастра и картографии» по Мурманской области (далее – филиал ФГБУ «ФКП Росреестра» по Мурманской области) в части получения </w:t>
      </w:r>
      <w:r w:rsidR="00276172" w:rsidRPr="003B77AE">
        <w:rPr>
          <w:rFonts w:ascii="Arial" w:hAnsi="Arial" w:cs="Arial"/>
          <w:sz w:val="24"/>
          <w:szCs w:val="24"/>
        </w:rPr>
        <w:t>кадастрового паспорта земельного участка либо кадастровой выписки о земельном участке, кадастрового паспорта здания, сооружения либо помещения в здании, сооружении, расположенного на земельном участке</w:t>
      </w:r>
      <w:r w:rsidR="00AD2CDC" w:rsidRPr="003B77AE">
        <w:rPr>
          <w:rFonts w:ascii="Arial" w:hAnsi="Arial" w:cs="Arial"/>
          <w:sz w:val="24"/>
          <w:szCs w:val="24"/>
        </w:rPr>
        <w:t>;</w:t>
      </w:r>
    </w:p>
    <w:p w:rsidR="00AD2CDC" w:rsidRPr="003B77AE" w:rsidRDefault="00A96E3F" w:rsidP="009B0321">
      <w:pPr>
        <w:tabs>
          <w:tab w:val="left" w:pos="1635"/>
        </w:tabs>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Инспекцией Федеральной налоговой службы по городу Мурманску в части получения выписки из государственных реестров о юридическом лице или индивидуальном предпринимателе;</w:t>
      </w:r>
    </w:p>
    <w:p w:rsidR="005A2CDF" w:rsidRPr="003B77AE" w:rsidRDefault="00A96E3F" w:rsidP="009B0321">
      <w:pPr>
        <w:tabs>
          <w:tab w:val="left" w:pos="1635"/>
        </w:tabs>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прав на недвижимое имущество и сделок с ним</w:t>
      </w:r>
      <w:r w:rsidR="005A2CDF" w:rsidRPr="003B77AE">
        <w:rPr>
          <w:rFonts w:ascii="Arial" w:hAnsi="Arial" w:cs="Arial"/>
          <w:sz w:val="24"/>
          <w:szCs w:val="24"/>
        </w:rPr>
        <w:t xml:space="preserve"> либо уведомления об отсутствии запрашиваемых сведений;</w:t>
      </w:r>
    </w:p>
    <w:p w:rsidR="00A96E3F" w:rsidRPr="003B77AE" w:rsidRDefault="00A96E3F" w:rsidP="009B0321">
      <w:pPr>
        <w:tabs>
          <w:tab w:val="left" w:pos="1635"/>
        </w:tabs>
        <w:ind w:firstLine="567"/>
        <w:jc w:val="both"/>
        <w:rPr>
          <w:rFonts w:ascii="Arial" w:hAnsi="Arial" w:cs="Arial"/>
          <w:sz w:val="24"/>
          <w:szCs w:val="24"/>
        </w:rPr>
      </w:pPr>
      <w:r w:rsidRPr="003B77AE">
        <w:rPr>
          <w:rFonts w:ascii="Arial" w:hAnsi="Arial" w:cs="Arial"/>
          <w:sz w:val="24"/>
          <w:szCs w:val="24"/>
        </w:rPr>
        <w:t xml:space="preserve">– ММБУ «Центр по контролю за использованием муниципального имущества» (далее – ММБУ «ЦКИМИ») в части </w:t>
      </w:r>
      <w:r w:rsidR="000E3D6F" w:rsidRPr="003B77AE">
        <w:rPr>
          <w:rFonts w:ascii="Arial" w:hAnsi="Arial" w:cs="Arial"/>
          <w:sz w:val="24"/>
          <w:szCs w:val="24"/>
        </w:rPr>
        <w:t xml:space="preserve">получения акта </w:t>
      </w:r>
      <w:r w:rsidRPr="003B77AE">
        <w:rPr>
          <w:rFonts w:ascii="Arial" w:hAnsi="Arial" w:cs="Arial"/>
          <w:sz w:val="24"/>
          <w:szCs w:val="24"/>
        </w:rPr>
        <w:t>обследования земельн</w:t>
      </w:r>
      <w:r w:rsidR="000E3D6F" w:rsidRPr="003B77AE">
        <w:rPr>
          <w:rFonts w:ascii="Arial" w:hAnsi="Arial" w:cs="Arial"/>
          <w:sz w:val="24"/>
          <w:szCs w:val="24"/>
        </w:rPr>
        <w:t>ого</w:t>
      </w:r>
      <w:r w:rsidRPr="003B77AE">
        <w:rPr>
          <w:rFonts w:ascii="Arial" w:hAnsi="Arial" w:cs="Arial"/>
          <w:sz w:val="24"/>
          <w:szCs w:val="24"/>
        </w:rPr>
        <w:t xml:space="preserve"> участк</w:t>
      </w:r>
      <w:r w:rsidR="000E3D6F" w:rsidRPr="003B77AE">
        <w:rPr>
          <w:rFonts w:ascii="Arial" w:hAnsi="Arial" w:cs="Arial"/>
          <w:sz w:val="24"/>
          <w:szCs w:val="24"/>
        </w:rPr>
        <w:t>а</w:t>
      </w:r>
      <w:r w:rsidRPr="003B77AE">
        <w:rPr>
          <w:rFonts w:ascii="Arial" w:hAnsi="Arial" w:cs="Arial"/>
          <w:sz w:val="24"/>
          <w:szCs w:val="24"/>
        </w:rPr>
        <w:t>;</w:t>
      </w:r>
    </w:p>
    <w:p w:rsidR="00270276" w:rsidRPr="003B77AE" w:rsidRDefault="00A96E3F" w:rsidP="009B0321">
      <w:pPr>
        <w:autoSpaceDE w:val="0"/>
        <w:autoSpaceDN w:val="0"/>
        <w:adjustRightInd w:val="0"/>
        <w:ind w:firstLine="567"/>
        <w:jc w:val="both"/>
        <w:rPr>
          <w:rFonts w:ascii="Arial" w:hAnsi="Arial" w:cs="Arial"/>
          <w:sz w:val="24"/>
          <w:szCs w:val="24"/>
        </w:rPr>
      </w:pPr>
      <w:r w:rsidRPr="003B77AE">
        <w:rPr>
          <w:rFonts w:ascii="Arial" w:hAnsi="Arial" w:cs="Arial"/>
          <w:sz w:val="24"/>
          <w:szCs w:val="24"/>
        </w:rPr>
        <w:t>– комитетом градостроительства и территориального развития администрации города Мурманска в части получения копий документов</w:t>
      </w:r>
      <w:r w:rsidR="00DF3E25" w:rsidRPr="003B77AE">
        <w:rPr>
          <w:rFonts w:ascii="Arial" w:hAnsi="Arial" w:cs="Arial"/>
          <w:sz w:val="24"/>
          <w:szCs w:val="24"/>
        </w:rPr>
        <w:t xml:space="preserve">, </w:t>
      </w:r>
      <w:r w:rsidR="00A2291C" w:rsidRPr="003B77AE">
        <w:rPr>
          <w:rFonts w:ascii="Arial" w:hAnsi="Arial" w:cs="Arial"/>
          <w:sz w:val="24"/>
          <w:szCs w:val="24"/>
        </w:rPr>
        <w:t>указанных в подпунктах 1.1-1.3 пункта 1, подпункте 2.1 пункта</w:t>
      </w:r>
      <w:r w:rsidR="00214D22" w:rsidRPr="003B77AE">
        <w:rPr>
          <w:rFonts w:ascii="Arial" w:hAnsi="Arial" w:cs="Arial"/>
          <w:sz w:val="24"/>
          <w:szCs w:val="24"/>
        </w:rPr>
        <w:t xml:space="preserve"> 2</w:t>
      </w:r>
      <w:r w:rsidR="00A2291C" w:rsidRPr="003B77AE">
        <w:rPr>
          <w:rFonts w:ascii="Arial" w:hAnsi="Arial" w:cs="Arial"/>
          <w:sz w:val="24"/>
          <w:szCs w:val="24"/>
        </w:rPr>
        <w:t>, подпунктах 3.1-3.3 пункта 3, подпунктах 4.1-4.3 пункта 4, подпунктах 5.1-5.3 пункта 5, подпункте 6.1 пункта 6, подпункте 7.1 пункта 7, подпункте 8.1 пункта 8, подпункте 9.1 пункта 9, подпункте 10.1 пункта 10, подпункте 11.1 пункта 11, подпункте 12.1 пункта 12, подпунктах 13.1-13.3 пункта 13 приложения № 1 к настоящему Регламенту.</w:t>
      </w:r>
    </w:p>
    <w:p w:rsidR="00AD2CDC" w:rsidRPr="003B77AE" w:rsidRDefault="00AD2CDC" w:rsidP="006F2A1C">
      <w:pPr>
        <w:ind w:firstLine="567"/>
        <w:jc w:val="both"/>
        <w:rPr>
          <w:rFonts w:ascii="Arial" w:hAnsi="Arial" w:cs="Arial"/>
          <w:color w:val="000000"/>
          <w:sz w:val="24"/>
          <w:szCs w:val="24"/>
        </w:rPr>
      </w:pPr>
      <w:r w:rsidRPr="003B77AE">
        <w:rPr>
          <w:rFonts w:ascii="Arial" w:hAnsi="Arial" w:cs="Arial"/>
          <w:color w:val="000000"/>
          <w:sz w:val="24"/>
          <w:szCs w:val="24"/>
        </w:rPr>
        <w:t>2.3. Результат предоставления муниципальной услуги</w:t>
      </w:r>
    </w:p>
    <w:p w:rsidR="009630F2" w:rsidRPr="003B77AE" w:rsidRDefault="00AD2CDC" w:rsidP="009B0321">
      <w:pPr>
        <w:ind w:firstLine="567"/>
        <w:jc w:val="both"/>
        <w:rPr>
          <w:rFonts w:ascii="Arial" w:hAnsi="Arial" w:cs="Arial"/>
          <w:color w:val="000000"/>
          <w:sz w:val="24"/>
          <w:szCs w:val="24"/>
        </w:rPr>
      </w:pPr>
      <w:r w:rsidRPr="003B77AE">
        <w:rPr>
          <w:rFonts w:ascii="Arial" w:hAnsi="Arial" w:cs="Arial"/>
          <w:color w:val="000000"/>
          <w:sz w:val="24"/>
          <w:szCs w:val="24"/>
        </w:rPr>
        <w:t>Конечным результатом предоставления муниципальной услуги является</w:t>
      </w:r>
      <w:r w:rsidR="009630F2" w:rsidRPr="003B77AE">
        <w:rPr>
          <w:rFonts w:ascii="Arial" w:hAnsi="Arial" w:cs="Arial"/>
          <w:color w:val="000000"/>
          <w:sz w:val="24"/>
          <w:szCs w:val="24"/>
        </w:rPr>
        <w:t>:</w:t>
      </w:r>
    </w:p>
    <w:p w:rsidR="00523EBD" w:rsidRPr="003B77AE" w:rsidRDefault="009630F2" w:rsidP="009B0321">
      <w:pPr>
        <w:ind w:firstLine="567"/>
        <w:jc w:val="both"/>
        <w:rPr>
          <w:rFonts w:ascii="Arial" w:hAnsi="Arial" w:cs="Arial"/>
          <w:sz w:val="24"/>
          <w:szCs w:val="24"/>
        </w:rPr>
      </w:pPr>
      <w:r w:rsidRPr="003B77AE">
        <w:rPr>
          <w:rFonts w:ascii="Arial" w:hAnsi="Arial" w:cs="Arial"/>
          <w:color w:val="000000"/>
          <w:sz w:val="24"/>
          <w:szCs w:val="24"/>
        </w:rPr>
        <w:t>2.3.1. В</w:t>
      </w:r>
      <w:r w:rsidR="00AD2CDC" w:rsidRPr="003B77AE">
        <w:rPr>
          <w:rFonts w:ascii="Arial" w:hAnsi="Arial" w:cs="Arial"/>
          <w:sz w:val="24"/>
          <w:szCs w:val="24"/>
        </w:rPr>
        <w:t>ыдача Заявителю соответствующего постановления администрации города Мурманска о предоставлении в собственность</w:t>
      </w:r>
      <w:r w:rsidR="00536846" w:rsidRPr="003B77AE">
        <w:rPr>
          <w:rFonts w:ascii="Arial" w:hAnsi="Arial" w:cs="Arial"/>
          <w:sz w:val="24"/>
          <w:szCs w:val="24"/>
        </w:rPr>
        <w:t xml:space="preserve"> бесплатно</w:t>
      </w:r>
      <w:r w:rsidR="00AD2CDC" w:rsidRPr="003B77AE">
        <w:rPr>
          <w:rFonts w:ascii="Arial" w:hAnsi="Arial" w:cs="Arial"/>
          <w:sz w:val="24"/>
          <w:szCs w:val="24"/>
        </w:rPr>
        <w:t>, постоянное (бессрочное) пользование</w:t>
      </w:r>
      <w:r w:rsidR="00536846" w:rsidRPr="003B77AE">
        <w:rPr>
          <w:rFonts w:ascii="Arial" w:hAnsi="Arial" w:cs="Arial"/>
          <w:sz w:val="24"/>
          <w:szCs w:val="24"/>
        </w:rPr>
        <w:t xml:space="preserve"> земельных участков</w:t>
      </w:r>
      <w:r w:rsidR="00523EBD" w:rsidRPr="003B77AE">
        <w:rPr>
          <w:rFonts w:ascii="Arial" w:hAnsi="Arial" w:cs="Arial"/>
          <w:sz w:val="24"/>
          <w:szCs w:val="24"/>
        </w:rPr>
        <w:t>,</w:t>
      </w:r>
      <w:r w:rsidR="00F5071C" w:rsidRPr="003B77AE">
        <w:rPr>
          <w:rFonts w:ascii="Arial" w:hAnsi="Arial" w:cs="Arial"/>
          <w:sz w:val="24"/>
          <w:szCs w:val="24"/>
        </w:rPr>
        <w:t xml:space="preserve"> об отказе в предоставлении земельного участка</w:t>
      </w:r>
      <w:r w:rsidR="00523EBD" w:rsidRPr="003B77AE">
        <w:rPr>
          <w:rFonts w:ascii="Arial" w:hAnsi="Arial" w:cs="Arial"/>
          <w:sz w:val="24"/>
          <w:szCs w:val="24"/>
        </w:rPr>
        <w:t xml:space="preserve"> или в установлении сервитута</w:t>
      </w:r>
      <w:r w:rsidR="00F5071C" w:rsidRPr="003B77AE">
        <w:rPr>
          <w:rFonts w:ascii="Arial" w:hAnsi="Arial" w:cs="Arial"/>
          <w:sz w:val="24"/>
          <w:szCs w:val="24"/>
        </w:rPr>
        <w:t xml:space="preserve"> </w:t>
      </w:r>
      <w:r w:rsidR="00536846" w:rsidRPr="003B77AE">
        <w:rPr>
          <w:rFonts w:ascii="Arial" w:hAnsi="Arial" w:cs="Arial"/>
          <w:sz w:val="24"/>
          <w:szCs w:val="24"/>
        </w:rPr>
        <w:t>(далее – постановление)</w:t>
      </w:r>
      <w:r w:rsidR="00523EBD" w:rsidRPr="003B77AE">
        <w:rPr>
          <w:rFonts w:ascii="Arial" w:hAnsi="Arial" w:cs="Arial"/>
          <w:sz w:val="24"/>
          <w:szCs w:val="24"/>
        </w:rPr>
        <w:t>.</w:t>
      </w:r>
    </w:p>
    <w:p w:rsidR="00AD2CDC" w:rsidRPr="003B77AE" w:rsidRDefault="00523EBD" w:rsidP="009B0321">
      <w:pPr>
        <w:ind w:firstLine="567"/>
        <w:jc w:val="both"/>
        <w:rPr>
          <w:rFonts w:ascii="Arial" w:hAnsi="Arial" w:cs="Arial"/>
          <w:sz w:val="24"/>
          <w:szCs w:val="24"/>
        </w:rPr>
      </w:pPr>
      <w:r w:rsidRPr="003B77AE">
        <w:rPr>
          <w:rFonts w:ascii="Arial" w:hAnsi="Arial" w:cs="Arial"/>
          <w:sz w:val="24"/>
          <w:szCs w:val="24"/>
        </w:rPr>
        <w:t xml:space="preserve">2.3.2. </w:t>
      </w:r>
      <w:r w:rsidRPr="003B77AE">
        <w:rPr>
          <w:rFonts w:ascii="Arial" w:hAnsi="Arial" w:cs="Arial"/>
          <w:color w:val="000000"/>
          <w:sz w:val="24"/>
          <w:szCs w:val="24"/>
        </w:rPr>
        <w:t>В</w:t>
      </w:r>
      <w:r w:rsidRPr="003B77AE">
        <w:rPr>
          <w:rFonts w:ascii="Arial" w:hAnsi="Arial" w:cs="Arial"/>
          <w:sz w:val="24"/>
          <w:szCs w:val="24"/>
        </w:rPr>
        <w:t>ыдача Заявителю соответствующего</w:t>
      </w:r>
      <w:r w:rsidR="00AD2CDC" w:rsidRPr="003B77AE">
        <w:rPr>
          <w:rFonts w:ascii="Arial" w:hAnsi="Arial" w:cs="Arial"/>
          <w:sz w:val="24"/>
          <w:szCs w:val="24"/>
        </w:rPr>
        <w:t xml:space="preserve"> договора купли-продажи</w:t>
      </w:r>
      <w:r w:rsidR="00244BEC" w:rsidRPr="003B77AE">
        <w:rPr>
          <w:rFonts w:ascii="Arial" w:hAnsi="Arial" w:cs="Arial"/>
          <w:sz w:val="24"/>
          <w:szCs w:val="24"/>
        </w:rPr>
        <w:t xml:space="preserve"> земельного участка</w:t>
      </w:r>
      <w:r w:rsidR="00AD2CDC" w:rsidRPr="003B77AE">
        <w:rPr>
          <w:rFonts w:ascii="Arial" w:hAnsi="Arial" w:cs="Arial"/>
          <w:sz w:val="24"/>
          <w:szCs w:val="24"/>
        </w:rPr>
        <w:t>,</w:t>
      </w:r>
      <w:r w:rsidR="003A0F53" w:rsidRPr="003B77AE">
        <w:rPr>
          <w:rFonts w:ascii="Arial" w:hAnsi="Arial" w:cs="Arial"/>
          <w:sz w:val="24"/>
          <w:szCs w:val="24"/>
        </w:rPr>
        <w:t xml:space="preserve"> </w:t>
      </w:r>
      <w:r w:rsidR="00AD2CDC" w:rsidRPr="003B77AE">
        <w:rPr>
          <w:rFonts w:ascii="Arial" w:hAnsi="Arial" w:cs="Arial"/>
          <w:sz w:val="24"/>
          <w:szCs w:val="24"/>
        </w:rPr>
        <w:t>договора аренды зем</w:t>
      </w:r>
      <w:r w:rsidR="00A825A7" w:rsidRPr="003B77AE">
        <w:rPr>
          <w:rFonts w:ascii="Arial" w:hAnsi="Arial" w:cs="Arial"/>
          <w:sz w:val="24"/>
          <w:szCs w:val="24"/>
        </w:rPr>
        <w:t>ельн</w:t>
      </w:r>
      <w:r w:rsidR="00244BEC" w:rsidRPr="003B77AE">
        <w:rPr>
          <w:rFonts w:ascii="Arial" w:hAnsi="Arial" w:cs="Arial"/>
          <w:sz w:val="24"/>
          <w:szCs w:val="24"/>
        </w:rPr>
        <w:t>ого</w:t>
      </w:r>
      <w:r w:rsidR="00A825A7" w:rsidRPr="003B77AE">
        <w:rPr>
          <w:rFonts w:ascii="Arial" w:hAnsi="Arial" w:cs="Arial"/>
          <w:sz w:val="24"/>
          <w:szCs w:val="24"/>
        </w:rPr>
        <w:t xml:space="preserve"> участк</w:t>
      </w:r>
      <w:r w:rsidR="00244BEC" w:rsidRPr="003B77AE">
        <w:rPr>
          <w:rFonts w:ascii="Arial" w:hAnsi="Arial" w:cs="Arial"/>
          <w:sz w:val="24"/>
          <w:szCs w:val="24"/>
        </w:rPr>
        <w:t>а</w:t>
      </w:r>
      <w:r w:rsidR="00AD2CDC" w:rsidRPr="003B77AE">
        <w:rPr>
          <w:rFonts w:ascii="Arial" w:hAnsi="Arial" w:cs="Arial"/>
          <w:sz w:val="24"/>
          <w:szCs w:val="24"/>
        </w:rPr>
        <w:t>, договора безвозмездного пользования земельным участком,</w:t>
      </w:r>
      <w:r w:rsidR="00536846" w:rsidRPr="003B77AE">
        <w:rPr>
          <w:rFonts w:ascii="Arial" w:hAnsi="Arial" w:cs="Arial"/>
          <w:sz w:val="24"/>
          <w:szCs w:val="24"/>
        </w:rPr>
        <w:t xml:space="preserve"> </w:t>
      </w:r>
      <w:r w:rsidR="00AD2CDC" w:rsidRPr="003B77AE">
        <w:rPr>
          <w:rFonts w:ascii="Arial" w:hAnsi="Arial" w:cs="Arial"/>
          <w:sz w:val="24"/>
          <w:szCs w:val="24"/>
        </w:rPr>
        <w:t xml:space="preserve">соглашения </w:t>
      </w:r>
      <w:r w:rsidR="00536846" w:rsidRPr="003B77AE">
        <w:rPr>
          <w:rFonts w:ascii="Arial" w:hAnsi="Arial" w:cs="Arial"/>
          <w:sz w:val="24"/>
          <w:szCs w:val="24"/>
        </w:rPr>
        <w:t>об установлении сервитута</w:t>
      </w:r>
      <w:r w:rsidR="00AD2CDC" w:rsidRPr="003B77AE">
        <w:rPr>
          <w:rFonts w:ascii="Arial" w:hAnsi="Arial" w:cs="Arial"/>
          <w:sz w:val="24"/>
          <w:szCs w:val="24"/>
        </w:rPr>
        <w:t xml:space="preserve"> </w:t>
      </w:r>
      <w:r w:rsidR="00A825A7" w:rsidRPr="003B77AE">
        <w:rPr>
          <w:rFonts w:ascii="Arial" w:hAnsi="Arial" w:cs="Arial"/>
          <w:sz w:val="24"/>
          <w:szCs w:val="24"/>
        </w:rPr>
        <w:t xml:space="preserve">(далее </w:t>
      </w:r>
      <w:r w:rsidR="00AD2CDC" w:rsidRPr="003B77AE">
        <w:rPr>
          <w:rFonts w:ascii="Arial" w:hAnsi="Arial" w:cs="Arial"/>
          <w:sz w:val="24"/>
          <w:szCs w:val="24"/>
        </w:rPr>
        <w:t>– договор/соглашение)</w:t>
      </w:r>
      <w:r w:rsidR="00A825A7" w:rsidRPr="003B77AE">
        <w:rPr>
          <w:rFonts w:ascii="Arial" w:hAnsi="Arial" w:cs="Arial"/>
          <w:sz w:val="24"/>
          <w:szCs w:val="24"/>
        </w:rPr>
        <w:t xml:space="preserve"> на земельные участки, находящиеся в государственной или муниципальной собственности</w:t>
      </w:r>
      <w:r w:rsidR="00AD2CDC" w:rsidRPr="003B77AE">
        <w:rPr>
          <w:rFonts w:ascii="Arial" w:hAnsi="Arial" w:cs="Arial"/>
          <w:sz w:val="24"/>
          <w:szCs w:val="24"/>
        </w:rPr>
        <w:t>.</w:t>
      </w:r>
    </w:p>
    <w:p w:rsidR="00AD2CDC" w:rsidRPr="003B77AE" w:rsidRDefault="00AD2CDC" w:rsidP="006F2A1C">
      <w:pPr>
        <w:ind w:firstLine="567"/>
        <w:jc w:val="both"/>
        <w:rPr>
          <w:rFonts w:ascii="Arial" w:hAnsi="Arial" w:cs="Arial"/>
          <w:sz w:val="24"/>
          <w:szCs w:val="24"/>
        </w:rPr>
      </w:pPr>
      <w:r w:rsidRPr="003B77AE">
        <w:rPr>
          <w:rFonts w:ascii="Arial" w:hAnsi="Arial" w:cs="Arial"/>
          <w:sz w:val="24"/>
          <w:szCs w:val="24"/>
        </w:rPr>
        <w:t>2.4. Сроки предоставления муниципальной услуги</w:t>
      </w:r>
    </w:p>
    <w:p w:rsidR="00AD2CDC" w:rsidRPr="003B77AE" w:rsidRDefault="00AD2CDC" w:rsidP="009B0321">
      <w:pPr>
        <w:ind w:firstLine="567"/>
        <w:jc w:val="both"/>
        <w:rPr>
          <w:rFonts w:ascii="Arial" w:hAnsi="Arial" w:cs="Arial"/>
          <w:sz w:val="24"/>
          <w:szCs w:val="24"/>
        </w:rPr>
      </w:pPr>
      <w:r w:rsidRPr="003B77AE">
        <w:rPr>
          <w:rFonts w:ascii="Arial" w:hAnsi="Arial" w:cs="Arial"/>
          <w:sz w:val="24"/>
          <w:szCs w:val="24"/>
        </w:rPr>
        <w:lastRenderedPageBreak/>
        <w:t>2.4.1. При предоставлении Заявителям земельных участков, на которых расположены здания</w:t>
      </w:r>
      <w:r w:rsidR="001A027F" w:rsidRPr="003B77AE">
        <w:rPr>
          <w:rFonts w:ascii="Arial" w:hAnsi="Arial" w:cs="Arial"/>
          <w:sz w:val="24"/>
          <w:szCs w:val="24"/>
        </w:rPr>
        <w:t xml:space="preserve"> и</w:t>
      </w:r>
      <w:r w:rsidRPr="003B77AE">
        <w:rPr>
          <w:rFonts w:ascii="Arial" w:hAnsi="Arial" w:cs="Arial"/>
          <w:sz w:val="24"/>
          <w:szCs w:val="24"/>
        </w:rPr>
        <w:t xml:space="preserve"> сооружения</w:t>
      </w:r>
      <w:r w:rsidR="00294BCE" w:rsidRPr="003B77AE">
        <w:rPr>
          <w:rFonts w:ascii="Arial" w:hAnsi="Arial" w:cs="Arial"/>
          <w:sz w:val="24"/>
          <w:szCs w:val="24"/>
        </w:rPr>
        <w:t>:</w:t>
      </w:r>
    </w:p>
    <w:p w:rsidR="00CB4143" w:rsidRPr="003B77AE" w:rsidRDefault="00294BCE" w:rsidP="009B0321">
      <w:pPr>
        <w:autoSpaceDE w:val="0"/>
        <w:autoSpaceDN w:val="0"/>
        <w:adjustRightInd w:val="0"/>
        <w:ind w:firstLine="567"/>
        <w:jc w:val="both"/>
        <w:rPr>
          <w:rFonts w:ascii="Arial" w:hAnsi="Arial" w:cs="Arial"/>
          <w:sz w:val="24"/>
          <w:szCs w:val="24"/>
        </w:rPr>
      </w:pPr>
      <w:r w:rsidRPr="003B77AE">
        <w:rPr>
          <w:rFonts w:ascii="Arial" w:hAnsi="Arial" w:cs="Arial"/>
          <w:sz w:val="24"/>
          <w:szCs w:val="24"/>
        </w:rPr>
        <w:t>– п</w:t>
      </w:r>
      <w:r w:rsidR="00CB4143" w:rsidRPr="003B77AE">
        <w:rPr>
          <w:rFonts w:ascii="Arial" w:hAnsi="Arial" w:cs="Arial"/>
          <w:sz w:val="24"/>
          <w:szCs w:val="24"/>
        </w:rPr>
        <w:t>ериод с</w:t>
      </w:r>
      <w:r w:rsidR="00313E55" w:rsidRPr="003B77AE">
        <w:rPr>
          <w:rFonts w:ascii="Arial" w:hAnsi="Arial" w:cs="Arial"/>
          <w:sz w:val="24"/>
          <w:szCs w:val="24"/>
        </w:rPr>
        <w:t>о</w:t>
      </w:r>
      <w:r w:rsidR="00CB4143" w:rsidRPr="003B77AE">
        <w:rPr>
          <w:rFonts w:ascii="Arial" w:hAnsi="Arial" w:cs="Arial"/>
          <w:sz w:val="24"/>
          <w:szCs w:val="24"/>
        </w:rPr>
        <w:t xml:space="preserve"> </w:t>
      </w:r>
      <w:r w:rsidR="00313E55" w:rsidRPr="003B77AE">
        <w:rPr>
          <w:rFonts w:ascii="Arial" w:hAnsi="Arial" w:cs="Arial"/>
          <w:sz w:val="24"/>
          <w:szCs w:val="24"/>
        </w:rPr>
        <w:t>дня</w:t>
      </w:r>
      <w:r w:rsidR="00CB4143" w:rsidRPr="003B77AE">
        <w:rPr>
          <w:rFonts w:ascii="Arial" w:hAnsi="Arial" w:cs="Arial"/>
          <w:sz w:val="24"/>
          <w:szCs w:val="24"/>
        </w:rPr>
        <w:t xml:space="preserve"> подачи заявления о предоставлении земельного участка </w:t>
      </w:r>
      <w:r w:rsidR="00EA6698" w:rsidRPr="003B77AE">
        <w:rPr>
          <w:rFonts w:ascii="Arial" w:hAnsi="Arial" w:cs="Arial"/>
          <w:sz w:val="24"/>
          <w:szCs w:val="24"/>
        </w:rPr>
        <w:t xml:space="preserve">(приложение № 2 к настоящему Регламенту) </w:t>
      </w:r>
      <w:r w:rsidR="00CB4143" w:rsidRPr="003B77AE">
        <w:rPr>
          <w:rFonts w:ascii="Arial" w:hAnsi="Arial" w:cs="Arial"/>
          <w:sz w:val="24"/>
          <w:szCs w:val="24"/>
        </w:rPr>
        <w:t xml:space="preserve">до </w:t>
      </w:r>
      <w:r w:rsidR="006A4B7E" w:rsidRPr="003B77AE">
        <w:rPr>
          <w:rFonts w:ascii="Arial" w:hAnsi="Arial" w:cs="Arial"/>
          <w:sz w:val="24"/>
          <w:szCs w:val="24"/>
        </w:rPr>
        <w:t xml:space="preserve">выдачи </w:t>
      </w:r>
      <w:r w:rsidR="00523EBD" w:rsidRPr="003B77AE">
        <w:rPr>
          <w:rFonts w:ascii="Arial" w:hAnsi="Arial" w:cs="Arial"/>
          <w:sz w:val="24"/>
          <w:szCs w:val="24"/>
        </w:rPr>
        <w:t xml:space="preserve">Заявителю </w:t>
      </w:r>
      <w:r w:rsidR="008010BC" w:rsidRPr="003B77AE">
        <w:rPr>
          <w:rFonts w:ascii="Arial" w:hAnsi="Arial" w:cs="Arial"/>
          <w:sz w:val="24"/>
          <w:szCs w:val="24"/>
        </w:rPr>
        <w:t xml:space="preserve">постановления о предоставлении земельного участка в собственность бесплатно, в постоянное (бессрочное) пользование или об отказе в предоставлении земельного участка </w:t>
      </w:r>
      <w:r w:rsidR="00CB4143" w:rsidRPr="003B77AE">
        <w:rPr>
          <w:rFonts w:ascii="Arial" w:hAnsi="Arial" w:cs="Arial"/>
          <w:sz w:val="24"/>
          <w:szCs w:val="24"/>
        </w:rPr>
        <w:t xml:space="preserve">– не более </w:t>
      </w:r>
      <w:r w:rsidR="00EA6698" w:rsidRPr="003B77AE">
        <w:rPr>
          <w:rFonts w:ascii="Arial" w:hAnsi="Arial" w:cs="Arial"/>
          <w:sz w:val="24"/>
          <w:szCs w:val="24"/>
        </w:rPr>
        <w:t>тридцати</w:t>
      </w:r>
      <w:r w:rsidR="00CB4143" w:rsidRPr="003B77AE">
        <w:rPr>
          <w:rFonts w:ascii="Arial" w:hAnsi="Arial" w:cs="Arial"/>
          <w:sz w:val="24"/>
          <w:szCs w:val="24"/>
        </w:rPr>
        <w:t xml:space="preserve"> дней</w:t>
      </w:r>
      <w:r w:rsidRPr="003B77AE">
        <w:rPr>
          <w:rFonts w:ascii="Arial" w:hAnsi="Arial" w:cs="Arial"/>
          <w:sz w:val="24"/>
          <w:szCs w:val="24"/>
        </w:rPr>
        <w:t>;</w:t>
      </w:r>
    </w:p>
    <w:p w:rsidR="00AD2CDC" w:rsidRPr="003B77AE" w:rsidRDefault="00294BCE" w:rsidP="009B0321">
      <w:pPr>
        <w:autoSpaceDE w:val="0"/>
        <w:autoSpaceDN w:val="0"/>
        <w:adjustRightInd w:val="0"/>
        <w:ind w:firstLine="567"/>
        <w:jc w:val="both"/>
        <w:rPr>
          <w:rFonts w:ascii="Arial" w:hAnsi="Arial" w:cs="Arial"/>
          <w:sz w:val="24"/>
          <w:szCs w:val="24"/>
        </w:rPr>
      </w:pPr>
      <w:r w:rsidRPr="003B77AE">
        <w:rPr>
          <w:rFonts w:ascii="Arial" w:hAnsi="Arial" w:cs="Arial"/>
          <w:sz w:val="24"/>
          <w:szCs w:val="24"/>
        </w:rPr>
        <w:t>– п</w:t>
      </w:r>
      <w:r w:rsidR="00CB4143" w:rsidRPr="003B77AE">
        <w:rPr>
          <w:rFonts w:ascii="Arial" w:hAnsi="Arial" w:cs="Arial"/>
          <w:sz w:val="24"/>
          <w:szCs w:val="24"/>
        </w:rPr>
        <w:t>ериод с</w:t>
      </w:r>
      <w:r w:rsidR="00313E55" w:rsidRPr="003B77AE">
        <w:rPr>
          <w:rFonts w:ascii="Arial" w:hAnsi="Arial" w:cs="Arial"/>
          <w:sz w:val="24"/>
          <w:szCs w:val="24"/>
        </w:rPr>
        <w:t>о дня</w:t>
      </w:r>
      <w:r w:rsidR="00CB4143" w:rsidRPr="003B77AE">
        <w:rPr>
          <w:rFonts w:ascii="Arial" w:hAnsi="Arial" w:cs="Arial"/>
          <w:sz w:val="24"/>
          <w:szCs w:val="24"/>
        </w:rPr>
        <w:t xml:space="preserve"> подачи заявления о предоставлении земельного участка </w:t>
      </w:r>
      <w:r w:rsidR="00EA6698" w:rsidRPr="003B77AE">
        <w:rPr>
          <w:rFonts w:ascii="Arial" w:hAnsi="Arial" w:cs="Arial"/>
          <w:sz w:val="24"/>
          <w:szCs w:val="24"/>
        </w:rPr>
        <w:t xml:space="preserve">(приложение № 2 к настоящему Регламенту) </w:t>
      </w:r>
      <w:r w:rsidR="00CB4143" w:rsidRPr="003B77AE">
        <w:rPr>
          <w:rFonts w:ascii="Arial" w:hAnsi="Arial" w:cs="Arial"/>
          <w:sz w:val="24"/>
          <w:szCs w:val="24"/>
        </w:rPr>
        <w:t xml:space="preserve">до </w:t>
      </w:r>
      <w:r w:rsidR="00AD2CDC" w:rsidRPr="003B77AE">
        <w:rPr>
          <w:rFonts w:ascii="Arial" w:hAnsi="Arial" w:cs="Arial"/>
          <w:sz w:val="24"/>
          <w:szCs w:val="24"/>
        </w:rPr>
        <w:t>подготовк</w:t>
      </w:r>
      <w:r w:rsidR="00EA6698" w:rsidRPr="003B77AE">
        <w:rPr>
          <w:rFonts w:ascii="Arial" w:hAnsi="Arial" w:cs="Arial"/>
          <w:sz w:val="24"/>
          <w:szCs w:val="24"/>
        </w:rPr>
        <w:t>и Комитетом</w:t>
      </w:r>
      <w:r w:rsidR="00AD2CDC" w:rsidRPr="003B77AE">
        <w:rPr>
          <w:rFonts w:ascii="Arial" w:hAnsi="Arial" w:cs="Arial"/>
          <w:sz w:val="24"/>
          <w:szCs w:val="24"/>
        </w:rPr>
        <w:t xml:space="preserve"> проекта договора купли-продажи</w:t>
      </w:r>
      <w:r w:rsidR="001A027F" w:rsidRPr="003B77AE">
        <w:rPr>
          <w:rFonts w:ascii="Arial" w:hAnsi="Arial" w:cs="Arial"/>
          <w:sz w:val="24"/>
          <w:szCs w:val="24"/>
        </w:rPr>
        <w:t xml:space="preserve">, договора </w:t>
      </w:r>
      <w:r w:rsidR="00AD2CDC" w:rsidRPr="003B77AE">
        <w:rPr>
          <w:rFonts w:ascii="Arial" w:hAnsi="Arial" w:cs="Arial"/>
          <w:sz w:val="24"/>
          <w:szCs w:val="24"/>
        </w:rPr>
        <w:t>аренды земельн</w:t>
      </w:r>
      <w:r w:rsidR="00BB0362" w:rsidRPr="003B77AE">
        <w:rPr>
          <w:rFonts w:ascii="Arial" w:hAnsi="Arial" w:cs="Arial"/>
          <w:sz w:val="24"/>
          <w:szCs w:val="24"/>
        </w:rPr>
        <w:t>ых</w:t>
      </w:r>
      <w:r w:rsidR="00AD2CDC" w:rsidRPr="003B77AE">
        <w:rPr>
          <w:rFonts w:ascii="Arial" w:hAnsi="Arial" w:cs="Arial"/>
          <w:sz w:val="24"/>
          <w:szCs w:val="24"/>
        </w:rPr>
        <w:t xml:space="preserve"> участк</w:t>
      </w:r>
      <w:r w:rsidR="00BB0362" w:rsidRPr="003B77AE">
        <w:rPr>
          <w:rFonts w:ascii="Arial" w:hAnsi="Arial" w:cs="Arial"/>
          <w:sz w:val="24"/>
          <w:szCs w:val="24"/>
        </w:rPr>
        <w:t>ов</w:t>
      </w:r>
      <w:r w:rsidR="001A027F" w:rsidRPr="003B77AE">
        <w:rPr>
          <w:rFonts w:ascii="Arial" w:hAnsi="Arial" w:cs="Arial"/>
          <w:sz w:val="24"/>
          <w:szCs w:val="24"/>
        </w:rPr>
        <w:t xml:space="preserve"> или </w:t>
      </w:r>
      <w:r w:rsidR="00AD2CDC" w:rsidRPr="003B77AE">
        <w:rPr>
          <w:rFonts w:ascii="Arial" w:hAnsi="Arial" w:cs="Arial"/>
          <w:sz w:val="24"/>
          <w:szCs w:val="24"/>
        </w:rPr>
        <w:t>договора безвозмездного пользования земельным участком</w:t>
      </w:r>
      <w:r w:rsidR="00EA6698" w:rsidRPr="003B77AE">
        <w:rPr>
          <w:rFonts w:ascii="Arial" w:hAnsi="Arial" w:cs="Arial"/>
          <w:sz w:val="24"/>
          <w:szCs w:val="24"/>
        </w:rPr>
        <w:t xml:space="preserve"> и выдач</w:t>
      </w:r>
      <w:r w:rsidR="0013142E" w:rsidRPr="003B77AE">
        <w:rPr>
          <w:rFonts w:ascii="Arial" w:hAnsi="Arial" w:cs="Arial"/>
          <w:sz w:val="24"/>
          <w:szCs w:val="24"/>
        </w:rPr>
        <w:t>и</w:t>
      </w:r>
      <w:r w:rsidR="00EA6698" w:rsidRPr="003B77AE">
        <w:rPr>
          <w:rFonts w:ascii="Arial" w:hAnsi="Arial" w:cs="Arial"/>
          <w:sz w:val="24"/>
          <w:szCs w:val="24"/>
        </w:rPr>
        <w:t xml:space="preserve"> его</w:t>
      </w:r>
      <w:r w:rsidR="00AD2CDC" w:rsidRPr="003B77AE">
        <w:rPr>
          <w:rFonts w:ascii="Arial" w:hAnsi="Arial" w:cs="Arial"/>
          <w:sz w:val="24"/>
          <w:szCs w:val="24"/>
        </w:rPr>
        <w:t xml:space="preserve"> Заявителю с предложением о заключении соответствующего договора</w:t>
      </w:r>
      <w:r w:rsidR="00EA6698" w:rsidRPr="003B77AE">
        <w:rPr>
          <w:rFonts w:ascii="Arial" w:hAnsi="Arial" w:cs="Arial"/>
          <w:sz w:val="24"/>
          <w:szCs w:val="24"/>
        </w:rPr>
        <w:t xml:space="preserve"> – не более тридцати дней</w:t>
      </w:r>
      <w:r w:rsidR="00AD2CDC" w:rsidRPr="003B77AE">
        <w:rPr>
          <w:rFonts w:ascii="Arial" w:hAnsi="Arial" w:cs="Arial"/>
          <w:sz w:val="24"/>
          <w:szCs w:val="24"/>
        </w:rPr>
        <w:t>.</w:t>
      </w:r>
    </w:p>
    <w:p w:rsidR="00FE73B1" w:rsidRPr="003B77AE" w:rsidRDefault="00AD2CDC" w:rsidP="009B0321">
      <w:pPr>
        <w:ind w:firstLine="567"/>
        <w:jc w:val="both"/>
        <w:rPr>
          <w:rFonts w:ascii="Arial" w:hAnsi="Arial" w:cs="Arial"/>
          <w:sz w:val="24"/>
          <w:szCs w:val="24"/>
        </w:rPr>
      </w:pPr>
      <w:r w:rsidRPr="003B77AE">
        <w:rPr>
          <w:rFonts w:ascii="Arial" w:hAnsi="Arial" w:cs="Arial"/>
          <w:sz w:val="24"/>
          <w:szCs w:val="24"/>
        </w:rPr>
        <w:t xml:space="preserve">2.4.2. </w:t>
      </w:r>
      <w:r w:rsidR="00AF5F05" w:rsidRPr="003B77AE">
        <w:rPr>
          <w:rFonts w:ascii="Arial" w:hAnsi="Arial" w:cs="Arial"/>
          <w:sz w:val="24"/>
          <w:szCs w:val="24"/>
        </w:rPr>
        <w:t>При заключении договора для строительства или для целей, не связанных со строительством</w:t>
      </w:r>
      <w:r w:rsidR="00FE73B1" w:rsidRPr="003B77AE">
        <w:rPr>
          <w:rFonts w:ascii="Arial" w:hAnsi="Arial" w:cs="Arial"/>
          <w:sz w:val="24"/>
          <w:szCs w:val="24"/>
        </w:rPr>
        <w:t xml:space="preserve"> </w:t>
      </w:r>
      <w:r w:rsidR="006E1635" w:rsidRPr="003B77AE">
        <w:rPr>
          <w:rFonts w:ascii="Arial" w:hAnsi="Arial" w:cs="Arial"/>
          <w:sz w:val="24"/>
          <w:szCs w:val="24"/>
        </w:rPr>
        <w:t>(до 01.03.2018)</w:t>
      </w:r>
      <w:r w:rsidR="00D866E8" w:rsidRPr="003B77AE">
        <w:rPr>
          <w:rFonts w:ascii="Arial" w:hAnsi="Arial" w:cs="Arial"/>
          <w:sz w:val="24"/>
          <w:szCs w:val="24"/>
        </w:rPr>
        <w:t xml:space="preserve"> </w:t>
      </w:r>
      <w:r w:rsidR="00FE73B1" w:rsidRPr="003B77AE">
        <w:rPr>
          <w:rFonts w:ascii="Arial" w:hAnsi="Arial" w:cs="Arial"/>
          <w:sz w:val="24"/>
          <w:szCs w:val="24"/>
        </w:rPr>
        <w:t>– период с момента подачи заявления о заключении договора (приложение № 4 к настоящему Регламенту) до подготовки Комитетом проекта договора аренды земельного участка или договора безвозмездного пользования земельным участком и выдачи его Заявителю с предложением о заключении соответствующего договора – не более семи дней.</w:t>
      </w:r>
    </w:p>
    <w:p w:rsidR="005142C5" w:rsidRPr="003B77AE" w:rsidRDefault="005142C5" w:rsidP="009B0321">
      <w:pPr>
        <w:tabs>
          <w:tab w:val="left" w:pos="1134"/>
          <w:tab w:val="left" w:pos="1418"/>
        </w:tabs>
        <w:ind w:firstLine="567"/>
        <w:jc w:val="both"/>
        <w:rPr>
          <w:rFonts w:ascii="Arial" w:hAnsi="Arial" w:cs="Arial"/>
          <w:sz w:val="24"/>
          <w:szCs w:val="24"/>
        </w:rPr>
      </w:pPr>
      <w:r w:rsidRPr="003B77AE">
        <w:rPr>
          <w:rFonts w:ascii="Arial" w:hAnsi="Arial" w:cs="Arial"/>
          <w:sz w:val="24"/>
          <w:szCs w:val="24"/>
        </w:rPr>
        <w:t>2.4.</w:t>
      </w:r>
      <w:r w:rsidR="00FE73B1" w:rsidRPr="003B77AE">
        <w:rPr>
          <w:rFonts w:ascii="Arial" w:hAnsi="Arial" w:cs="Arial"/>
          <w:sz w:val="24"/>
          <w:szCs w:val="24"/>
        </w:rPr>
        <w:t>3</w:t>
      </w:r>
      <w:r w:rsidRPr="003B77AE">
        <w:rPr>
          <w:rFonts w:ascii="Arial" w:hAnsi="Arial" w:cs="Arial"/>
          <w:sz w:val="24"/>
          <w:szCs w:val="24"/>
        </w:rPr>
        <w:t>. При заключении соглашения об установлении сервитута</w:t>
      </w:r>
      <w:r w:rsidR="00D14268" w:rsidRPr="003B77AE">
        <w:rPr>
          <w:rFonts w:ascii="Arial" w:hAnsi="Arial" w:cs="Arial"/>
          <w:sz w:val="24"/>
          <w:szCs w:val="24"/>
        </w:rPr>
        <w:t>:</w:t>
      </w:r>
    </w:p>
    <w:p w:rsidR="00A959F3" w:rsidRPr="003B77AE" w:rsidRDefault="00EF2CE0" w:rsidP="009B0321">
      <w:pPr>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 период </w:t>
      </w:r>
      <w:r w:rsidR="005142C5" w:rsidRPr="003B77AE">
        <w:rPr>
          <w:rFonts w:ascii="Arial" w:hAnsi="Arial" w:cs="Arial"/>
          <w:sz w:val="24"/>
          <w:szCs w:val="24"/>
        </w:rPr>
        <w:t xml:space="preserve">со дня поступления заявления (приложение № </w:t>
      </w:r>
      <w:r w:rsidR="0013142E" w:rsidRPr="003B77AE">
        <w:rPr>
          <w:rFonts w:ascii="Arial" w:hAnsi="Arial" w:cs="Arial"/>
          <w:sz w:val="24"/>
          <w:szCs w:val="24"/>
        </w:rPr>
        <w:t>3</w:t>
      </w:r>
      <w:r w:rsidR="005142C5" w:rsidRPr="003B77AE">
        <w:rPr>
          <w:rFonts w:ascii="Arial" w:hAnsi="Arial" w:cs="Arial"/>
          <w:sz w:val="24"/>
          <w:szCs w:val="24"/>
        </w:rPr>
        <w:t xml:space="preserve"> к настоящему Регламенту) о заключении соглашения об установлении сервитута </w:t>
      </w:r>
      <w:r w:rsidRPr="003B77AE">
        <w:rPr>
          <w:rFonts w:ascii="Arial" w:hAnsi="Arial" w:cs="Arial"/>
          <w:sz w:val="24"/>
          <w:szCs w:val="24"/>
        </w:rPr>
        <w:t>до</w:t>
      </w:r>
      <w:r w:rsidR="005142C5" w:rsidRPr="003B77AE">
        <w:rPr>
          <w:rFonts w:ascii="Arial" w:hAnsi="Arial" w:cs="Arial"/>
          <w:sz w:val="24"/>
          <w:szCs w:val="24"/>
        </w:rPr>
        <w:t xml:space="preserve"> </w:t>
      </w:r>
      <w:r w:rsidR="00A959F3" w:rsidRPr="003B77AE">
        <w:rPr>
          <w:rFonts w:ascii="Arial" w:hAnsi="Arial" w:cs="Arial"/>
          <w:sz w:val="24"/>
          <w:szCs w:val="24"/>
        </w:rPr>
        <w:t>направ</w:t>
      </w:r>
      <w:r w:rsidRPr="003B77AE">
        <w:rPr>
          <w:rFonts w:ascii="Arial" w:hAnsi="Arial" w:cs="Arial"/>
          <w:sz w:val="24"/>
          <w:szCs w:val="24"/>
        </w:rPr>
        <w:t>ления</w:t>
      </w:r>
      <w:r w:rsidR="00A959F3" w:rsidRPr="003B77AE">
        <w:rPr>
          <w:rFonts w:ascii="Arial" w:hAnsi="Arial" w:cs="Arial"/>
          <w:sz w:val="24"/>
          <w:szCs w:val="24"/>
        </w:rPr>
        <w:t xml:space="preserve"> Заявителю уведомлени</w:t>
      </w:r>
      <w:r w:rsidRPr="003B77AE">
        <w:rPr>
          <w:rFonts w:ascii="Arial" w:hAnsi="Arial" w:cs="Arial"/>
          <w:sz w:val="24"/>
          <w:szCs w:val="24"/>
        </w:rPr>
        <w:t>я</w:t>
      </w:r>
      <w:r w:rsidR="00A959F3" w:rsidRPr="003B77AE">
        <w:rPr>
          <w:rFonts w:ascii="Arial" w:hAnsi="Arial" w:cs="Arial"/>
          <w:sz w:val="24"/>
          <w:szCs w:val="24"/>
        </w:rPr>
        <w:t xml:space="preserve"> о возможности заключения соглашения </w:t>
      </w:r>
      <w:r w:rsidR="00313E55" w:rsidRPr="003B77AE">
        <w:rPr>
          <w:rFonts w:ascii="Arial" w:hAnsi="Arial" w:cs="Arial"/>
          <w:sz w:val="24"/>
          <w:szCs w:val="24"/>
        </w:rPr>
        <w:t xml:space="preserve">об установлении сервитута в </w:t>
      </w:r>
      <w:r w:rsidR="00A959F3" w:rsidRPr="003B77AE">
        <w:rPr>
          <w:rFonts w:ascii="Arial" w:hAnsi="Arial" w:cs="Arial"/>
          <w:sz w:val="24"/>
          <w:szCs w:val="24"/>
        </w:rPr>
        <w:t>предложенных Заявителем границах</w:t>
      </w:r>
      <w:r w:rsidRPr="003B77AE">
        <w:rPr>
          <w:rFonts w:ascii="Arial" w:hAnsi="Arial" w:cs="Arial"/>
          <w:sz w:val="24"/>
          <w:szCs w:val="24"/>
        </w:rPr>
        <w:t xml:space="preserve"> – не более тридцати дней</w:t>
      </w:r>
      <w:r w:rsidR="00A959F3" w:rsidRPr="003B77AE">
        <w:rPr>
          <w:rFonts w:ascii="Arial" w:hAnsi="Arial" w:cs="Arial"/>
          <w:sz w:val="24"/>
          <w:szCs w:val="24"/>
        </w:rPr>
        <w:t>;</w:t>
      </w:r>
    </w:p>
    <w:p w:rsidR="00EF2CE0" w:rsidRPr="003B77AE" w:rsidRDefault="00EF2CE0" w:rsidP="009B0321">
      <w:pPr>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 период со дня поступления заявления (приложение № 3 к настоящему Регламенту) о заключении соглашения об установлении сервитута до </w:t>
      </w:r>
      <w:r w:rsidR="00A959F3" w:rsidRPr="003B77AE">
        <w:rPr>
          <w:rFonts w:ascii="Arial" w:hAnsi="Arial" w:cs="Arial"/>
          <w:sz w:val="24"/>
          <w:szCs w:val="24"/>
        </w:rPr>
        <w:t>направ</w:t>
      </w:r>
      <w:r w:rsidRPr="003B77AE">
        <w:rPr>
          <w:rFonts w:ascii="Arial" w:hAnsi="Arial" w:cs="Arial"/>
          <w:sz w:val="24"/>
          <w:szCs w:val="24"/>
        </w:rPr>
        <w:t>ления</w:t>
      </w:r>
      <w:r w:rsidR="00A959F3" w:rsidRPr="003B77AE">
        <w:rPr>
          <w:rFonts w:ascii="Arial" w:hAnsi="Arial" w:cs="Arial"/>
          <w:sz w:val="24"/>
          <w:szCs w:val="24"/>
        </w:rPr>
        <w:t xml:space="preserve"> Заявителю предложени</w:t>
      </w:r>
      <w:r w:rsidRPr="003B77AE">
        <w:rPr>
          <w:rFonts w:ascii="Arial" w:hAnsi="Arial" w:cs="Arial"/>
          <w:sz w:val="24"/>
          <w:szCs w:val="24"/>
        </w:rPr>
        <w:t>я</w:t>
      </w:r>
      <w:r w:rsidR="00A959F3" w:rsidRPr="003B77AE">
        <w:rPr>
          <w:rFonts w:ascii="Arial" w:hAnsi="Arial" w:cs="Arial"/>
          <w:sz w:val="24"/>
          <w:szCs w:val="24"/>
        </w:rPr>
        <w:t xml:space="preserve"> о заключении соглашения</w:t>
      </w:r>
      <w:r w:rsidR="00313E55" w:rsidRPr="003B77AE">
        <w:rPr>
          <w:rFonts w:ascii="Arial" w:hAnsi="Arial" w:cs="Arial"/>
          <w:sz w:val="24"/>
          <w:szCs w:val="24"/>
        </w:rPr>
        <w:t xml:space="preserve"> об установлении сервитута</w:t>
      </w:r>
      <w:r w:rsidR="00A959F3" w:rsidRPr="003B77AE">
        <w:rPr>
          <w:rFonts w:ascii="Arial" w:hAnsi="Arial" w:cs="Arial"/>
          <w:sz w:val="24"/>
          <w:szCs w:val="24"/>
        </w:rPr>
        <w:t xml:space="preserve"> в иных границах с приложением схемы границ сервитута на кадастровом плане территории</w:t>
      </w:r>
      <w:r w:rsidRPr="003B77AE">
        <w:rPr>
          <w:rFonts w:ascii="Arial" w:hAnsi="Arial" w:cs="Arial"/>
          <w:sz w:val="24"/>
          <w:szCs w:val="24"/>
        </w:rPr>
        <w:t xml:space="preserve"> – не более тридцати дней;</w:t>
      </w:r>
    </w:p>
    <w:p w:rsidR="00A959F3" w:rsidRPr="003B77AE" w:rsidRDefault="00EF2CE0" w:rsidP="009B0321">
      <w:pPr>
        <w:autoSpaceDE w:val="0"/>
        <w:autoSpaceDN w:val="0"/>
        <w:adjustRightInd w:val="0"/>
        <w:ind w:firstLine="567"/>
        <w:jc w:val="both"/>
        <w:rPr>
          <w:rFonts w:ascii="Arial" w:hAnsi="Arial" w:cs="Arial"/>
          <w:sz w:val="24"/>
          <w:szCs w:val="24"/>
        </w:rPr>
      </w:pPr>
      <w:r w:rsidRPr="003B77AE">
        <w:rPr>
          <w:rFonts w:ascii="Arial" w:hAnsi="Arial" w:cs="Arial"/>
          <w:sz w:val="24"/>
          <w:szCs w:val="24"/>
        </w:rPr>
        <w:t>– период со дня поступления заявления (приложение № 3 к настоящему Регламенту) о заключении соглашения об установлении сервитута до</w:t>
      </w:r>
      <w:r w:rsidR="00A959F3" w:rsidRPr="003B77AE">
        <w:rPr>
          <w:rFonts w:ascii="Arial" w:hAnsi="Arial" w:cs="Arial"/>
          <w:sz w:val="24"/>
          <w:szCs w:val="24"/>
        </w:rPr>
        <w:t xml:space="preserve"> направ</w:t>
      </w:r>
      <w:r w:rsidRPr="003B77AE">
        <w:rPr>
          <w:rFonts w:ascii="Arial" w:hAnsi="Arial" w:cs="Arial"/>
          <w:sz w:val="24"/>
          <w:szCs w:val="24"/>
        </w:rPr>
        <w:t>ления</w:t>
      </w:r>
      <w:r w:rsidR="00A959F3" w:rsidRPr="003B77AE">
        <w:rPr>
          <w:rFonts w:ascii="Arial" w:hAnsi="Arial" w:cs="Arial"/>
          <w:sz w:val="24"/>
          <w:szCs w:val="24"/>
        </w:rPr>
        <w:t xml:space="preserve"> Заявителю проект</w:t>
      </w:r>
      <w:r w:rsidRPr="003B77AE">
        <w:rPr>
          <w:rFonts w:ascii="Arial" w:hAnsi="Arial" w:cs="Arial"/>
          <w:sz w:val="24"/>
          <w:szCs w:val="24"/>
        </w:rPr>
        <w:t>а</w:t>
      </w:r>
      <w:r w:rsidR="00A959F3" w:rsidRPr="003B77AE">
        <w:rPr>
          <w:rFonts w:ascii="Arial" w:hAnsi="Arial" w:cs="Arial"/>
          <w:sz w:val="24"/>
          <w:szCs w:val="24"/>
        </w:rPr>
        <w:t xml:space="preserve"> соглашения об установлении сервитута с предложением о </w:t>
      </w:r>
      <w:r w:rsidR="009F3071" w:rsidRPr="003B77AE">
        <w:rPr>
          <w:rFonts w:ascii="Arial" w:hAnsi="Arial" w:cs="Arial"/>
          <w:sz w:val="24"/>
          <w:szCs w:val="24"/>
        </w:rPr>
        <w:t xml:space="preserve">его </w:t>
      </w:r>
      <w:r w:rsidR="00A959F3" w:rsidRPr="003B77AE">
        <w:rPr>
          <w:rFonts w:ascii="Arial" w:hAnsi="Arial" w:cs="Arial"/>
          <w:sz w:val="24"/>
          <w:szCs w:val="24"/>
        </w:rPr>
        <w:t>заключении</w:t>
      </w:r>
      <w:r w:rsidRPr="003B77AE">
        <w:rPr>
          <w:rFonts w:ascii="Arial" w:hAnsi="Arial" w:cs="Arial"/>
          <w:sz w:val="24"/>
          <w:szCs w:val="24"/>
        </w:rPr>
        <w:t xml:space="preserve"> – не более тридцати дней</w:t>
      </w:r>
      <w:r w:rsidR="00847EFD" w:rsidRPr="003B77AE">
        <w:rPr>
          <w:rFonts w:ascii="Arial" w:hAnsi="Arial" w:cs="Arial"/>
          <w:sz w:val="24"/>
          <w:szCs w:val="24"/>
        </w:rPr>
        <w:t>;</w:t>
      </w:r>
    </w:p>
    <w:p w:rsidR="00847EFD" w:rsidRPr="003B77AE" w:rsidRDefault="00EF2CE0" w:rsidP="009B0321">
      <w:pPr>
        <w:ind w:firstLine="567"/>
        <w:jc w:val="both"/>
        <w:rPr>
          <w:rFonts w:ascii="Arial" w:hAnsi="Arial" w:cs="Arial"/>
          <w:color w:val="000000"/>
          <w:sz w:val="24"/>
          <w:szCs w:val="24"/>
        </w:rPr>
      </w:pPr>
      <w:r w:rsidRPr="003B77AE">
        <w:rPr>
          <w:rFonts w:ascii="Arial" w:hAnsi="Arial" w:cs="Arial"/>
          <w:sz w:val="24"/>
          <w:szCs w:val="24"/>
        </w:rPr>
        <w:t xml:space="preserve">– период со дня поступления заявления (приложение № 3 к настоящему Регламенту) о заключении соглашения об установлении сервитута до </w:t>
      </w:r>
      <w:r w:rsidR="00523EBD" w:rsidRPr="003B77AE">
        <w:rPr>
          <w:rFonts w:ascii="Arial" w:hAnsi="Arial" w:cs="Arial"/>
          <w:sz w:val="24"/>
          <w:szCs w:val="24"/>
        </w:rPr>
        <w:t>выдачи</w:t>
      </w:r>
      <w:r w:rsidR="00847EFD" w:rsidRPr="003B77AE">
        <w:rPr>
          <w:rFonts w:ascii="Arial" w:hAnsi="Arial" w:cs="Arial"/>
          <w:color w:val="000000"/>
          <w:sz w:val="24"/>
          <w:szCs w:val="24"/>
        </w:rPr>
        <w:t xml:space="preserve"> </w:t>
      </w:r>
      <w:r w:rsidR="001D637B" w:rsidRPr="003B77AE">
        <w:rPr>
          <w:rFonts w:ascii="Arial" w:hAnsi="Arial" w:cs="Arial"/>
          <w:color w:val="000000"/>
          <w:sz w:val="24"/>
          <w:szCs w:val="24"/>
        </w:rPr>
        <w:t xml:space="preserve">Заявителю </w:t>
      </w:r>
      <w:r w:rsidR="007D4D60" w:rsidRPr="003B77AE">
        <w:rPr>
          <w:rFonts w:ascii="Arial" w:hAnsi="Arial" w:cs="Arial"/>
          <w:color w:val="000000"/>
          <w:sz w:val="24"/>
          <w:szCs w:val="24"/>
        </w:rPr>
        <w:t>постановления</w:t>
      </w:r>
      <w:r w:rsidR="00847EFD" w:rsidRPr="003B77AE">
        <w:rPr>
          <w:rFonts w:ascii="Arial" w:hAnsi="Arial" w:cs="Arial"/>
          <w:color w:val="000000"/>
          <w:sz w:val="24"/>
          <w:szCs w:val="24"/>
        </w:rPr>
        <w:t xml:space="preserve"> об отказе в </w:t>
      </w:r>
      <w:r w:rsidR="007D4D60" w:rsidRPr="003B77AE">
        <w:rPr>
          <w:rFonts w:ascii="Arial" w:hAnsi="Arial" w:cs="Arial"/>
          <w:color w:val="000000"/>
          <w:sz w:val="24"/>
          <w:szCs w:val="24"/>
        </w:rPr>
        <w:t>установлении сервитута</w:t>
      </w:r>
      <w:r w:rsidRPr="003B77AE">
        <w:rPr>
          <w:rFonts w:ascii="Arial" w:hAnsi="Arial" w:cs="Arial"/>
          <w:color w:val="000000"/>
          <w:sz w:val="24"/>
          <w:szCs w:val="24"/>
        </w:rPr>
        <w:t xml:space="preserve"> </w:t>
      </w:r>
      <w:r w:rsidRPr="003B77AE">
        <w:rPr>
          <w:rFonts w:ascii="Arial" w:hAnsi="Arial" w:cs="Arial"/>
          <w:sz w:val="24"/>
          <w:szCs w:val="24"/>
        </w:rPr>
        <w:t>– не более тридцати дней</w:t>
      </w:r>
      <w:r w:rsidR="00847EFD" w:rsidRPr="003B77AE">
        <w:rPr>
          <w:rFonts w:ascii="Arial" w:hAnsi="Arial" w:cs="Arial"/>
          <w:color w:val="000000"/>
          <w:sz w:val="24"/>
          <w:szCs w:val="24"/>
        </w:rPr>
        <w:t>.</w:t>
      </w:r>
    </w:p>
    <w:p w:rsidR="00C26A8E" w:rsidRPr="003B77AE" w:rsidRDefault="00AD2CDC" w:rsidP="009B0321">
      <w:pPr>
        <w:tabs>
          <w:tab w:val="left" w:pos="1134"/>
          <w:tab w:val="left" w:pos="1418"/>
        </w:tabs>
        <w:ind w:firstLine="567"/>
        <w:jc w:val="both"/>
        <w:rPr>
          <w:rFonts w:ascii="Arial" w:hAnsi="Arial" w:cs="Arial"/>
          <w:sz w:val="24"/>
          <w:szCs w:val="24"/>
        </w:rPr>
      </w:pPr>
      <w:r w:rsidRPr="003B77AE">
        <w:rPr>
          <w:rFonts w:ascii="Arial" w:hAnsi="Arial" w:cs="Arial"/>
          <w:sz w:val="24"/>
          <w:szCs w:val="24"/>
        </w:rPr>
        <w:t>2.4.</w:t>
      </w:r>
      <w:r w:rsidR="002D54FD" w:rsidRPr="003B77AE">
        <w:rPr>
          <w:rFonts w:ascii="Arial" w:hAnsi="Arial" w:cs="Arial"/>
          <w:sz w:val="24"/>
          <w:szCs w:val="24"/>
        </w:rPr>
        <w:t>4</w:t>
      </w:r>
      <w:r w:rsidRPr="003B77AE">
        <w:rPr>
          <w:rFonts w:ascii="Arial" w:hAnsi="Arial" w:cs="Arial"/>
          <w:sz w:val="24"/>
          <w:szCs w:val="24"/>
        </w:rPr>
        <w:t>. Приостановление предоставления муниципальной услуги не предусмотрено.</w:t>
      </w:r>
    </w:p>
    <w:p w:rsidR="00AD2CDC" w:rsidRPr="003B77AE" w:rsidRDefault="00AD2CDC" w:rsidP="008C3502">
      <w:pPr>
        <w:ind w:firstLine="567"/>
        <w:jc w:val="both"/>
        <w:rPr>
          <w:rFonts w:ascii="Arial" w:hAnsi="Arial" w:cs="Arial"/>
          <w:sz w:val="24"/>
          <w:szCs w:val="24"/>
        </w:rPr>
      </w:pPr>
      <w:r w:rsidRPr="003B77AE">
        <w:rPr>
          <w:rFonts w:ascii="Arial" w:hAnsi="Arial" w:cs="Arial"/>
          <w:sz w:val="24"/>
          <w:szCs w:val="24"/>
        </w:rPr>
        <w:t>2.5. Правовые основания для предоставления муниципальной услуги</w:t>
      </w:r>
    </w:p>
    <w:p w:rsidR="00AD2CDC" w:rsidRPr="003B77AE" w:rsidRDefault="00AD2CDC" w:rsidP="009B0321">
      <w:pPr>
        <w:tabs>
          <w:tab w:val="left" w:pos="709"/>
        </w:tabs>
        <w:ind w:firstLine="567"/>
        <w:jc w:val="both"/>
        <w:rPr>
          <w:rFonts w:ascii="Arial" w:hAnsi="Arial" w:cs="Arial"/>
          <w:sz w:val="24"/>
          <w:szCs w:val="24"/>
        </w:rPr>
      </w:pPr>
      <w:r w:rsidRPr="003B77AE">
        <w:rPr>
          <w:rFonts w:ascii="Arial" w:hAnsi="Arial" w:cs="Arial"/>
          <w:sz w:val="24"/>
          <w:szCs w:val="24"/>
        </w:rPr>
        <w:t>Предоставление муниципальной услуги осуществляется в соответствии с:</w:t>
      </w:r>
    </w:p>
    <w:p w:rsidR="00AD2CDC" w:rsidRDefault="001021D3" w:rsidP="009B0321">
      <w:pPr>
        <w:tabs>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pacing w:val="-1"/>
          <w:sz w:val="24"/>
          <w:szCs w:val="24"/>
        </w:rPr>
        <w:t xml:space="preserve"> Конституцией Российской Федерации</w:t>
      </w:r>
      <w:r w:rsidR="00563AFF">
        <w:rPr>
          <w:rFonts w:ascii="Arial" w:hAnsi="Arial" w:cs="Arial"/>
          <w:spacing w:val="-1"/>
          <w:sz w:val="24"/>
          <w:szCs w:val="24"/>
        </w:rPr>
        <w:t xml:space="preserve"> (1)</w:t>
      </w:r>
      <w:r w:rsidR="00AD2CDC" w:rsidRPr="003B77AE">
        <w:rPr>
          <w:rFonts w:ascii="Arial" w:hAnsi="Arial" w:cs="Arial"/>
          <w:sz w:val="24"/>
          <w:szCs w:val="24"/>
        </w:rPr>
        <w:t>;</w:t>
      </w:r>
    </w:p>
    <w:p w:rsidR="00563AFF" w:rsidRPr="003B77AE" w:rsidRDefault="00B80B01" w:rsidP="006F2A1C">
      <w:pPr>
        <w:tabs>
          <w:tab w:val="left" w:pos="709"/>
        </w:tabs>
        <w:autoSpaceDE w:val="0"/>
        <w:autoSpaceDN w:val="0"/>
        <w:adjustRightInd w:val="0"/>
        <w:ind w:left="709" w:hanging="709"/>
        <w:jc w:val="both"/>
        <w:rPr>
          <w:rFonts w:ascii="Arial" w:hAnsi="Arial" w:cs="Arial"/>
          <w:sz w:val="24"/>
          <w:szCs w:val="24"/>
        </w:rPr>
      </w:pPr>
      <w:r>
        <w:rPr>
          <w:rFonts w:ascii="Arial" w:hAnsi="Arial" w:cs="Arial"/>
          <w:sz w:val="24"/>
          <w:szCs w:val="24"/>
        </w:rPr>
        <w:t xml:space="preserve">(1) </w:t>
      </w:r>
      <w:r w:rsidR="00E77A25">
        <w:rPr>
          <w:rFonts w:ascii="Arial" w:hAnsi="Arial" w:cs="Arial"/>
          <w:sz w:val="24"/>
          <w:szCs w:val="24"/>
        </w:rPr>
        <w:t>«</w:t>
      </w:r>
      <w:r>
        <w:rPr>
          <w:rFonts w:ascii="Arial" w:hAnsi="Arial" w:cs="Arial"/>
          <w:sz w:val="24"/>
          <w:szCs w:val="24"/>
        </w:rPr>
        <w:t>Российская газета</w:t>
      </w:r>
      <w:r w:rsidR="00E77A25">
        <w:rPr>
          <w:rFonts w:ascii="Arial" w:hAnsi="Arial" w:cs="Arial"/>
          <w:sz w:val="24"/>
          <w:szCs w:val="24"/>
        </w:rPr>
        <w:t>»</w:t>
      </w:r>
      <w:r>
        <w:rPr>
          <w:rFonts w:ascii="Arial" w:hAnsi="Arial" w:cs="Arial"/>
          <w:sz w:val="24"/>
          <w:szCs w:val="24"/>
        </w:rPr>
        <w:t>, № 237, 25.12.1993</w:t>
      </w:r>
    </w:p>
    <w:p w:rsidR="00AD2CDC" w:rsidRDefault="001021D3" w:rsidP="009B0321">
      <w:pPr>
        <w:pStyle w:val="11"/>
        <w:tabs>
          <w:tab w:val="left" w:pos="709"/>
          <w:tab w:val="num" w:pos="1134"/>
        </w:tabs>
        <w:ind w:left="0" w:firstLine="567"/>
        <w:jc w:val="both"/>
        <w:rPr>
          <w:rFonts w:ascii="Arial" w:hAnsi="Arial" w:cs="Arial"/>
          <w:spacing w:val="-1"/>
          <w:sz w:val="24"/>
          <w:szCs w:val="24"/>
        </w:rPr>
      </w:pPr>
      <w:r w:rsidRPr="003B77AE">
        <w:rPr>
          <w:rFonts w:ascii="Arial" w:hAnsi="Arial" w:cs="Arial"/>
          <w:sz w:val="24"/>
          <w:szCs w:val="24"/>
        </w:rPr>
        <w:t xml:space="preserve">– </w:t>
      </w:r>
      <w:r w:rsidR="00AD2CDC" w:rsidRPr="003B77AE">
        <w:rPr>
          <w:rFonts w:ascii="Arial" w:hAnsi="Arial" w:cs="Arial"/>
          <w:spacing w:val="-1"/>
          <w:sz w:val="24"/>
          <w:szCs w:val="24"/>
        </w:rPr>
        <w:t>Федеральным законом от 06.10.2003 № 131-ФЗ «Об общих принципах организации местного самоуправления в Российской Федерации»</w:t>
      </w:r>
      <w:r w:rsidR="00B80B01">
        <w:rPr>
          <w:rFonts w:ascii="Arial" w:hAnsi="Arial" w:cs="Arial"/>
          <w:spacing w:val="-1"/>
          <w:sz w:val="24"/>
          <w:szCs w:val="24"/>
        </w:rPr>
        <w:t xml:space="preserve"> (2);</w:t>
      </w:r>
    </w:p>
    <w:p w:rsidR="00B80B01" w:rsidRPr="003B77AE" w:rsidRDefault="00B80B01" w:rsidP="006F2A1C">
      <w:pPr>
        <w:pStyle w:val="11"/>
        <w:tabs>
          <w:tab w:val="left" w:pos="709"/>
          <w:tab w:val="num" w:pos="1134"/>
        </w:tabs>
        <w:ind w:left="0"/>
        <w:jc w:val="both"/>
        <w:rPr>
          <w:rFonts w:ascii="Arial" w:hAnsi="Arial" w:cs="Arial"/>
          <w:spacing w:val="-1"/>
          <w:sz w:val="24"/>
          <w:szCs w:val="24"/>
        </w:rPr>
      </w:pPr>
      <w:r>
        <w:rPr>
          <w:rFonts w:ascii="Arial" w:hAnsi="Arial" w:cs="Arial"/>
          <w:spacing w:val="-1"/>
          <w:sz w:val="24"/>
          <w:szCs w:val="24"/>
        </w:rPr>
        <w:t>(2) «Собрание законодательства РФ», 06.10.2003 №</w:t>
      </w:r>
      <w:r w:rsidR="00E77A25">
        <w:rPr>
          <w:rFonts w:ascii="Arial" w:hAnsi="Arial" w:cs="Arial"/>
          <w:spacing w:val="-1"/>
          <w:sz w:val="24"/>
          <w:szCs w:val="24"/>
        </w:rPr>
        <w:t xml:space="preserve"> </w:t>
      </w:r>
      <w:r>
        <w:rPr>
          <w:rFonts w:ascii="Arial" w:hAnsi="Arial" w:cs="Arial"/>
          <w:spacing w:val="-1"/>
          <w:sz w:val="24"/>
          <w:szCs w:val="24"/>
        </w:rPr>
        <w:t>40, ст. 3822</w:t>
      </w:r>
    </w:p>
    <w:p w:rsidR="00AD2CDC" w:rsidRDefault="001021D3" w:rsidP="009B0321">
      <w:pPr>
        <w:tabs>
          <w:tab w:val="num" w:pos="284"/>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Федеральным законом от 25.10.2001 № 136-ФЗ «Земельный кодекс Российской Федерации»</w:t>
      </w:r>
      <w:r w:rsidR="00B80B01">
        <w:rPr>
          <w:rFonts w:ascii="Arial" w:hAnsi="Arial" w:cs="Arial"/>
          <w:sz w:val="24"/>
          <w:szCs w:val="24"/>
        </w:rPr>
        <w:t xml:space="preserve"> (3)</w:t>
      </w:r>
      <w:r w:rsidR="00AD2CDC" w:rsidRPr="003B77AE">
        <w:rPr>
          <w:rFonts w:ascii="Arial" w:hAnsi="Arial" w:cs="Arial"/>
          <w:sz w:val="24"/>
          <w:szCs w:val="24"/>
        </w:rPr>
        <w:t>;</w:t>
      </w:r>
    </w:p>
    <w:p w:rsidR="00B80B01" w:rsidRPr="003B77AE" w:rsidRDefault="00B80B01" w:rsidP="006F2A1C">
      <w:pPr>
        <w:pStyle w:val="11"/>
        <w:tabs>
          <w:tab w:val="left" w:pos="709"/>
          <w:tab w:val="num" w:pos="1134"/>
        </w:tabs>
        <w:ind w:left="0"/>
        <w:jc w:val="both"/>
        <w:rPr>
          <w:rFonts w:ascii="Arial" w:hAnsi="Arial" w:cs="Arial"/>
          <w:spacing w:val="-1"/>
          <w:sz w:val="24"/>
          <w:szCs w:val="24"/>
        </w:rPr>
      </w:pPr>
      <w:r>
        <w:rPr>
          <w:rFonts w:ascii="Arial" w:hAnsi="Arial" w:cs="Arial"/>
          <w:spacing w:val="-1"/>
          <w:sz w:val="24"/>
          <w:szCs w:val="24"/>
        </w:rPr>
        <w:t>(3) «Собрание законодательства РФ», 29.10.2001 №</w:t>
      </w:r>
      <w:r w:rsidR="00E77A25">
        <w:rPr>
          <w:rFonts w:ascii="Arial" w:hAnsi="Arial" w:cs="Arial"/>
          <w:spacing w:val="-1"/>
          <w:sz w:val="24"/>
          <w:szCs w:val="24"/>
        </w:rPr>
        <w:t xml:space="preserve"> </w:t>
      </w:r>
      <w:r>
        <w:rPr>
          <w:rFonts w:ascii="Arial" w:hAnsi="Arial" w:cs="Arial"/>
          <w:spacing w:val="-1"/>
          <w:sz w:val="24"/>
          <w:szCs w:val="24"/>
        </w:rPr>
        <w:t>44, ст. 4147</w:t>
      </w:r>
    </w:p>
    <w:p w:rsidR="0013142E" w:rsidRDefault="0013142E" w:rsidP="009B0321">
      <w:pPr>
        <w:tabs>
          <w:tab w:val="num" w:pos="284"/>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 Гражданским кодексом Российской Федерации</w:t>
      </w:r>
      <w:r w:rsidR="00B80B01">
        <w:rPr>
          <w:rFonts w:ascii="Arial" w:hAnsi="Arial" w:cs="Arial"/>
          <w:sz w:val="24"/>
          <w:szCs w:val="24"/>
        </w:rPr>
        <w:t xml:space="preserve"> (4)</w:t>
      </w:r>
      <w:r w:rsidR="007F1FF4">
        <w:rPr>
          <w:rFonts w:ascii="Arial" w:hAnsi="Arial" w:cs="Arial"/>
          <w:sz w:val="24"/>
          <w:szCs w:val="24"/>
        </w:rPr>
        <w:t>;</w:t>
      </w:r>
    </w:p>
    <w:p w:rsidR="00B80B01" w:rsidRPr="003B77AE" w:rsidRDefault="00B80B01" w:rsidP="006F2A1C">
      <w:pPr>
        <w:pStyle w:val="11"/>
        <w:tabs>
          <w:tab w:val="left" w:pos="709"/>
          <w:tab w:val="num" w:pos="1134"/>
        </w:tabs>
        <w:ind w:left="0"/>
        <w:jc w:val="both"/>
        <w:rPr>
          <w:rFonts w:ascii="Arial" w:hAnsi="Arial" w:cs="Arial"/>
          <w:spacing w:val="-1"/>
          <w:sz w:val="24"/>
          <w:szCs w:val="24"/>
        </w:rPr>
      </w:pPr>
      <w:r>
        <w:rPr>
          <w:rFonts w:ascii="Arial" w:hAnsi="Arial" w:cs="Arial"/>
          <w:spacing w:val="-1"/>
          <w:sz w:val="24"/>
          <w:szCs w:val="24"/>
        </w:rPr>
        <w:t>(4) «Собрание законодательства РФ», 05.12.1994 №</w:t>
      </w:r>
      <w:r w:rsidR="00E77A25">
        <w:rPr>
          <w:rFonts w:ascii="Arial" w:hAnsi="Arial" w:cs="Arial"/>
          <w:spacing w:val="-1"/>
          <w:sz w:val="24"/>
          <w:szCs w:val="24"/>
        </w:rPr>
        <w:t xml:space="preserve"> </w:t>
      </w:r>
      <w:r>
        <w:rPr>
          <w:rFonts w:ascii="Arial" w:hAnsi="Arial" w:cs="Arial"/>
          <w:spacing w:val="-1"/>
          <w:sz w:val="24"/>
          <w:szCs w:val="24"/>
        </w:rPr>
        <w:t>32, ст. 3301</w:t>
      </w:r>
    </w:p>
    <w:p w:rsidR="00AD2CDC" w:rsidRDefault="001021D3" w:rsidP="009B0321">
      <w:pPr>
        <w:tabs>
          <w:tab w:val="num" w:pos="284"/>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 </w:t>
      </w:r>
      <w:r w:rsidR="00AD2CDC" w:rsidRPr="003B77AE">
        <w:rPr>
          <w:rFonts w:ascii="Arial" w:hAnsi="Arial" w:cs="Arial"/>
          <w:sz w:val="24"/>
          <w:szCs w:val="24"/>
        </w:rPr>
        <w:t>Федеральным законом от 27.07.2010 № 210-ФЗ «Об организации предоставления государственных и муниципальных услуг»</w:t>
      </w:r>
      <w:r w:rsidR="00E77A25">
        <w:rPr>
          <w:rFonts w:ascii="Arial" w:hAnsi="Arial" w:cs="Arial"/>
          <w:sz w:val="24"/>
          <w:szCs w:val="24"/>
        </w:rPr>
        <w:t xml:space="preserve"> (5)</w:t>
      </w:r>
      <w:r w:rsidR="007F1FF4">
        <w:rPr>
          <w:rFonts w:ascii="Arial" w:hAnsi="Arial" w:cs="Arial"/>
          <w:sz w:val="24"/>
          <w:szCs w:val="24"/>
        </w:rPr>
        <w:t>;</w:t>
      </w:r>
    </w:p>
    <w:p w:rsidR="00E77A25" w:rsidRPr="003B77AE" w:rsidRDefault="00E77A25" w:rsidP="006F2A1C">
      <w:pPr>
        <w:tabs>
          <w:tab w:val="left" w:pos="709"/>
        </w:tabs>
        <w:autoSpaceDE w:val="0"/>
        <w:autoSpaceDN w:val="0"/>
        <w:adjustRightInd w:val="0"/>
        <w:ind w:left="709" w:hanging="709"/>
        <w:jc w:val="both"/>
        <w:rPr>
          <w:rFonts w:ascii="Arial" w:hAnsi="Arial" w:cs="Arial"/>
          <w:sz w:val="24"/>
          <w:szCs w:val="24"/>
        </w:rPr>
      </w:pPr>
      <w:r>
        <w:rPr>
          <w:rFonts w:ascii="Arial" w:hAnsi="Arial" w:cs="Arial"/>
          <w:sz w:val="24"/>
          <w:szCs w:val="24"/>
        </w:rPr>
        <w:lastRenderedPageBreak/>
        <w:t>(5) «Российская газета», № 168, 30.07.2010</w:t>
      </w:r>
    </w:p>
    <w:p w:rsidR="00AD2CDC" w:rsidRDefault="001021D3" w:rsidP="009B0321">
      <w:pPr>
        <w:tabs>
          <w:tab w:val="left" w:pos="993"/>
        </w:tabs>
        <w:ind w:left="567"/>
        <w:jc w:val="both"/>
        <w:rPr>
          <w:rFonts w:ascii="Arial" w:hAnsi="Arial" w:cs="Arial"/>
          <w:sz w:val="24"/>
          <w:szCs w:val="24"/>
        </w:rPr>
      </w:pPr>
      <w:r w:rsidRPr="003B77AE">
        <w:rPr>
          <w:rFonts w:ascii="Arial" w:hAnsi="Arial" w:cs="Arial"/>
          <w:sz w:val="24"/>
          <w:szCs w:val="24"/>
        </w:rPr>
        <w:t xml:space="preserve">– </w:t>
      </w:r>
      <w:r w:rsidR="00AD2CDC" w:rsidRPr="003B77AE">
        <w:rPr>
          <w:rFonts w:ascii="Arial" w:hAnsi="Arial" w:cs="Arial"/>
          <w:sz w:val="24"/>
          <w:szCs w:val="24"/>
        </w:rPr>
        <w:t>Уставом муниципального образования город Мурманск</w:t>
      </w:r>
      <w:r w:rsidR="00E77A25">
        <w:rPr>
          <w:rFonts w:ascii="Arial" w:hAnsi="Arial" w:cs="Arial"/>
          <w:sz w:val="24"/>
          <w:szCs w:val="24"/>
        </w:rPr>
        <w:t xml:space="preserve"> (6)</w:t>
      </w:r>
      <w:r w:rsidR="00AD2CDC" w:rsidRPr="003B77AE">
        <w:rPr>
          <w:rFonts w:ascii="Arial" w:hAnsi="Arial" w:cs="Arial"/>
          <w:sz w:val="24"/>
          <w:szCs w:val="24"/>
        </w:rPr>
        <w:t>;</w:t>
      </w:r>
    </w:p>
    <w:p w:rsidR="00E77A25" w:rsidRPr="003B77AE" w:rsidRDefault="00E77A25" w:rsidP="009B0321">
      <w:pPr>
        <w:tabs>
          <w:tab w:val="left" w:pos="993"/>
        </w:tabs>
        <w:jc w:val="both"/>
        <w:rPr>
          <w:rFonts w:ascii="Arial" w:hAnsi="Arial" w:cs="Arial"/>
          <w:sz w:val="24"/>
          <w:szCs w:val="24"/>
        </w:rPr>
      </w:pPr>
      <w:r>
        <w:rPr>
          <w:rFonts w:ascii="Arial" w:hAnsi="Arial" w:cs="Arial"/>
          <w:sz w:val="24"/>
          <w:szCs w:val="24"/>
        </w:rPr>
        <w:t>(6) «Вечерний Мурманск», спецвыпуск, от 10.11.2006</w:t>
      </w:r>
    </w:p>
    <w:p w:rsidR="00AD2CDC" w:rsidRDefault="001021D3" w:rsidP="009B0321">
      <w:pPr>
        <w:tabs>
          <w:tab w:val="num" w:pos="284"/>
        </w:tabs>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решением </w:t>
      </w:r>
      <w:r w:rsidR="00ED088E" w:rsidRPr="003B77AE">
        <w:rPr>
          <w:rFonts w:ascii="Arial" w:hAnsi="Arial" w:cs="Arial"/>
          <w:sz w:val="24"/>
          <w:szCs w:val="24"/>
        </w:rPr>
        <w:t xml:space="preserve">Совета депутатов города Мурманска от </w:t>
      </w:r>
      <w:r w:rsidR="003A0C01" w:rsidRPr="003B77AE">
        <w:rPr>
          <w:rFonts w:ascii="Arial" w:hAnsi="Arial" w:cs="Arial"/>
          <w:sz w:val="24"/>
          <w:szCs w:val="24"/>
        </w:rPr>
        <w:t xml:space="preserve">27.03.2015 </w:t>
      </w:r>
      <w:r w:rsidR="00ED088E" w:rsidRPr="003B77AE">
        <w:rPr>
          <w:rFonts w:ascii="Arial" w:hAnsi="Arial" w:cs="Arial"/>
          <w:sz w:val="24"/>
          <w:szCs w:val="24"/>
        </w:rPr>
        <w:t>№</w:t>
      </w:r>
      <w:r w:rsidR="003A0C01" w:rsidRPr="003B77AE">
        <w:rPr>
          <w:rFonts w:ascii="Arial" w:hAnsi="Arial" w:cs="Arial"/>
          <w:sz w:val="24"/>
          <w:szCs w:val="24"/>
        </w:rPr>
        <w:t xml:space="preserve"> 10-130 </w:t>
      </w:r>
      <w:r w:rsidR="00ED088E" w:rsidRPr="003B77AE">
        <w:rPr>
          <w:rFonts w:ascii="Arial" w:hAnsi="Arial" w:cs="Arial"/>
          <w:sz w:val="24"/>
          <w:szCs w:val="24"/>
        </w:rPr>
        <w:t>«Об утверждении Порядка управления, распоряжения и использовани</w:t>
      </w:r>
      <w:r w:rsidR="00724DEA" w:rsidRPr="003B77AE">
        <w:rPr>
          <w:rFonts w:ascii="Arial" w:hAnsi="Arial" w:cs="Arial"/>
          <w:sz w:val="24"/>
          <w:szCs w:val="24"/>
        </w:rPr>
        <w:t>я</w:t>
      </w:r>
      <w:r w:rsidR="00ED088E" w:rsidRPr="003B77AE">
        <w:rPr>
          <w:rFonts w:ascii="Arial" w:hAnsi="Arial" w:cs="Arial"/>
          <w:sz w:val="24"/>
          <w:szCs w:val="24"/>
        </w:rPr>
        <w:t xml:space="preserve">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00D866E8" w:rsidRPr="003B77AE">
        <w:rPr>
          <w:rFonts w:ascii="Arial" w:hAnsi="Arial" w:cs="Arial"/>
          <w:sz w:val="24"/>
          <w:szCs w:val="24"/>
        </w:rPr>
        <w:t>»</w:t>
      </w:r>
      <w:r w:rsidR="00E77A25">
        <w:rPr>
          <w:rFonts w:ascii="Arial" w:hAnsi="Arial" w:cs="Arial"/>
          <w:sz w:val="24"/>
          <w:szCs w:val="24"/>
        </w:rPr>
        <w:t xml:space="preserve"> (7);</w:t>
      </w:r>
    </w:p>
    <w:p w:rsidR="00E77A25" w:rsidRPr="003B77AE" w:rsidRDefault="00E77A25" w:rsidP="009B0321">
      <w:pPr>
        <w:tabs>
          <w:tab w:val="left" w:pos="993"/>
        </w:tabs>
        <w:jc w:val="both"/>
        <w:rPr>
          <w:rFonts w:ascii="Arial" w:hAnsi="Arial" w:cs="Arial"/>
          <w:sz w:val="24"/>
          <w:szCs w:val="24"/>
        </w:rPr>
      </w:pPr>
      <w:r>
        <w:rPr>
          <w:rFonts w:ascii="Arial" w:hAnsi="Arial" w:cs="Arial"/>
          <w:sz w:val="24"/>
          <w:szCs w:val="24"/>
        </w:rPr>
        <w:t>(7) «Вечерний Мурманск»,</w:t>
      </w:r>
      <w:r w:rsidR="00E3253D">
        <w:rPr>
          <w:rFonts w:ascii="Arial" w:hAnsi="Arial" w:cs="Arial"/>
          <w:sz w:val="24"/>
          <w:szCs w:val="24"/>
        </w:rPr>
        <w:t xml:space="preserve"> </w:t>
      </w:r>
      <w:r>
        <w:rPr>
          <w:rFonts w:ascii="Arial" w:hAnsi="Arial" w:cs="Arial"/>
          <w:sz w:val="24"/>
          <w:szCs w:val="24"/>
        </w:rPr>
        <w:t>№ 59 от 07.04.2015</w:t>
      </w:r>
    </w:p>
    <w:p w:rsidR="00F92348" w:rsidRDefault="00572D83" w:rsidP="009B0321">
      <w:pPr>
        <w:tabs>
          <w:tab w:val="num" w:pos="284"/>
        </w:tabs>
        <w:autoSpaceDE w:val="0"/>
        <w:autoSpaceDN w:val="0"/>
        <w:adjustRightInd w:val="0"/>
        <w:ind w:firstLine="567"/>
        <w:jc w:val="both"/>
        <w:outlineLvl w:val="1"/>
        <w:rPr>
          <w:rFonts w:ascii="Arial" w:hAnsi="Arial" w:cs="Arial"/>
          <w:sz w:val="24"/>
          <w:szCs w:val="24"/>
        </w:rPr>
      </w:pPr>
      <w:r w:rsidRPr="003B77AE">
        <w:rPr>
          <w:rFonts w:ascii="Arial" w:hAnsi="Arial" w:cs="Arial"/>
          <w:sz w:val="24"/>
          <w:szCs w:val="24"/>
        </w:rPr>
        <w:t xml:space="preserve">– постановлением администрации города Мурманска от 11.01.2013 № 01 «О </w:t>
      </w:r>
      <w:r w:rsidR="00D866E8" w:rsidRPr="003B77AE">
        <w:rPr>
          <w:rFonts w:ascii="Arial" w:hAnsi="Arial" w:cs="Arial"/>
          <w:sz w:val="24"/>
          <w:szCs w:val="24"/>
        </w:rPr>
        <w:t>П</w:t>
      </w:r>
      <w:r w:rsidRPr="003B77AE">
        <w:rPr>
          <w:rFonts w:ascii="Arial" w:hAnsi="Arial" w:cs="Arial"/>
          <w:sz w:val="24"/>
          <w:szCs w:val="24"/>
        </w:rPr>
        <w:t xml:space="preserve">орядке подачи и рассмотрения жалоб на решения и действия (бездействие) исполнительно-распорядительного органа местного самоуправления </w:t>
      </w:r>
      <w:r w:rsidR="00332E53" w:rsidRPr="003B77AE">
        <w:rPr>
          <w:rFonts w:ascii="Arial" w:hAnsi="Arial" w:cs="Arial"/>
          <w:sz w:val="24"/>
          <w:szCs w:val="24"/>
        </w:rPr>
        <w:t>-</w:t>
      </w:r>
      <w:r w:rsidRPr="003B77AE">
        <w:rPr>
          <w:rFonts w:ascii="Arial" w:hAnsi="Arial" w:cs="Arial"/>
          <w:sz w:val="24"/>
          <w:szCs w:val="24"/>
        </w:rPr>
        <w:t xml:space="preserve"> администрации города Мурманска</w:t>
      </w:r>
      <w:r w:rsidR="00F92348" w:rsidRPr="003B77AE">
        <w:rPr>
          <w:rFonts w:ascii="Arial" w:hAnsi="Arial" w:cs="Arial"/>
          <w:sz w:val="24"/>
          <w:szCs w:val="24"/>
        </w:rPr>
        <w:t xml:space="preserve"> (структурных подразделений администрации города Мурманска)</w:t>
      </w:r>
      <w:r w:rsidRPr="003B77AE">
        <w:rPr>
          <w:rFonts w:ascii="Arial" w:hAnsi="Arial" w:cs="Arial"/>
          <w:sz w:val="24"/>
          <w:szCs w:val="24"/>
        </w:rPr>
        <w:t>,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w:t>
      </w:r>
      <w:r w:rsidR="00E77A25">
        <w:rPr>
          <w:rFonts w:ascii="Arial" w:hAnsi="Arial" w:cs="Arial"/>
          <w:sz w:val="24"/>
          <w:szCs w:val="24"/>
        </w:rPr>
        <w:t xml:space="preserve"> (8)</w:t>
      </w:r>
      <w:r w:rsidR="007F1FF4">
        <w:rPr>
          <w:rFonts w:ascii="Arial" w:hAnsi="Arial" w:cs="Arial"/>
          <w:sz w:val="24"/>
          <w:szCs w:val="24"/>
        </w:rPr>
        <w:t>.</w:t>
      </w:r>
    </w:p>
    <w:p w:rsidR="00E77A25" w:rsidRPr="003B77AE" w:rsidRDefault="00E77A25" w:rsidP="009B0321">
      <w:pPr>
        <w:tabs>
          <w:tab w:val="left" w:pos="567"/>
          <w:tab w:val="left" w:pos="993"/>
        </w:tabs>
        <w:ind w:left="709" w:hanging="709"/>
        <w:jc w:val="both"/>
        <w:rPr>
          <w:rFonts w:ascii="Arial" w:hAnsi="Arial" w:cs="Arial"/>
          <w:sz w:val="24"/>
          <w:szCs w:val="24"/>
        </w:rPr>
      </w:pPr>
      <w:r>
        <w:rPr>
          <w:rFonts w:ascii="Arial" w:hAnsi="Arial" w:cs="Arial"/>
          <w:sz w:val="24"/>
          <w:szCs w:val="24"/>
        </w:rPr>
        <w:t>(8) «Вечерний Мурманск»,</w:t>
      </w:r>
      <w:r w:rsidR="00E3253D">
        <w:rPr>
          <w:rFonts w:ascii="Arial" w:hAnsi="Arial" w:cs="Arial"/>
          <w:sz w:val="24"/>
          <w:szCs w:val="24"/>
        </w:rPr>
        <w:t xml:space="preserve"> </w:t>
      </w:r>
      <w:r>
        <w:rPr>
          <w:rFonts w:ascii="Arial" w:hAnsi="Arial" w:cs="Arial"/>
          <w:sz w:val="24"/>
          <w:szCs w:val="24"/>
        </w:rPr>
        <w:t>№ 9 от 19.01.2013</w:t>
      </w:r>
    </w:p>
    <w:p w:rsidR="00AD2CDC" w:rsidRPr="003B77AE" w:rsidRDefault="00AD2CDC" w:rsidP="00245952">
      <w:pPr>
        <w:tabs>
          <w:tab w:val="num" w:pos="284"/>
        </w:tabs>
        <w:autoSpaceDE w:val="0"/>
        <w:autoSpaceDN w:val="0"/>
        <w:adjustRightInd w:val="0"/>
        <w:ind w:firstLine="567"/>
        <w:jc w:val="both"/>
        <w:outlineLvl w:val="1"/>
        <w:rPr>
          <w:rFonts w:ascii="Arial" w:hAnsi="Arial" w:cs="Arial"/>
          <w:sz w:val="24"/>
          <w:szCs w:val="24"/>
        </w:rPr>
      </w:pPr>
      <w:r w:rsidRPr="003B77AE">
        <w:rPr>
          <w:rFonts w:ascii="Arial" w:hAnsi="Arial" w:cs="Arial"/>
          <w:sz w:val="24"/>
          <w:szCs w:val="24"/>
        </w:rPr>
        <w:t>2.6. Перечень документов, необходимых для предоставления</w:t>
      </w:r>
      <w:r w:rsidR="00245952">
        <w:rPr>
          <w:rFonts w:ascii="Arial" w:hAnsi="Arial" w:cs="Arial"/>
          <w:sz w:val="24"/>
          <w:szCs w:val="24"/>
        </w:rPr>
        <w:t xml:space="preserve"> </w:t>
      </w:r>
      <w:r w:rsidRPr="003B77AE">
        <w:rPr>
          <w:rFonts w:ascii="Arial" w:hAnsi="Arial" w:cs="Arial"/>
          <w:sz w:val="24"/>
          <w:szCs w:val="24"/>
        </w:rPr>
        <w:t>муниципальной услуги</w:t>
      </w:r>
    </w:p>
    <w:p w:rsidR="00553598" w:rsidRPr="003B77AE" w:rsidRDefault="00553598" w:rsidP="009B0321">
      <w:pPr>
        <w:autoSpaceDE w:val="0"/>
        <w:autoSpaceDN w:val="0"/>
        <w:adjustRightInd w:val="0"/>
        <w:ind w:right="-82" w:firstLine="567"/>
        <w:jc w:val="both"/>
        <w:rPr>
          <w:rFonts w:ascii="Arial" w:hAnsi="Arial" w:cs="Arial"/>
          <w:bCs/>
          <w:sz w:val="24"/>
          <w:szCs w:val="24"/>
        </w:rPr>
      </w:pPr>
      <w:r w:rsidRPr="003B77AE">
        <w:rPr>
          <w:rFonts w:ascii="Arial" w:hAnsi="Arial" w:cs="Arial"/>
          <w:sz w:val="24"/>
          <w:szCs w:val="24"/>
        </w:rPr>
        <w:t>2.6.</w:t>
      </w:r>
      <w:r w:rsidR="00B97C8D" w:rsidRPr="003B77AE">
        <w:rPr>
          <w:rFonts w:ascii="Arial" w:hAnsi="Arial" w:cs="Arial"/>
          <w:sz w:val="24"/>
          <w:szCs w:val="24"/>
        </w:rPr>
        <w:t>1</w:t>
      </w:r>
      <w:r w:rsidRPr="003B77AE">
        <w:rPr>
          <w:rFonts w:ascii="Arial" w:hAnsi="Arial" w:cs="Arial"/>
          <w:sz w:val="24"/>
          <w:szCs w:val="24"/>
        </w:rPr>
        <w:t xml:space="preserve">. </w:t>
      </w:r>
      <w:r w:rsidR="00B97C8D" w:rsidRPr="003B77AE">
        <w:rPr>
          <w:rFonts w:ascii="Arial" w:hAnsi="Arial" w:cs="Arial"/>
          <w:sz w:val="24"/>
          <w:szCs w:val="24"/>
        </w:rPr>
        <w:t>Для</w:t>
      </w:r>
      <w:r w:rsidRPr="003B77AE">
        <w:rPr>
          <w:rFonts w:ascii="Arial" w:hAnsi="Arial" w:cs="Arial"/>
          <w:sz w:val="24"/>
          <w:szCs w:val="24"/>
        </w:rPr>
        <w:t xml:space="preserve"> предоставлени</w:t>
      </w:r>
      <w:r w:rsidR="00B97C8D" w:rsidRPr="003B77AE">
        <w:rPr>
          <w:rFonts w:ascii="Arial" w:hAnsi="Arial" w:cs="Arial"/>
          <w:sz w:val="24"/>
          <w:szCs w:val="24"/>
        </w:rPr>
        <w:t>я</w:t>
      </w:r>
      <w:r w:rsidRPr="003B77AE">
        <w:rPr>
          <w:rFonts w:ascii="Arial" w:hAnsi="Arial" w:cs="Arial"/>
          <w:sz w:val="24"/>
          <w:szCs w:val="24"/>
        </w:rPr>
        <w:t xml:space="preserve"> земельных участков, на которых расположены здания и сооружения, </w:t>
      </w:r>
      <w:r w:rsidR="00B97C8D" w:rsidRPr="003B77AE">
        <w:rPr>
          <w:rFonts w:ascii="Arial" w:hAnsi="Arial" w:cs="Arial"/>
          <w:sz w:val="24"/>
          <w:szCs w:val="24"/>
        </w:rPr>
        <w:t>необходимы</w:t>
      </w:r>
      <w:r w:rsidRPr="003B77AE">
        <w:rPr>
          <w:rFonts w:ascii="Arial" w:hAnsi="Arial" w:cs="Arial"/>
          <w:bCs/>
          <w:sz w:val="24"/>
          <w:szCs w:val="24"/>
        </w:rPr>
        <w:t xml:space="preserve"> следующие документы:</w:t>
      </w:r>
    </w:p>
    <w:p w:rsidR="00B97C8D" w:rsidRPr="003B77AE" w:rsidRDefault="00B97C8D" w:rsidP="009B0321">
      <w:pPr>
        <w:autoSpaceDE w:val="0"/>
        <w:autoSpaceDN w:val="0"/>
        <w:adjustRightInd w:val="0"/>
        <w:ind w:firstLine="567"/>
        <w:jc w:val="both"/>
        <w:rPr>
          <w:rFonts w:ascii="Arial" w:hAnsi="Arial" w:cs="Arial"/>
          <w:bCs/>
          <w:sz w:val="24"/>
          <w:szCs w:val="24"/>
        </w:rPr>
      </w:pPr>
      <w:r w:rsidRPr="003B77AE">
        <w:rPr>
          <w:rFonts w:ascii="Arial" w:hAnsi="Arial" w:cs="Arial"/>
          <w:bCs/>
          <w:sz w:val="24"/>
          <w:szCs w:val="24"/>
        </w:rPr>
        <w:t xml:space="preserve">а) заявление </w:t>
      </w:r>
      <w:r w:rsidRPr="003B77AE">
        <w:rPr>
          <w:rFonts w:ascii="Arial" w:hAnsi="Arial" w:cs="Arial"/>
          <w:sz w:val="24"/>
          <w:szCs w:val="24"/>
        </w:rPr>
        <w:t>о предоставлени</w:t>
      </w:r>
      <w:r w:rsidR="00B27EC3" w:rsidRPr="003B77AE">
        <w:rPr>
          <w:rFonts w:ascii="Arial" w:hAnsi="Arial" w:cs="Arial"/>
          <w:sz w:val="24"/>
          <w:szCs w:val="24"/>
        </w:rPr>
        <w:t>и</w:t>
      </w:r>
      <w:r w:rsidRPr="003B77AE">
        <w:rPr>
          <w:rFonts w:ascii="Arial" w:hAnsi="Arial" w:cs="Arial"/>
          <w:sz w:val="24"/>
          <w:szCs w:val="24"/>
        </w:rPr>
        <w:t xml:space="preserve"> земельного участка</w:t>
      </w:r>
      <w:r w:rsidR="00874801" w:rsidRPr="003B77AE">
        <w:rPr>
          <w:rFonts w:ascii="Arial" w:hAnsi="Arial" w:cs="Arial"/>
          <w:sz w:val="24"/>
          <w:szCs w:val="24"/>
        </w:rPr>
        <w:t xml:space="preserve">, на котором расположены здания и сооружения </w:t>
      </w:r>
      <w:r w:rsidRPr="003B77AE">
        <w:rPr>
          <w:rFonts w:ascii="Arial" w:hAnsi="Arial" w:cs="Arial"/>
          <w:sz w:val="24"/>
          <w:szCs w:val="24"/>
        </w:rPr>
        <w:t>(приложение № 2 к настоящему Регламенту)</w:t>
      </w:r>
      <w:r w:rsidR="00B27EC3" w:rsidRPr="003B77AE">
        <w:rPr>
          <w:rFonts w:ascii="Arial" w:hAnsi="Arial" w:cs="Arial"/>
          <w:sz w:val="24"/>
          <w:szCs w:val="24"/>
        </w:rPr>
        <w:t>;</w:t>
      </w:r>
    </w:p>
    <w:p w:rsidR="00A959F3" w:rsidRPr="003B77AE" w:rsidRDefault="00B27EC3" w:rsidP="009B0321">
      <w:pPr>
        <w:tabs>
          <w:tab w:val="left" w:pos="709"/>
          <w:tab w:val="left" w:pos="851"/>
        </w:tabs>
        <w:ind w:firstLine="567"/>
        <w:jc w:val="both"/>
        <w:rPr>
          <w:rFonts w:ascii="Arial" w:hAnsi="Arial" w:cs="Arial"/>
          <w:sz w:val="24"/>
          <w:szCs w:val="24"/>
        </w:rPr>
      </w:pPr>
      <w:r w:rsidRPr="003B77AE">
        <w:rPr>
          <w:rFonts w:ascii="Arial" w:hAnsi="Arial" w:cs="Arial"/>
          <w:sz w:val="24"/>
          <w:szCs w:val="24"/>
        </w:rPr>
        <w:t>б</w:t>
      </w:r>
      <w:r w:rsidR="006F129F" w:rsidRPr="003B77AE">
        <w:rPr>
          <w:rFonts w:ascii="Arial" w:hAnsi="Arial" w:cs="Arial"/>
          <w:sz w:val="24"/>
          <w:szCs w:val="24"/>
        </w:rPr>
        <w:t xml:space="preserve">) </w:t>
      </w:r>
      <w:r w:rsidR="00A04455" w:rsidRPr="003B77AE">
        <w:rPr>
          <w:rFonts w:ascii="Arial" w:hAnsi="Arial" w:cs="Arial"/>
          <w:sz w:val="24"/>
          <w:szCs w:val="24"/>
        </w:rPr>
        <w:t>документы</w:t>
      </w:r>
      <w:r w:rsidR="002163A1" w:rsidRPr="003B77AE">
        <w:rPr>
          <w:rFonts w:ascii="Arial" w:hAnsi="Arial" w:cs="Arial"/>
          <w:sz w:val="24"/>
          <w:szCs w:val="24"/>
        </w:rPr>
        <w:t xml:space="preserve"> (приложение № 1 к настоящему Регламенту)</w:t>
      </w:r>
      <w:r w:rsidR="00A04455" w:rsidRPr="003B77AE">
        <w:rPr>
          <w:rFonts w:ascii="Arial" w:hAnsi="Arial" w:cs="Arial"/>
          <w:sz w:val="24"/>
          <w:szCs w:val="24"/>
        </w:rPr>
        <w:t>, подтверждающие право Заявителя на приобретение земельного участка без проведения торгов</w:t>
      </w:r>
      <w:r w:rsidR="00253063" w:rsidRPr="003B77AE">
        <w:rPr>
          <w:rFonts w:ascii="Arial" w:hAnsi="Arial" w:cs="Arial"/>
          <w:sz w:val="24"/>
          <w:szCs w:val="24"/>
        </w:rPr>
        <w:t>, необходимые для предоставления земельного участка</w:t>
      </w:r>
      <w:r w:rsidR="00D22E5A" w:rsidRPr="003B77AE">
        <w:rPr>
          <w:rFonts w:ascii="Arial" w:hAnsi="Arial" w:cs="Arial"/>
          <w:sz w:val="24"/>
          <w:szCs w:val="24"/>
        </w:rPr>
        <w:t xml:space="preserve"> на праве, предусмотренном Земельным кодексом Российской Федерации и указанном в заявлении</w:t>
      </w:r>
      <w:r w:rsidR="006F129F" w:rsidRPr="003B77AE">
        <w:rPr>
          <w:rFonts w:ascii="Arial" w:hAnsi="Arial" w:cs="Arial"/>
          <w:sz w:val="24"/>
          <w:szCs w:val="24"/>
        </w:rPr>
        <w:t>;</w:t>
      </w:r>
    </w:p>
    <w:p w:rsidR="00553598" w:rsidRPr="003B77AE" w:rsidRDefault="00B27EC3" w:rsidP="009B0321">
      <w:pPr>
        <w:autoSpaceDE w:val="0"/>
        <w:autoSpaceDN w:val="0"/>
        <w:adjustRightInd w:val="0"/>
        <w:ind w:firstLine="567"/>
        <w:jc w:val="both"/>
        <w:rPr>
          <w:rFonts w:ascii="Arial" w:eastAsiaTheme="minorHAnsi" w:hAnsi="Arial" w:cs="Arial"/>
          <w:sz w:val="24"/>
          <w:szCs w:val="24"/>
          <w:lang w:eastAsia="en-US"/>
        </w:rPr>
      </w:pPr>
      <w:r w:rsidRPr="003B77AE">
        <w:rPr>
          <w:rFonts w:ascii="Arial" w:hAnsi="Arial" w:cs="Arial"/>
          <w:bCs/>
          <w:sz w:val="24"/>
          <w:szCs w:val="24"/>
        </w:rPr>
        <w:t>в</w:t>
      </w:r>
      <w:r w:rsidR="006F129F" w:rsidRPr="003B77AE">
        <w:rPr>
          <w:rFonts w:ascii="Arial" w:hAnsi="Arial" w:cs="Arial"/>
          <w:bCs/>
          <w:sz w:val="24"/>
          <w:szCs w:val="24"/>
        </w:rPr>
        <w:t>)</w:t>
      </w:r>
      <w:r w:rsidR="00553598" w:rsidRPr="003B77AE">
        <w:rPr>
          <w:rFonts w:ascii="Arial" w:hAnsi="Arial" w:cs="Arial"/>
          <w:bCs/>
          <w:sz w:val="24"/>
          <w:szCs w:val="24"/>
        </w:rPr>
        <w:t xml:space="preserve"> документ, подтверждающий личность</w:t>
      </w:r>
      <w:r w:rsidR="00F14A66" w:rsidRPr="003B77AE">
        <w:rPr>
          <w:rFonts w:ascii="Arial" w:hAnsi="Arial" w:cs="Arial"/>
          <w:bCs/>
          <w:sz w:val="24"/>
          <w:szCs w:val="24"/>
        </w:rPr>
        <w:t xml:space="preserve"> Заявителя</w:t>
      </w:r>
      <w:r w:rsidR="00553598" w:rsidRPr="003B77AE">
        <w:rPr>
          <w:rFonts w:ascii="Arial" w:eastAsiaTheme="minorHAnsi" w:hAnsi="Arial" w:cs="Arial"/>
          <w:sz w:val="24"/>
          <w:szCs w:val="24"/>
          <w:lang w:eastAsia="en-US"/>
        </w:rPr>
        <w:t>;</w:t>
      </w:r>
    </w:p>
    <w:p w:rsidR="00F14A66" w:rsidRPr="003B77AE" w:rsidRDefault="00B27EC3" w:rsidP="009B0321">
      <w:pPr>
        <w:autoSpaceDE w:val="0"/>
        <w:autoSpaceDN w:val="0"/>
        <w:adjustRightInd w:val="0"/>
        <w:ind w:firstLine="567"/>
        <w:jc w:val="both"/>
        <w:rPr>
          <w:rFonts w:ascii="Arial" w:hAnsi="Arial" w:cs="Arial"/>
          <w:sz w:val="24"/>
          <w:szCs w:val="24"/>
        </w:rPr>
      </w:pPr>
      <w:r w:rsidRPr="003B77AE">
        <w:rPr>
          <w:rFonts w:ascii="Arial" w:hAnsi="Arial" w:cs="Arial"/>
          <w:bCs/>
          <w:sz w:val="24"/>
          <w:szCs w:val="24"/>
        </w:rPr>
        <w:t>г</w:t>
      </w:r>
      <w:r w:rsidR="006F129F" w:rsidRPr="003B77AE">
        <w:rPr>
          <w:rFonts w:ascii="Arial" w:hAnsi="Arial" w:cs="Arial"/>
          <w:bCs/>
          <w:sz w:val="24"/>
          <w:szCs w:val="24"/>
        </w:rPr>
        <w:t xml:space="preserve">) </w:t>
      </w:r>
      <w:r w:rsidR="00553598" w:rsidRPr="003B77AE">
        <w:rPr>
          <w:rFonts w:ascii="Arial" w:hAnsi="Arial" w:cs="Arial"/>
          <w:bCs/>
          <w:sz w:val="24"/>
          <w:szCs w:val="24"/>
        </w:rPr>
        <w:t xml:space="preserve">документ, подтверждающий полномочия представителя </w:t>
      </w:r>
      <w:r w:rsidR="006F129F" w:rsidRPr="003B77AE">
        <w:rPr>
          <w:rFonts w:ascii="Arial" w:hAnsi="Arial" w:cs="Arial"/>
          <w:bCs/>
          <w:sz w:val="24"/>
          <w:szCs w:val="24"/>
        </w:rPr>
        <w:t xml:space="preserve">Заявителя </w:t>
      </w:r>
      <w:r w:rsidR="00553598" w:rsidRPr="003B77AE">
        <w:rPr>
          <w:rFonts w:ascii="Arial" w:hAnsi="Arial" w:cs="Arial"/>
          <w:bCs/>
          <w:sz w:val="24"/>
          <w:szCs w:val="24"/>
        </w:rPr>
        <w:t>в соответствии с законодательством Российской Федерации</w:t>
      </w:r>
      <w:r w:rsidR="00F14A66" w:rsidRPr="003B77AE">
        <w:rPr>
          <w:rFonts w:ascii="Arial" w:hAnsi="Arial" w:cs="Arial"/>
          <w:sz w:val="24"/>
          <w:szCs w:val="24"/>
        </w:rPr>
        <w:t xml:space="preserve">, в случае обращения с заявлением о </w:t>
      </w:r>
      <w:r w:rsidR="001B5376" w:rsidRPr="003B77AE">
        <w:rPr>
          <w:rFonts w:ascii="Arial" w:hAnsi="Arial" w:cs="Arial"/>
          <w:sz w:val="24"/>
          <w:szCs w:val="24"/>
        </w:rPr>
        <w:t>предоставлении земельного участка п</w:t>
      </w:r>
      <w:r w:rsidR="00F14A66" w:rsidRPr="003B77AE">
        <w:rPr>
          <w:rFonts w:ascii="Arial" w:hAnsi="Arial" w:cs="Arial"/>
          <w:sz w:val="24"/>
          <w:szCs w:val="24"/>
        </w:rPr>
        <w:t>редставителя Заявителя;</w:t>
      </w:r>
    </w:p>
    <w:p w:rsidR="001B5376" w:rsidRPr="003B77AE" w:rsidRDefault="00245952" w:rsidP="009B0321">
      <w:pPr>
        <w:autoSpaceDE w:val="0"/>
        <w:autoSpaceDN w:val="0"/>
        <w:adjustRightInd w:val="0"/>
        <w:ind w:firstLine="567"/>
        <w:jc w:val="both"/>
        <w:rPr>
          <w:rFonts w:ascii="Arial" w:hAnsi="Arial" w:cs="Arial"/>
          <w:sz w:val="24"/>
          <w:szCs w:val="24"/>
        </w:rPr>
      </w:pPr>
      <w:r>
        <w:rPr>
          <w:rFonts w:ascii="Arial" w:hAnsi="Arial" w:cs="Arial"/>
          <w:bCs/>
          <w:sz w:val="24"/>
          <w:szCs w:val="24"/>
        </w:rPr>
        <w:t>д</w:t>
      </w:r>
      <w:r w:rsidR="001B5376" w:rsidRPr="003B77AE">
        <w:rPr>
          <w:rFonts w:ascii="Arial" w:hAnsi="Arial" w:cs="Arial"/>
          <w:bCs/>
          <w:sz w:val="24"/>
          <w:szCs w:val="24"/>
        </w:rPr>
        <w:t xml:space="preserve">) </w:t>
      </w:r>
      <w:r w:rsidR="001B5376" w:rsidRPr="003B77AE">
        <w:rPr>
          <w:rFonts w:ascii="Arial"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C8639C" w:rsidRPr="003B77AE">
        <w:rPr>
          <w:rFonts w:ascii="Arial" w:hAnsi="Arial" w:cs="Arial"/>
          <w:sz w:val="24"/>
          <w:szCs w:val="24"/>
        </w:rPr>
        <w:t>З</w:t>
      </w:r>
      <w:r w:rsidR="001B5376" w:rsidRPr="003B77AE">
        <w:rPr>
          <w:rFonts w:ascii="Arial" w:hAnsi="Arial" w:cs="Arial"/>
          <w:sz w:val="24"/>
          <w:szCs w:val="24"/>
        </w:rPr>
        <w:t>аявителем является иностранное юридическое лицо.</w:t>
      </w:r>
    </w:p>
    <w:p w:rsidR="00B27EC3" w:rsidRPr="003B77AE" w:rsidRDefault="00257617" w:rsidP="009B0321">
      <w:pPr>
        <w:tabs>
          <w:tab w:val="left" w:pos="709"/>
        </w:tabs>
        <w:autoSpaceDE w:val="0"/>
        <w:autoSpaceDN w:val="0"/>
        <w:adjustRightInd w:val="0"/>
        <w:ind w:right="-82" w:firstLine="567"/>
        <w:jc w:val="both"/>
        <w:rPr>
          <w:rFonts w:ascii="Arial" w:hAnsi="Arial" w:cs="Arial"/>
          <w:sz w:val="24"/>
          <w:szCs w:val="24"/>
        </w:rPr>
      </w:pPr>
      <w:r w:rsidRPr="003B77AE">
        <w:rPr>
          <w:rFonts w:ascii="Arial" w:hAnsi="Arial" w:cs="Arial"/>
          <w:sz w:val="24"/>
          <w:szCs w:val="24"/>
        </w:rPr>
        <w:t>2.6.</w:t>
      </w:r>
      <w:r w:rsidR="00B27EC3" w:rsidRPr="003B77AE">
        <w:rPr>
          <w:rFonts w:ascii="Arial" w:hAnsi="Arial" w:cs="Arial"/>
          <w:sz w:val="24"/>
          <w:szCs w:val="24"/>
        </w:rPr>
        <w:t>2. Для</w:t>
      </w:r>
      <w:r w:rsidRPr="003B77AE">
        <w:rPr>
          <w:rFonts w:ascii="Arial" w:hAnsi="Arial" w:cs="Arial"/>
          <w:sz w:val="24"/>
          <w:szCs w:val="24"/>
        </w:rPr>
        <w:t xml:space="preserve"> заключени</w:t>
      </w:r>
      <w:r w:rsidR="00B27EC3" w:rsidRPr="003B77AE">
        <w:rPr>
          <w:rFonts w:ascii="Arial" w:hAnsi="Arial" w:cs="Arial"/>
          <w:sz w:val="24"/>
          <w:szCs w:val="24"/>
        </w:rPr>
        <w:t>я</w:t>
      </w:r>
      <w:r w:rsidRPr="003B77AE">
        <w:rPr>
          <w:rFonts w:ascii="Arial" w:hAnsi="Arial" w:cs="Arial"/>
          <w:sz w:val="24"/>
          <w:szCs w:val="24"/>
        </w:rPr>
        <w:t xml:space="preserve"> соглашения об установлении сервитута</w:t>
      </w:r>
      <w:r w:rsidR="00B27EC3" w:rsidRPr="003B77AE">
        <w:rPr>
          <w:rFonts w:ascii="Arial" w:hAnsi="Arial" w:cs="Arial"/>
          <w:sz w:val="24"/>
          <w:szCs w:val="24"/>
        </w:rPr>
        <w:t xml:space="preserve"> необходимы следующие документы:</w:t>
      </w:r>
    </w:p>
    <w:p w:rsidR="00257617" w:rsidRPr="003B77AE" w:rsidRDefault="00B27EC3" w:rsidP="009B0321">
      <w:pPr>
        <w:tabs>
          <w:tab w:val="left" w:pos="709"/>
        </w:tabs>
        <w:autoSpaceDE w:val="0"/>
        <w:autoSpaceDN w:val="0"/>
        <w:adjustRightInd w:val="0"/>
        <w:ind w:right="-82" w:firstLine="567"/>
        <w:jc w:val="both"/>
        <w:rPr>
          <w:rFonts w:ascii="Arial" w:hAnsi="Arial" w:cs="Arial"/>
          <w:bCs/>
          <w:sz w:val="24"/>
          <w:szCs w:val="24"/>
        </w:rPr>
      </w:pPr>
      <w:r w:rsidRPr="003B77AE">
        <w:rPr>
          <w:rFonts w:ascii="Arial" w:hAnsi="Arial" w:cs="Arial"/>
          <w:sz w:val="24"/>
          <w:szCs w:val="24"/>
        </w:rPr>
        <w:t>а)</w:t>
      </w:r>
      <w:r w:rsidR="00257617" w:rsidRPr="003B77AE">
        <w:rPr>
          <w:rFonts w:ascii="Arial" w:hAnsi="Arial" w:cs="Arial"/>
          <w:sz w:val="24"/>
          <w:szCs w:val="24"/>
        </w:rPr>
        <w:t xml:space="preserve"> заявление</w:t>
      </w:r>
      <w:r w:rsidRPr="003B77AE">
        <w:rPr>
          <w:rFonts w:ascii="Arial" w:hAnsi="Arial" w:cs="Arial"/>
          <w:sz w:val="24"/>
          <w:szCs w:val="24"/>
        </w:rPr>
        <w:t xml:space="preserve"> о заключения соглашения об установлении сервитута</w:t>
      </w:r>
      <w:r w:rsidR="00257617" w:rsidRPr="003B77AE">
        <w:rPr>
          <w:rFonts w:ascii="Arial" w:hAnsi="Arial" w:cs="Arial"/>
          <w:sz w:val="24"/>
          <w:szCs w:val="24"/>
        </w:rPr>
        <w:t xml:space="preserve"> (приложение № </w:t>
      </w:r>
      <w:r w:rsidR="006A1600" w:rsidRPr="003B77AE">
        <w:rPr>
          <w:rFonts w:ascii="Arial" w:hAnsi="Arial" w:cs="Arial"/>
          <w:sz w:val="24"/>
          <w:szCs w:val="24"/>
        </w:rPr>
        <w:t>3</w:t>
      </w:r>
      <w:r w:rsidR="00257617" w:rsidRPr="003B77AE">
        <w:rPr>
          <w:rFonts w:ascii="Arial" w:hAnsi="Arial" w:cs="Arial"/>
          <w:sz w:val="24"/>
          <w:szCs w:val="24"/>
        </w:rPr>
        <w:t xml:space="preserve"> к настоящему Регламенту)</w:t>
      </w:r>
      <w:r w:rsidRPr="003B77AE">
        <w:rPr>
          <w:rFonts w:ascii="Arial" w:hAnsi="Arial" w:cs="Arial"/>
          <w:sz w:val="24"/>
          <w:szCs w:val="24"/>
        </w:rPr>
        <w:t>;</w:t>
      </w:r>
    </w:p>
    <w:p w:rsidR="00E64B58" w:rsidRPr="003B77AE" w:rsidRDefault="0026557B" w:rsidP="009B0321">
      <w:pPr>
        <w:tabs>
          <w:tab w:val="left" w:pos="709"/>
        </w:tabs>
        <w:autoSpaceDE w:val="0"/>
        <w:autoSpaceDN w:val="0"/>
        <w:adjustRightInd w:val="0"/>
        <w:ind w:firstLine="567"/>
        <w:jc w:val="both"/>
        <w:rPr>
          <w:rFonts w:ascii="Arial" w:eastAsiaTheme="minorHAnsi" w:hAnsi="Arial" w:cs="Arial"/>
          <w:sz w:val="24"/>
          <w:szCs w:val="24"/>
          <w:lang w:eastAsia="en-US"/>
        </w:rPr>
      </w:pPr>
      <w:r>
        <w:rPr>
          <w:rFonts w:ascii="Arial" w:hAnsi="Arial" w:cs="Arial"/>
          <w:bCs/>
          <w:sz w:val="24"/>
          <w:szCs w:val="24"/>
        </w:rPr>
        <w:t>б</w:t>
      </w:r>
      <w:r w:rsidR="00E64B58" w:rsidRPr="003B77AE">
        <w:rPr>
          <w:rFonts w:ascii="Arial" w:hAnsi="Arial" w:cs="Arial"/>
          <w:bCs/>
          <w:sz w:val="24"/>
          <w:szCs w:val="24"/>
        </w:rPr>
        <w:t>) документ, подтверждающий личность Заявителя</w:t>
      </w:r>
      <w:r w:rsidR="00E64B58" w:rsidRPr="003B77AE">
        <w:rPr>
          <w:rFonts w:ascii="Arial" w:eastAsiaTheme="minorHAnsi" w:hAnsi="Arial" w:cs="Arial"/>
          <w:sz w:val="24"/>
          <w:szCs w:val="24"/>
          <w:lang w:eastAsia="en-US"/>
        </w:rPr>
        <w:t>;</w:t>
      </w:r>
    </w:p>
    <w:p w:rsidR="006A1600" w:rsidRPr="003B77AE" w:rsidRDefault="00B27EC3" w:rsidP="009B0321">
      <w:pPr>
        <w:tabs>
          <w:tab w:val="left" w:pos="567"/>
          <w:tab w:val="left" w:pos="709"/>
        </w:tabs>
        <w:autoSpaceDE w:val="0"/>
        <w:autoSpaceDN w:val="0"/>
        <w:adjustRightInd w:val="0"/>
        <w:ind w:firstLine="567"/>
        <w:jc w:val="both"/>
        <w:rPr>
          <w:rFonts w:ascii="Arial" w:hAnsi="Arial" w:cs="Arial"/>
          <w:sz w:val="24"/>
          <w:szCs w:val="24"/>
        </w:rPr>
      </w:pPr>
      <w:r w:rsidRPr="003B77AE">
        <w:rPr>
          <w:rFonts w:ascii="Arial" w:hAnsi="Arial" w:cs="Arial"/>
          <w:bCs/>
          <w:sz w:val="24"/>
          <w:szCs w:val="24"/>
        </w:rPr>
        <w:t>в</w:t>
      </w:r>
      <w:r w:rsidR="00E64B58" w:rsidRPr="003B77AE">
        <w:rPr>
          <w:rFonts w:ascii="Arial" w:hAnsi="Arial" w:cs="Arial"/>
          <w:bCs/>
          <w:sz w:val="24"/>
          <w:szCs w:val="24"/>
        </w:rPr>
        <w:t xml:space="preserve">) </w:t>
      </w:r>
      <w:r w:rsidR="006A1600" w:rsidRPr="003B77AE">
        <w:rPr>
          <w:rFonts w:ascii="Arial" w:hAnsi="Arial" w:cs="Arial"/>
          <w:sz w:val="24"/>
          <w:szCs w:val="24"/>
        </w:rPr>
        <w:t xml:space="preserve">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w:t>
      </w:r>
      <w:r w:rsidR="006A1600" w:rsidRPr="003B77AE">
        <w:rPr>
          <w:rFonts w:ascii="Arial" w:hAnsi="Arial" w:cs="Arial"/>
          <w:bCs/>
          <w:sz w:val="24"/>
          <w:szCs w:val="24"/>
        </w:rPr>
        <w:t>заключении соглашения об установлении сервитута</w:t>
      </w:r>
      <w:r w:rsidR="006A1600" w:rsidRPr="003B77AE">
        <w:rPr>
          <w:rFonts w:ascii="Arial" w:hAnsi="Arial" w:cs="Arial"/>
          <w:sz w:val="24"/>
          <w:szCs w:val="24"/>
        </w:rPr>
        <w:t xml:space="preserve"> представителя Заявителя</w:t>
      </w:r>
      <w:r w:rsidR="00C8639C" w:rsidRPr="003B77AE">
        <w:rPr>
          <w:rFonts w:ascii="Arial" w:hAnsi="Arial" w:cs="Arial"/>
          <w:sz w:val="24"/>
          <w:szCs w:val="24"/>
        </w:rPr>
        <w:t>;</w:t>
      </w:r>
    </w:p>
    <w:p w:rsidR="00C8639C" w:rsidRPr="003B77AE" w:rsidRDefault="00B27EC3" w:rsidP="009B0321">
      <w:pPr>
        <w:tabs>
          <w:tab w:val="left" w:pos="567"/>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г</w:t>
      </w:r>
      <w:r w:rsidR="00C8639C" w:rsidRPr="003B77AE">
        <w:rPr>
          <w:rFonts w:ascii="Arial" w:hAnsi="Arial" w:cs="Arial"/>
          <w:sz w:val="24"/>
          <w:szCs w:val="24"/>
        </w:rPr>
        <w:t>) копии учредительных документов юридического лица;</w:t>
      </w:r>
    </w:p>
    <w:p w:rsidR="00E64B58" w:rsidRPr="003B77AE" w:rsidRDefault="00B27EC3" w:rsidP="009B0321">
      <w:pPr>
        <w:autoSpaceDE w:val="0"/>
        <w:autoSpaceDN w:val="0"/>
        <w:adjustRightInd w:val="0"/>
        <w:ind w:firstLine="567"/>
        <w:jc w:val="both"/>
        <w:rPr>
          <w:rFonts w:ascii="Arial" w:hAnsi="Arial" w:cs="Arial"/>
          <w:sz w:val="24"/>
          <w:szCs w:val="24"/>
        </w:rPr>
      </w:pPr>
      <w:r w:rsidRPr="003B77AE">
        <w:rPr>
          <w:rFonts w:ascii="Arial" w:hAnsi="Arial" w:cs="Arial"/>
          <w:bCs/>
          <w:sz w:val="24"/>
          <w:szCs w:val="24"/>
        </w:rPr>
        <w:t>д</w:t>
      </w:r>
      <w:r w:rsidR="00E64B58" w:rsidRPr="003B77AE">
        <w:rPr>
          <w:rFonts w:ascii="Arial" w:hAnsi="Arial" w:cs="Arial"/>
          <w:bCs/>
          <w:sz w:val="24"/>
          <w:szCs w:val="24"/>
        </w:rPr>
        <w:t xml:space="preserve">) </w:t>
      </w:r>
      <w:r w:rsidR="00E64B58" w:rsidRPr="003B77AE">
        <w:rPr>
          <w:rFonts w:ascii="Arial"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C8639C" w:rsidRPr="003B77AE">
        <w:rPr>
          <w:rFonts w:ascii="Arial" w:hAnsi="Arial" w:cs="Arial"/>
          <w:sz w:val="24"/>
          <w:szCs w:val="24"/>
        </w:rPr>
        <w:t>З</w:t>
      </w:r>
      <w:r w:rsidR="00E64B58" w:rsidRPr="003B77AE">
        <w:rPr>
          <w:rFonts w:ascii="Arial" w:hAnsi="Arial" w:cs="Arial"/>
          <w:sz w:val="24"/>
          <w:szCs w:val="24"/>
        </w:rPr>
        <w:t>аявителем является иностранное юридическое лицо</w:t>
      </w:r>
      <w:r w:rsidR="00D866E8" w:rsidRPr="003B77AE">
        <w:rPr>
          <w:rFonts w:ascii="Arial" w:hAnsi="Arial" w:cs="Arial"/>
          <w:sz w:val="24"/>
          <w:szCs w:val="24"/>
        </w:rPr>
        <w:t>;</w:t>
      </w:r>
    </w:p>
    <w:p w:rsidR="009239C3" w:rsidRPr="003B77AE" w:rsidRDefault="00B27EC3" w:rsidP="009B0321">
      <w:pPr>
        <w:autoSpaceDE w:val="0"/>
        <w:autoSpaceDN w:val="0"/>
        <w:adjustRightInd w:val="0"/>
        <w:ind w:firstLine="567"/>
        <w:jc w:val="both"/>
        <w:rPr>
          <w:rFonts w:ascii="Arial" w:hAnsi="Arial" w:cs="Arial"/>
          <w:sz w:val="24"/>
          <w:szCs w:val="24"/>
        </w:rPr>
      </w:pPr>
      <w:r w:rsidRPr="003B77AE">
        <w:rPr>
          <w:rFonts w:ascii="Arial" w:hAnsi="Arial" w:cs="Arial"/>
          <w:sz w:val="24"/>
          <w:szCs w:val="24"/>
        </w:rPr>
        <w:t>е</w:t>
      </w:r>
      <w:r w:rsidR="009239C3" w:rsidRPr="003B77AE">
        <w:rPr>
          <w:rFonts w:ascii="Arial" w:hAnsi="Arial" w:cs="Arial"/>
          <w:sz w:val="24"/>
          <w:szCs w:val="24"/>
        </w:rPr>
        <w:t>) схем</w:t>
      </w:r>
      <w:r w:rsidR="00AB2DFF" w:rsidRPr="003B77AE">
        <w:rPr>
          <w:rFonts w:ascii="Arial" w:hAnsi="Arial" w:cs="Arial"/>
          <w:sz w:val="24"/>
          <w:szCs w:val="24"/>
        </w:rPr>
        <w:t>а</w:t>
      </w:r>
      <w:r w:rsidR="009239C3" w:rsidRPr="003B77AE">
        <w:rPr>
          <w:rFonts w:ascii="Arial" w:hAnsi="Arial" w:cs="Arial"/>
          <w:sz w:val="24"/>
          <w:szCs w:val="24"/>
        </w:rPr>
        <w:t xml:space="preserve"> границ сервитута на кадастровом плане территории, в случае установления сервитута в отношении части земельного участка</w:t>
      </w:r>
      <w:r w:rsidRPr="003B77AE">
        <w:rPr>
          <w:rFonts w:ascii="Arial" w:hAnsi="Arial" w:cs="Arial"/>
          <w:sz w:val="24"/>
          <w:szCs w:val="24"/>
        </w:rPr>
        <w:t>;</w:t>
      </w:r>
    </w:p>
    <w:p w:rsidR="00C8639C" w:rsidRPr="003B77AE" w:rsidRDefault="00B27EC3" w:rsidP="009B0321">
      <w:pPr>
        <w:tabs>
          <w:tab w:val="left" w:pos="709"/>
        </w:tabs>
        <w:autoSpaceDE w:val="0"/>
        <w:autoSpaceDN w:val="0"/>
        <w:adjustRightInd w:val="0"/>
        <w:ind w:firstLine="567"/>
        <w:jc w:val="both"/>
        <w:outlineLvl w:val="0"/>
        <w:rPr>
          <w:rFonts w:ascii="Arial" w:hAnsi="Arial" w:cs="Arial"/>
          <w:sz w:val="24"/>
          <w:szCs w:val="24"/>
        </w:rPr>
      </w:pPr>
      <w:r w:rsidRPr="003B77AE">
        <w:rPr>
          <w:rFonts w:ascii="Arial" w:hAnsi="Arial" w:cs="Arial"/>
          <w:sz w:val="24"/>
          <w:szCs w:val="24"/>
        </w:rPr>
        <w:lastRenderedPageBreak/>
        <w:t>ж</w:t>
      </w:r>
      <w:r w:rsidR="00C8639C" w:rsidRPr="003B77AE">
        <w:rPr>
          <w:rFonts w:ascii="Arial" w:hAnsi="Arial" w:cs="Arial"/>
          <w:sz w:val="24"/>
          <w:szCs w:val="24"/>
        </w:rPr>
        <w:t>) выписка из государственных реестров о юридическом лице или индивидуальном предпринимателе, являющемся Заявителем, ходатайствующим о заключении соглашения об установлении сервитута;</w:t>
      </w:r>
    </w:p>
    <w:p w:rsidR="004C35BE" w:rsidRPr="003B77AE" w:rsidRDefault="00B27EC3" w:rsidP="009B0321">
      <w:pPr>
        <w:tabs>
          <w:tab w:val="left" w:pos="709"/>
        </w:tabs>
        <w:autoSpaceDE w:val="0"/>
        <w:autoSpaceDN w:val="0"/>
        <w:adjustRightInd w:val="0"/>
        <w:ind w:firstLine="567"/>
        <w:jc w:val="both"/>
        <w:outlineLvl w:val="0"/>
        <w:rPr>
          <w:rFonts w:ascii="Arial" w:hAnsi="Arial" w:cs="Arial"/>
          <w:sz w:val="24"/>
          <w:szCs w:val="24"/>
        </w:rPr>
      </w:pPr>
      <w:r w:rsidRPr="003B77AE">
        <w:rPr>
          <w:rFonts w:ascii="Arial" w:hAnsi="Arial" w:cs="Arial"/>
          <w:sz w:val="24"/>
          <w:szCs w:val="24"/>
        </w:rPr>
        <w:t>з</w:t>
      </w:r>
      <w:r w:rsidR="005B0C8B" w:rsidRPr="003B77AE">
        <w:rPr>
          <w:rFonts w:ascii="Arial" w:hAnsi="Arial" w:cs="Arial"/>
          <w:sz w:val="24"/>
          <w:szCs w:val="24"/>
        </w:rPr>
        <w:t>)</w:t>
      </w:r>
      <w:r w:rsidR="00C8639C" w:rsidRPr="003B77AE">
        <w:rPr>
          <w:rFonts w:ascii="Arial" w:hAnsi="Arial" w:cs="Arial"/>
          <w:sz w:val="24"/>
          <w:szCs w:val="24"/>
        </w:rPr>
        <w:t xml:space="preserve"> кадастровый паспорт земельного участка.</w:t>
      </w:r>
    </w:p>
    <w:p w:rsidR="006718FD" w:rsidRDefault="004018A5" w:rsidP="009B0321">
      <w:pPr>
        <w:tabs>
          <w:tab w:val="left" w:pos="709"/>
        </w:tabs>
        <w:autoSpaceDE w:val="0"/>
        <w:autoSpaceDN w:val="0"/>
        <w:adjustRightInd w:val="0"/>
        <w:ind w:firstLine="567"/>
        <w:jc w:val="both"/>
        <w:outlineLvl w:val="0"/>
        <w:rPr>
          <w:rFonts w:ascii="Arial" w:hAnsi="Arial" w:cs="Arial"/>
          <w:sz w:val="24"/>
          <w:szCs w:val="24"/>
        </w:rPr>
      </w:pPr>
      <w:r w:rsidRPr="003B77AE">
        <w:rPr>
          <w:rFonts w:ascii="Arial" w:hAnsi="Arial" w:cs="Arial"/>
          <w:sz w:val="24"/>
          <w:szCs w:val="24"/>
        </w:rPr>
        <w:t>2.6.</w:t>
      </w:r>
      <w:r w:rsidR="00815430" w:rsidRPr="003B77AE">
        <w:rPr>
          <w:rFonts w:ascii="Arial" w:hAnsi="Arial" w:cs="Arial"/>
          <w:sz w:val="24"/>
          <w:szCs w:val="24"/>
        </w:rPr>
        <w:t>3</w:t>
      </w:r>
      <w:r w:rsidRPr="003B77AE">
        <w:rPr>
          <w:rFonts w:ascii="Arial" w:hAnsi="Arial" w:cs="Arial"/>
          <w:sz w:val="24"/>
          <w:szCs w:val="24"/>
        </w:rPr>
        <w:t xml:space="preserve">. </w:t>
      </w:r>
      <w:r w:rsidR="00815430" w:rsidRPr="003B77AE">
        <w:rPr>
          <w:rFonts w:ascii="Arial" w:hAnsi="Arial" w:cs="Arial"/>
          <w:sz w:val="24"/>
          <w:szCs w:val="24"/>
        </w:rPr>
        <w:t>Для заключения договора, п</w:t>
      </w:r>
      <w:r w:rsidR="004C35BE" w:rsidRPr="003B77AE">
        <w:rPr>
          <w:rFonts w:ascii="Arial" w:hAnsi="Arial" w:cs="Arial"/>
          <w:sz w:val="24"/>
          <w:szCs w:val="24"/>
        </w:rPr>
        <w:t>ри предоставлении Заявителям земельных участков для строительства или для целей, не связанных со строительством,</w:t>
      </w:r>
      <w:r w:rsidR="00815430" w:rsidRPr="003B77AE">
        <w:rPr>
          <w:rFonts w:ascii="Arial" w:hAnsi="Arial" w:cs="Arial"/>
          <w:sz w:val="24"/>
          <w:szCs w:val="24"/>
        </w:rPr>
        <w:t xml:space="preserve"> необходимы следующие документы:</w:t>
      </w:r>
    </w:p>
    <w:p w:rsidR="004C35BE" w:rsidRPr="003B77AE" w:rsidRDefault="00815430" w:rsidP="009B0321">
      <w:pPr>
        <w:tabs>
          <w:tab w:val="left" w:pos="709"/>
        </w:tabs>
        <w:autoSpaceDE w:val="0"/>
        <w:autoSpaceDN w:val="0"/>
        <w:adjustRightInd w:val="0"/>
        <w:ind w:firstLine="567"/>
        <w:jc w:val="both"/>
        <w:outlineLvl w:val="0"/>
        <w:rPr>
          <w:rFonts w:ascii="Arial" w:hAnsi="Arial" w:cs="Arial"/>
          <w:bCs/>
          <w:sz w:val="24"/>
          <w:szCs w:val="24"/>
        </w:rPr>
      </w:pPr>
      <w:r w:rsidRPr="003B77AE">
        <w:rPr>
          <w:rFonts w:ascii="Arial" w:hAnsi="Arial" w:cs="Arial"/>
          <w:sz w:val="24"/>
          <w:szCs w:val="24"/>
        </w:rPr>
        <w:t>а)</w:t>
      </w:r>
      <w:r w:rsidR="004C35BE" w:rsidRPr="003B77AE">
        <w:rPr>
          <w:rFonts w:ascii="Arial" w:hAnsi="Arial" w:cs="Arial"/>
          <w:sz w:val="24"/>
          <w:szCs w:val="24"/>
        </w:rPr>
        <w:t xml:space="preserve"> заявление </w:t>
      </w:r>
      <w:r w:rsidRPr="003B77AE">
        <w:rPr>
          <w:rFonts w:ascii="Arial" w:hAnsi="Arial" w:cs="Arial"/>
          <w:sz w:val="24"/>
          <w:szCs w:val="24"/>
        </w:rPr>
        <w:t>о</w:t>
      </w:r>
      <w:r w:rsidR="000C5CC2" w:rsidRPr="003B77AE">
        <w:rPr>
          <w:rFonts w:ascii="Arial" w:hAnsi="Arial" w:cs="Arial"/>
          <w:sz w:val="24"/>
          <w:szCs w:val="24"/>
        </w:rPr>
        <w:t xml:space="preserve"> заключен</w:t>
      </w:r>
      <w:r w:rsidRPr="003B77AE">
        <w:rPr>
          <w:rFonts w:ascii="Arial" w:hAnsi="Arial" w:cs="Arial"/>
          <w:sz w:val="24"/>
          <w:szCs w:val="24"/>
        </w:rPr>
        <w:t xml:space="preserve">ии договора аренды земельного участка или договора безвозмездного пользования земельным участком </w:t>
      </w:r>
      <w:r w:rsidR="004C35BE" w:rsidRPr="003B77AE">
        <w:rPr>
          <w:rFonts w:ascii="Arial" w:hAnsi="Arial" w:cs="Arial"/>
          <w:sz w:val="24"/>
          <w:szCs w:val="24"/>
        </w:rPr>
        <w:t>(приложение № 4 к настоящему Регламенту)</w:t>
      </w:r>
      <w:r w:rsidRPr="003B77AE">
        <w:rPr>
          <w:rFonts w:ascii="Arial" w:hAnsi="Arial" w:cs="Arial"/>
          <w:sz w:val="24"/>
          <w:szCs w:val="24"/>
        </w:rPr>
        <w:t>;</w:t>
      </w:r>
    </w:p>
    <w:p w:rsidR="004C35BE" w:rsidRPr="003B77AE" w:rsidRDefault="00815430" w:rsidP="009B0321">
      <w:pPr>
        <w:tabs>
          <w:tab w:val="left" w:pos="709"/>
        </w:tabs>
        <w:autoSpaceDE w:val="0"/>
        <w:autoSpaceDN w:val="0"/>
        <w:adjustRightInd w:val="0"/>
        <w:ind w:firstLine="567"/>
        <w:jc w:val="both"/>
        <w:rPr>
          <w:rFonts w:ascii="Arial" w:eastAsiaTheme="minorHAnsi" w:hAnsi="Arial" w:cs="Arial"/>
          <w:sz w:val="24"/>
          <w:szCs w:val="24"/>
          <w:lang w:eastAsia="en-US"/>
        </w:rPr>
      </w:pPr>
      <w:r w:rsidRPr="003B77AE">
        <w:rPr>
          <w:rFonts w:ascii="Arial" w:hAnsi="Arial" w:cs="Arial"/>
          <w:bCs/>
          <w:sz w:val="24"/>
          <w:szCs w:val="24"/>
        </w:rPr>
        <w:t>б</w:t>
      </w:r>
      <w:r w:rsidR="004C35BE" w:rsidRPr="003B77AE">
        <w:rPr>
          <w:rFonts w:ascii="Arial" w:hAnsi="Arial" w:cs="Arial"/>
          <w:bCs/>
          <w:sz w:val="24"/>
          <w:szCs w:val="24"/>
        </w:rPr>
        <w:t>) документ, подтверждающий личность Заявителя</w:t>
      </w:r>
      <w:r w:rsidR="004C35BE" w:rsidRPr="003B77AE">
        <w:rPr>
          <w:rFonts w:ascii="Arial" w:eastAsiaTheme="minorHAnsi" w:hAnsi="Arial" w:cs="Arial"/>
          <w:sz w:val="24"/>
          <w:szCs w:val="24"/>
          <w:lang w:eastAsia="en-US"/>
        </w:rPr>
        <w:t>;</w:t>
      </w:r>
    </w:p>
    <w:p w:rsidR="004C35BE" w:rsidRPr="003B77AE" w:rsidRDefault="00815430" w:rsidP="009B0321">
      <w:pPr>
        <w:tabs>
          <w:tab w:val="left" w:pos="567"/>
          <w:tab w:val="left" w:pos="709"/>
        </w:tabs>
        <w:autoSpaceDE w:val="0"/>
        <w:autoSpaceDN w:val="0"/>
        <w:adjustRightInd w:val="0"/>
        <w:ind w:firstLine="567"/>
        <w:jc w:val="both"/>
        <w:rPr>
          <w:rFonts w:ascii="Arial" w:hAnsi="Arial" w:cs="Arial"/>
          <w:sz w:val="24"/>
          <w:szCs w:val="24"/>
        </w:rPr>
      </w:pPr>
      <w:r w:rsidRPr="003B77AE">
        <w:rPr>
          <w:rFonts w:ascii="Arial" w:hAnsi="Arial" w:cs="Arial"/>
          <w:bCs/>
          <w:sz w:val="24"/>
          <w:szCs w:val="24"/>
        </w:rPr>
        <w:t>в</w:t>
      </w:r>
      <w:r w:rsidR="004C35BE" w:rsidRPr="003B77AE">
        <w:rPr>
          <w:rFonts w:ascii="Arial" w:hAnsi="Arial" w:cs="Arial"/>
          <w:bCs/>
          <w:sz w:val="24"/>
          <w:szCs w:val="24"/>
        </w:rPr>
        <w:t xml:space="preserve">) </w:t>
      </w:r>
      <w:r w:rsidR="004C35BE" w:rsidRPr="003B77AE">
        <w:rPr>
          <w:rFonts w:ascii="Arial" w:hAnsi="Arial" w:cs="Arial"/>
          <w:sz w:val="24"/>
          <w:szCs w:val="24"/>
        </w:rPr>
        <w:t xml:space="preserve">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w:t>
      </w:r>
      <w:r w:rsidR="004C35BE" w:rsidRPr="003B77AE">
        <w:rPr>
          <w:rFonts w:ascii="Arial" w:hAnsi="Arial" w:cs="Arial"/>
          <w:bCs/>
          <w:sz w:val="24"/>
          <w:szCs w:val="24"/>
        </w:rPr>
        <w:t xml:space="preserve">заключении договора </w:t>
      </w:r>
      <w:r w:rsidR="004C35BE" w:rsidRPr="003B77AE">
        <w:rPr>
          <w:rFonts w:ascii="Arial" w:hAnsi="Arial" w:cs="Arial"/>
          <w:sz w:val="24"/>
          <w:szCs w:val="24"/>
        </w:rPr>
        <w:t>представителя Заявителя;</w:t>
      </w:r>
    </w:p>
    <w:p w:rsidR="004C35BE" w:rsidRPr="003B77AE" w:rsidRDefault="00815430" w:rsidP="009B0321">
      <w:pPr>
        <w:tabs>
          <w:tab w:val="left" w:pos="567"/>
          <w:tab w:val="left" w:pos="709"/>
        </w:tabs>
        <w:autoSpaceDE w:val="0"/>
        <w:autoSpaceDN w:val="0"/>
        <w:adjustRightInd w:val="0"/>
        <w:ind w:firstLine="567"/>
        <w:jc w:val="both"/>
        <w:rPr>
          <w:rFonts w:ascii="Arial" w:hAnsi="Arial" w:cs="Arial"/>
          <w:sz w:val="24"/>
          <w:szCs w:val="24"/>
        </w:rPr>
      </w:pPr>
      <w:r w:rsidRPr="003B77AE">
        <w:rPr>
          <w:rFonts w:ascii="Arial" w:hAnsi="Arial" w:cs="Arial"/>
          <w:sz w:val="24"/>
          <w:szCs w:val="24"/>
        </w:rPr>
        <w:t>г</w:t>
      </w:r>
      <w:r w:rsidR="004C35BE" w:rsidRPr="003B77AE">
        <w:rPr>
          <w:rFonts w:ascii="Arial" w:hAnsi="Arial" w:cs="Arial"/>
          <w:sz w:val="24"/>
          <w:szCs w:val="24"/>
        </w:rPr>
        <w:t>) копии учредительных документов юридического лица;</w:t>
      </w:r>
    </w:p>
    <w:p w:rsidR="004C35BE" w:rsidRPr="003B77AE" w:rsidRDefault="00815430" w:rsidP="009B0321">
      <w:pPr>
        <w:autoSpaceDE w:val="0"/>
        <w:autoSpaceDN w:val="0"/>
        <w:adjustRightInd w:val="0"/>
        <w:ind w:firstLine="567"/>
        <w:jc w:val="both"/>
        <w:rPr>
          <w:rFonts w:ascii="Arial" w:hAnsi="Arial" w:cs="Arial"/>
          <w:sz w:val="24"/>
          <w:szCs w:val="24"/>
        </w:rPr>
      </w:pPr>
      <w:r w:rsidRPr="003B77AE">
        <w:rPr>
          <w:rFonts w:ascii="Arial" w:hAnsi="Arial" w:cs="Arial"/>
          <w:bCs/>
          <w:sz w:val="24"/>
          <w:szCs w:val="24"/>
        </w:rPr>
        <w:t>д</w:t>
      </w:r>
      <w:r w:rsidR="004C35BE" w:rsidRPr="003B77AE">
        <w:rPr>
          <w:rFonts w:ascii="Arial" w:hAnsi="Arial" w:cs="Arial"/>
          <w:bCs/>
          <w:sz w:val="24"/>
          <w:szCs w:val="24"/>
        </w:rPr>
        <w:t xml:space="preserve">) </w:t>
      </w:r>
      <w:r w:rsidR="004C35BE" w:rsidRPr="003B77AE">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35BE" w:rsidRPr="003B77AE" w:rsidRDefault="00815430" w:rsidP="009B0321">
      <w:pPr>
        <w:tabs>
          <w:tab w:val="left" w:pos="709"/>
        </w:tabs>
        <w:autoSpaceDE w:val="0"/>
        <w:autoSpaceDN w:val="0"/>
        <w:adjustRightInd w:val="0"/>
        <w:ind w:firstLine="567"/>
        <w:jc w:val="both"/>
        <w:outlineLvl w:val="0"/>
        <w:rPr>
          <w:rFonts w:ascii="Arial" w:hAnsi="Arial" w:cs="Arial"/>
          <w:sz w:val="24"/>
          <w:szCs w:val="24"/>
        </w:rPr>
      </w:pPr>
      <w:r w:rsidRPr="003B77AE">
        <w:rPr>
          <w:rFonts w:ascii="Arial" w:hAnsi="Arial" w:cs="Arial"/>
          <w:sz w:val="24"/>
          <w:szCs w:val="24"/>
        </w:rPr>
        <w:t>е</w:t>
      </w:r>
      <w:r w:rsidR="004C35BE" w:rsidRPr="003B77AE">
        <w:rPr>
          <w:rFonts w:ascii="Arial" w:hAnsi="Arial" w:cs="Arial"/>
          <w:sz w:val="24"/>
          <w:szCs w:val="24"/>
        </w:rPr>
        <w:t xml:space="preserve">) выписка из государственных реестров о юридическом лице или индивидуальном предпринимателе, являющемся Заявителем, ходатайствующим о заключении </w:t>
      </w:r>
      <w:r w:rsidR="005B0C8B" w:rsidRPr="003B77AE">
        <w:rPr>
          <w:rFonts w:ascii="Arial" w:hAnsi="Arial" w:cs="Arial"/>
          <w:sz w:val="24"/>
          <w:szCs w:val="24"/>
        </w:rPr>
        <w:t>договора</w:t>
      </w:r>
      <w:r w:rsidR="004C35BE" w:rsidRPr="003B77AE">
        <w:rPr>
          <w:rFonts w:ascii="Arial" w:hAnsi="Arial" w:cs="Arial"/>
          <w:sz w:val="24"/>
          <w:szCs w:val="24"/>
        </w:rPr>
        <w:t>;</w:t>
      </w:r>
    </w:p>
    <w:p w:rsidR="004C35BE" w:rsidRPr="003B77AE" w:rsidRDefault="00815430" w:rsidP="009B0321">
      <w:pPr>
        <w:tabs>
          <w:tab w:val="left" w:pos="709"/>
        </w:tabs>
        <w:autoSpaceDE w:val="0"/>
        <w:autoSpaceDN w:val="0"/>
        <w:adjustRightInd w:val="0"/>
        <w:ind w:firstLine="567"/>
        <w:jc w:val="both"/>
        <w:outlineLvl w:val="0"/>
        <w:rPr>
          <w:rFonts w:ascii="Arial" w:hAnsi="Arial" w:cs="Arial"/>
          <w:sz w:val="24"/>
          <w:szCs w:val="24"/>
        </w:rPr>
      </w:pPr>
      <w:r w:rsidRPr="003B77AE">
        <w:rPr>
          <w:rFonts w:ascii="Arial" w:hAnsi="Arial" w:cs="Arial"/>
          <w:sz w:val="24"/>
          <w:szCs w:val="24"/>
        </w:rPr>
        <w:t>ж</w:t>
      </w:r>
      <w:r w:rsidR="004C35BE" w:rsidRPr="003B77AE">
        <w:rPr>
          <w:rFonts w:ascii="Arial" w:hAnsi="Arial" w:cs="Arial"/>
          <w:sz w:val="24"/>
          <w:szCs w:val="24"/>
        </w:rPr>
        <w:t>) кадастровый паспорт земельного участка.</w:t>
      </w:r>
    </w:p>
    <w:p w:rsidR="00010C8E" w:rsidRPr="003B77AE" w:rsidRDefault="004A0DE7" w:rsidP="009B0321">
      <w:pPr>
        <w:autoSpaceDE w:val="0"/>
        <w:autoSpaceDN w:val="0"/>
        <w:adjustRightInd w:val="0"/>
        <w:ind w:firstLine="567"/>
        <w:jc w:val="both"/>
        <w:rPr>
          <w:rFonts w:ascii="Arial" w:hAnsi="Arial" w:cs="Arial"/>
          <w:spacing w:val="-1"/>
          <w:sz w:val="24"/>
          <w:szCs w:val="24"/>
        </w:rPr>
      </w:pPr>
      <w:r w:rsidRPr="003B77AE">
        <w:rPr>
          <w:rFonts w:ascii="Arial" w:hAnsi="Arial" w:cs="Arial"/>
          <w:sz w:val="24"/>
          <w:szCs w:val="24"/>
        </w:rPr>
        <w:t xml:space="preserve">2.6.4. </w:t>
      </w:r>
      <w:r w:rsidR="00010C8E" w:rsidRPr="003B77AE">
        <w:rPr>
          <w:rFonts w:ascii="Arial" w:hAnsi="Arial" w:cs="Arial"/>
          <w:sz w:val="24"/>
          <w:szCs w:val="24"/>
        </w:rPr>
        <w:t>Обязанность по</w:t>
      </w:r>
      <w:r w:rsidR="005B0C8B" w:rsidRPr="003B77AE">
        <w:rPr>
          <w:rFonts w:ascii="Arial" w:hAnsi="Arial" w:cs="Arial"/>
          <w:sz w:val="24"/>
          <w:szCs w:val="24"/>
        </w:rPr>
        <w:t xml:space="preserve"> </w:t>
      </w:r>
      <w:r w:rsidR="00EE3A84" w:rsidRPr="003B77AE">
        <w:rPr>
          <w:rFonts w:ascii="Arial" w:hAnsi="Arial" w:cs="Arial"/>
          <w:sz w:val="24"/>
          <w:szCs w:val="24"/>
        </w:rPr>
        <w:t>п</w:t>
      </w:r>
      <w:r w:rsidR="00010C8E" w:rsidRPr="003B77AE">
        <w:rPr>
          <w:rFonts w:ascii="Arial" w:hAnsi="Arial" w:cs="Arial"/>
          <w:sz w:val="24"/>
          <w:szCs w:val="24"/>
        </w:rPr>
        <w:t>редоставлению</w:t>
      </w:r>
      <w:r w:rsidR="00EE3A84" w:rsidRPr="003B77AE">
        <w:rPr>
          <w:rFonts w:ascii="Arial" w:hAnsi="Arial" w:cs="Arial"/>
          <w:sz w:val="24"/>
          <w:szCs w:val="24"/>
        </w:rPr>
        <w:t xml:space="preserve"> </w:t>
      </w:r>
      <w:r w:rsidR="00010C8E" w:rsidRPr="003B77AE">
        <w:rPr>
          <w:rFonts w:ascii="Arial" w:hAnsi="Arial" w:cs="Arial"/>
          <w:sz w:val="24"/>
          <w:szCs w:val="24"/>
        </w:rPr>
        <w:t xml:space="preserve">документов, </w:t>
      </w:r>
      <w:r w:rsidR="00214D22" w:rsidRPr="003B77AE">
        <w:rPr>
          <w:rFonts w:ascii="Arial" w:hAnsi="Arial" w:cs="Arial"/>
          <w:sz w:val="24"/>
          <w:szCs w:val="24"/>
        </w:rPr>
        <w:t>указанных в подпунктах 1.1-1.3 пункта 1, подпункте 2.1 пункта 2, подпунктах 3.1-3.3 пункта 3, подпунктах 4.1-4.3 пункта 4, подпунктах 5.1-5.3 пункта 5, подпункте 6.1 пункта 6, подпункте 7.1 пункта 7, подпункте 8.1 пункта 8, подпункте 9.1 пункта 9, подпункте 10.1 пункта 10, подпункте 11.1 пункта 11, подпункте 12.1 пункта 12, подпунктах 13.1-13.3 пункта 13 приложения № 1 к настоящему Регламенту,</w:t>
      </w:r>
      <w:r w:rsidR="00010C8E" w:rsidRPr="003B77AE">
        <w:rPr>
          <w:rFonts w:ascii="Arial" w:hAnsi="Arial" w:cs="Arial"/>
          <w:spacing w:val="-1"/>
          <w:sz w:val="24"/>
          <w:szCs w:val="24"/>
        </w:rPr>
        <w:t xml:space="preserve"> возложена на Заявителя.</w:t>
      </w:r>
    </w:p>
    <w:p w:rsidR="00AF5F05" w:rsidRPr="003B77AE" w:rsidRDefault="00AF5F05" w:rsidP="009B0321">
      <w:pPr>
        <w:autoSpaceDE w:val="0"/>
        <w:autoSpaceDN w:val="0"/>
        <w:adjustRightInd w:val="0"/>
        <w:ind w:firstLine="567"/>
        <w:jc w:val="both"/>
        <w:rPr>
          <w:rFonts w:ascii="Arial" w:hAnsi="Arial" w:cs="Arial"/>
          <w:sz w:val="24"/>
          <w:szCs w:val="24"/>
        </w:rPr>
      </w:pPr>
      <w:r w:rsidRPr="003B77AE">
        <w:rPr>
          <w:rFonts w:ascii="Arial" w:hAnsi="Arial" w:cs="Arial"/>
          <w:spacing w:val="-1"/>
          <w:sz w:val="24"/>
          <w:szCs w:val="24"/>
        </w:rPr>
        <w:t xml:space="preserve">2.6.5. </w:t>
      </w:r>
      <w:r w:rsidRPr="003B77AE">
        <w:rPr>
          <w:rFonts w:ascii="Arial" w:hAnsi="Arial" w:cs="Arial"/>
          <w:sz w:val="24"/>
          <w:szCs w:val="24"/>
        </w:rPr>
        <w:t>В случае если документы, указанные в пункте 2.6.4, направлялись в администрацию города Мурманска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их копии Комитет запрашивает самостоятельно в рамках межведомственного информационного взаимодействия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rsidR="007F55CC" w:rsidRPr="003B77AE" w:rsidRDefault="007F55CC" w:rsidP="009B0321">
      <w:pPr>
        <w:autoSpaceDE w:val="0"/>
        <w:autoSpaceDN w:val="0"/>
        <w:adjustRightInd w:val="0"/>
        <w:ind w:firstLine="567"/>
        <w:jc w:val="both"/>
        <w:rPr>
          <w:rFonts w:ascii="Arial" w:hAnsi="Arial" w:cs="Arial"/>
          <w:spacing w:val="-1"/>
          <w:sz w:val="24"/>
          <w:szCs w:val="24"/>
        </w:rPr>
      </w:pPr>
      <w:r w:rsidRPr="003B77AE">
        <w:rPr>
          <w:rFonts w:ascii="Arial" w:hAnsi="Arial" w:cs="Arial"/>
          <w:spacing w:val="-1"/>
          <w:sz w:val="24"/>
          <w:szCs w:val="24"/>
        </w:rPr>
        <w:t>2.6.</w:t>
      </w:r>
      <w:r w:rsidR="00AF5F05" w:rsidRPr="003B77AE">
        <w:rPr>
          <w:rFonts w:ascii="Arial" w:hAnsi="Arial" w:cs="Arial"/>
          <w:spacing w:val="-1"/>
          <w:sz w:val="24"/>
          <w:szCs w:val="24"/>
        </w:rPr>
        <w:t>6</w:t>
      </w:r>
      <w:r w:rsidRPr="003B77AE">
        <w:rPr>
          <w:rFonts w:ascii="Arial" w:hAnsi="Arial" w:cs="Arial"/>
          <w:spacing w:val="-1"/>
          <w:sz w:val="24"/>
          <w:szCs w:val="24"/>
        </w:rPr>
        <w:t xml:space="preserve">. </w:t>
      </w:r>
      <w:r w:rsidRPr="003B77AE">
        <w:rPr>
          <w:rFonts w:ascii="Arial" w:hAnsi="Arial" w:cs="Arial"/>
          <w:sz w:val="24"/>
          <w:szCs w:val="24"/>
        </w:rPr>
        <w:t xml:space="preserve">Обязанность по предоставлению документов, указанных в подпунктах </w:t>
      </w:r>
      <w:r w:rsidR="00FF0F40" w:rsidRPr="003B77AE">
        <w:rPr>
          <w:rFonts w:ascii="Arial" w:hAnsi="Arial" w:cs="Arial"/>
          <w:sz w:val="24"/>
          <w:szCs w:val="24"/>
        </w:rPr>
        <w:t xml:space="preserve">«а», </w:t>
      </w:r>
      <w:r w:rsidRPr="003B77AE">
        <w:rPr>
          <w:rFonts w:ascii="Arial" w:hAnsi="Arial" w:cs="Arial"/>
          <w:spacing w:val="-1"/>
          <w:sz w:val="24"/>
          <w:szCs w:val="24"/>
        </w:rPr>
        <w:t>«в» - «</w:t>
      </w:r>
      <w:r w:rsidR="00245952">
        <w:rPr>
          <w:rFonts w:ascii="Arial" w:hAnsi="Arial" w:cs="Arial"/>
          <w:spacing w:val="-1"/>
          <w:sz w:val="24"/>
          <w:szCs w:val="24"/>
        </w:rPr>
        <w:t>д</w:t>
      </w:r>
      <w:r w:rsidRPr="003B77AE">
        <w:rPr>
          <w:rFonts w:ascii="Arial" w:hAnsi="Arial" w:cs="Arial"/>
          <w:spacing w:val="-1"/>
          <w:sz w:val="24"/>
          <w:szCs w:val="24"/>
        </w:rPr>
        <w:t xml:space="preserve">» пункта 2.6.1, </w:t>
      </w:r>
      <w:r w:rsidRPr="003B77AE">
        <w:rPr>
          <w:rFonts w:ascii="Arial" w:hAnsi="Arial" w:cs="Arial"/>
          <w:sz w:val="24"/>
          <w:szCs w:val="24"/>
        </w:rPr>
        <w:t xml:space="preserve">подпунктах </w:t>
      </w:r>
      <w:r w:rsidRPr="003B77AE">
        <w:rPr>
          <w:rFonts w:ascii="Arial" w:hAnsi="Arial" w:cs="Arial"/>
          <w:spacing w:val="-1"/>
          <w:sz w:val="24"/>
          <w:szCs w:val="24"/>
        </w:rPr>
        <w:t>«</w:t>
      </w:r>
      <w:r w:rsidR="00FF0F40" w:rsidRPr="003B77AE">
        <w:rPr>
          <w:rFonts w:ascii="Arial" w:hAnsi="Arial" w:cs="Arial"/>
          <w:spacing w:val="-1"/>
          <w:sz w:val="24"/>
          <w:szCs w:val="24"/>
        </w:rPr>
        <w:t>а</w:t>
      </w:r>
      <w:r w:rsidRPr="003B77AE">
        <w:rPr>
          <w:rFonts w:ascii="Arial" w:hAnsi="Arial" w:cs="Arial"/>
          <w:spacing w:val="-1"/>
          <w:sz w:val="24"/>
          <w:szCs w:val="24"/>
        </w:rPr>
        <w:t>» - «е» пункта 2.6.2 и подпунктах «</w:t>
      </w:r>
      <w:r w:rsidR="00FF0F40" w:rsidRPr="003B77AE">
        <w:rPr>
          <w:rFonts w:ascii="Arial" w:hAnsi="Arial" w:cs="Arial"/>
          <w:spacing w:val="-1"/>
          <w:sz w:val="24"/>
          <w:szCs w:val="24"/>
        </w:rPr>
        <w:t>а</w:t>
      </w:r>
      <w:r w:rsidRPr="003B77AE">
        <w:rPr>
          <w:rFonts w:ascii="Arial" w:hAnsi="Arial" w:cs="Arial"/>
          <w:spacing w:val="-1"/>
          <w:sz w:val="24"/>
          <w:szCs w:val="24"/>
        </w:rPr>
        <w:t>» - «д» пункта 2.6.3 настоящего Регламента, возложена на Заявителя.</w:t>
      </w:r>
    </w:p>
    <w:p w:rsidR="00010C8E" w:rsidRPr="003B77AE" w:rsidRDefault="00AF5F05" w:rsidP="009B0321">
      <w:pPr>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2.6.7. </w:t>
      </w:r>
      <w:r w:rsidR="00010C8E" w:rsidRPr="003B77AE">
        <w:rPr>
          <w:rFonts w:ascii="Arial" w:hAnsi="Arial" w:cs="Arial"/>
          <w:sz w:val="24"/>
          <w:szCs w:val="24"/>
        </w:rPr>
        <w:t>Документы (сведения, содержащиеся в них), указанные</w:t>
      </w:r>
      <w:r w:rsidR="00740175" w:rsidRPr="003B77AE">
        <w:rPr>
          <w:rFonts w:ascii="Arial" w:hAnsi="Arial" w:cs="Arial"/>
          <w:sz w:val="24"/>
          <w:szCs w:val="24"/>
        </w:rPr>
        <w:t xml:space="preserve"> в подпунктах 1.4-1.9 пункта 1, подпунктах 2.</w:t>
      </w:r>
      <w:r w:rsidR="002860DD" w:rsidRPr="003B77AE">
        <w:rPr>
          <w:rFonts w:ascii="Arial" w:hAnsi="Arial" w:cs="Arial"/>
          <w:sz w:val="24"/>
          <w:szCs w:val="24"/>
        </w:rPr>
        <w:t>2-</w:t>
      </w:r>
      <w:r w:rsidR="00740175" w:rsidRPr="003B77AE">
        <w:rPr>
          <w:rFonts w:ascii="Arial" w:hAnsi="Arial" w:cs="Arial"/>
          <w:sz w:val="24"/>
          <w:szCs w:val="24"/>
        </w:rPr>
        <w:t>2.4 пункта 2, подпунктах 3.4-3.7 пункта 3, подпунктах 4.4-4.6 пункта 4, подпунктах 5.4-5.6 пункта 5, подпунктах 6.2-6.4 пункта 6, подпунктах 7.</w:t>
      </w:r>
      <w:r w:rsidR="0047377F" w:rsidRPr="003B77AE">
        <w:rPr>
          <w:rFonts w:ascii="Arial" w:hAnsi="Arial" w:cs="Arial"/>
          <w:sz w:val="24"/>
          <w:szCs w:val="24"/>
        </w:rPr>
        <w:t>2</w:t>
      </w:r>
      <w:r w:rsidR="00740175" w:rsidRPr="003B77AE">
        <w:rPr>
          <w:rFonts w:ascii="Arial" w:hAnsi="Arial" w:cs="Arial"/>
          <w:sz w:val="24"/>
          <w:szCs w:val="24"/>
        </w:rPr>
        <w:t>-7.</w:t>
      </w:r>
      <w:r w:rsidR="0047377F" w:rsidRPr="003B77AE">
        <w:rPr>
          <w:rFonts w:ascii="Arial" w:hAnsi="Arial" w:cs="Arial"/>
          <w:sz w:val="24"/>
          <w:szCs w:val="24"/>
        </w:rPr>
        <w:t>4</w:t>
      </w:r>
      <w:r w:rsidR="00740175" w:rsidRPr="003B77AE">
        <w:rPr>
          <w:rFonts w:ascii="Arial" w:hAnsi="Arial" w:cs="Arial"/>
          <w:sz w:val="24"/>
          <w:szCs w:val="24"/>
        </w:rPr>
        <w:t xml:space="preserve"> пункта 7, подпунктах 8.2-8.4 пункта 8, подпунктах 9.2, 9.3 пункта 9, подпунктах 10.</w:t>
      </w:r>
      <w:r w:rsidR="0047377F" w:rsidRPr="003B77AE">
        <w:rPr>
          <w:rFonts w:ascii="Arial" w:hAnsi="Arial" w:cs="Arial"/>
          <w:sz w:val="24"/>
          <w:szCs w:val="24"/>
        </w:rPr>
        <w:t>2</w:t>
      </w:r>
      <w:r w:rsidR="00740175" w:rsidRPr="003B77AE">
        <w:rPr>
          <w:rFonts w:ascii="Arial" w:hAnsi="Arial" w:cs="Arial"/>
          <w:sz w:val="24"/>
          <w:szCs w:val="24"/>
        </w:rPr>
        <w:t>-10.4 пункта 10, подпунктах 11.2-11.4 пункта 11, подпунктах 12.2-12.5 пункта 12, подпунктах 13.4-13.</w:t>
      </w:r>
      <w:r w:rsidR="0047377F" w:rsidRPr="003B77AE">
        <w:rPr>
          <w:rFonts w:ascii="Arial" w:hAnsi="Arial" w:cs="Arial"/>
          <w:sz w:val="24"/>
          <w:szCs w:val="24"/>
        </w:rPr>
        <w:t>7</w:t>
      </w:r>
      <w:r w:rsidR="00740175" w:rsidRPr="003B77AE">
        <w:rPr>
          <w:rFonts w:ascii="Arial" w:hAnsi="Arial" w:cs="Arial"/>
          <w:sz w:val="24"/>
          <w:szCs w:val="24"/>
        </w:rPr>
        <w:t xml:space="preserve"> пункта 13 приложения № 1 к настоящему Регламенту, а также перечисленные </w:t>
      </w:r>
      <w:r w:rsidR="00010C8E" w:rsidRPr="003B77AE">
        <w:rPr>
          <w:rFonts w:ascii="Arial" w:hAnsi="Arial" w:cs="Arial"/>
          <w:sz w:val="24"/>
          <w:szCs w:val="24"/>
        </w:rPr>
        <w:t>в подпунктах «</w:t>
      </w:r>
      <w:r w:rsidR="00EE3A84" w:rsidRPr="003B77AE">
        <w:rPr>
          <w:rFonts w:ascii="Arial" w:hAnsi="Arial" w:cs="Arial"/>
          <w:sz w:val="24"/>
          <w:szCs w:val="24"/>
        </w:rPr>
        <w:t>ж</w:t>
      </w:r>
      <w:r w:rsidR="00010C8E" w:rsidRPr="003B77AE">
        <w:rPr>
          <w:rFonts w:ascii="Arial" w:hAnsi="Arial" w:cs="Arial"/>
          <w:sz w:val="24"/>
          <w:szCs w:val="24"/>
        </w:rPr>
        <w:t>», «</w:t>
      </w:r>
      <w:r w:rsidR="00EE3A84" w:rsidRPr="003B77AE">
        <w:rPr>
          <w:rFonts w:ascii="Arial" w:hAnsi="Arial" w:cs="Arial"/>
          <w:sz w:val="24"/>
          <w:szCs w:val="24"/>
        </w:rPr>
        <w:t>з</w:t>
      </w:r>
      <w:r w:rsidR="00010C8E" w:rsidRPr="003B77AE">
        <w:rPr>
          <w:rFonts w:ascii="Arial" w:hAnsi="Arial" w:cs="Arial"/>
          <w:sz w:val="24"/>
          <w:szCs w:val="24"/>
        </w:rPr>
        <w:t>» пункт</w:t>
      </w:r>
      <w:r w:rsidR="00EE3A84" w:rsidRPr="003B77AE">
        <w:rPr>
          <w:rFonts w:ascii="Arial" w:hAnsi="Arial" w:cs="Arial"/>
          <w:sz w:val="24"/>
          <w:szCs w:val="24"/>
        </w:rPr>
        <w:t>а</w:t>
      </w:r>
      <w:r w:rsidR="00010C8E" w:rsidRPr="003B77AE">
        <w:rPr>
          <w:rFonts w:ascii="Arial" w:hAnsi="Arial" w:cs="Arial"/>
          <w:sz w:val="24"/>
          <w:szCs w:val="24"/>
        </w:rPr>
        <w:t xml:space="preserve"> 2.6.</w:t>
      </w:r>
      <w:r w:rsidR="00EE3A84" w:rsidRPr="003B77AE">
        <w:rPr>
          <w:rFonts w:ascii="Arial" w:hAnsi="Arial" w:cs="Arial"/>
          <w:sz w:val="24"/>
          <w:szCs w:val="24"/>
        </w:rPr>
        <w:t>2</w:t>
      </w:r>
      <w:r w:rsidR="00BB62D7" w:rsidRPr="003B77AE">
        <w:rPr>
          <w:rFonts w:ascii="Arial" w:hAnsi="Arial" w:cs="Arial"/>
          <w:sz w:val="24"/>
          <w:szCs w:val="24"/>
        </w:rPr>
        <w:t xml:space="preserve"> и </w:t>
      </w:r>
      <w:r w:rsidR="00EE3A84" w:rsidRPr="003B77AE">
        <w:rPr>
          <w:rFonts w:ascii="Arial" w:hAnsi="Arial" w:cs="Arial"/>
          <w:sz w:val="24"/>
          <w:szCs w:val="24"/>
        </w:rPr>
        <w:t xml:space="preserve">подпунктах «е», «ж» пункта </w:t>
      </w:r>
      <w:r w:rsidR="00BB62D7" w:rsidRPr="003B77AE">
        <w:rPr>
          <w:rFonts w:ascii="Arial" w:hAnsi="Arial" w:cs="Arial"/>
          <w:sz w:val="24"/>
          <w:szCs w:val="24"/>
        </w:rPr>
        <w:t>2.6.</w:t>
      </w:r>
      <w:r w:rsidR="00EE3A84" w:rsidRPr="003B77AE">
        <w:rPr>
          <w:rFonts w:ascii="Arial" w:hAnsi="Arial" w:cs="Arial"/>
          <w:sz w:val="24"/>
          <w:szCs w:val="24"/>
        </w:rPr>
        <w:t>3</w:t>
      </w:r>
      <w:r w:rsidR="00A01F2F" w:rsidRPr="003B77AE">
        <w:rPr>
          <w:rFonts w:ascii="Arial" w:hAnsi="Arial" w:cs="Arial"/>
          <w:sz w:val="24"/>
          <w:szCs w:val="24"/>
        </w:rPr>
        <w:t xml:space="preserve"> </w:t>
      </w:r>
      <w:r w:rsidR="00010C8E" w:rsidRPr="003B77AE">
        <w:rPr>
          <w:rFonts w:ascii="Arial" w:hAnsi="Arial" w:cs="Arial"/>
          <w:sz w:val="24"/>
          <w:szCs w:val="24"/>
        </w:rPr>
        <w:t xml:space="preserve">настоящего Регламента, Комитет запрашивает самостоятельно в рамках межведомственного информационного взаимодействия в </w:t>
      </w:r>
      <w:r w:rsidR="00A01F2F" w:rsidRPr="003B77AE">
        <w:rPr>
          <w:rFonts w:ascii="Arial" w:hAnsi="Arial" w:cs="Arial"/>
          <w:sz w:val="24"/>
          <w:szCs w:val="24"/>
        </w:rPr>
        <w:t xml:space="preserve">Инспекции </w:t>
      </w:r>
      <w:r w:rsidR="00112C1C" w:rsidRPr="003B77AE">
        <w:rPr>
          <w:rFonts w:ascii="Arial" w:hAnsi="Arial" w:cs="Arial"/>
          <w:sz w:val="24"/>
          <w:szCs w:val="24"/>
        </w:rPr>
        <w:t>Ф</w:t>
      </w:r>
      <w:r w:rsidR="00A01F2F" w:rsidRPr="003B77AE">
        <w:rPr>
          <w:rFonts w:ascii="Arial" w:hAnsi="Arial" w:cs="Arial"/>
          <w:sz w:val="24"/>
          <w:szCs w:val="24"/>
        </w:rPr>
        <w:t xml:space="preserve">едеральной налоговой службы по городу Мурманску и </w:t>
      </w:r>
      <w:r w:rsidR="00010C8E" w:rsidRPr="003B77AE">
        <w:rPr>
          <w:rFonts w:ascii="Arial" w:hAnsi="Arial" w:cs="Arial"/>
          <w:sz w:val="24"/>
          <w:szCs w:val="24"/>
        </w:rPr>
        <w:t>филиале ФГБУ «ФКП Росреестра» по Мурманской области</w:t>
      </w:r>
      <w:r w:rsidR="00A01F2F" w:rsidRPr="003B77AE">
        <w:rPr>
          <w:rFonts w:ascii="Arial" w:hAnsi="Arial" w:cs="Arial"/>
          <w:sz w:val="24"/>
          <w:szCs w:val="24"/>
        </w:rPr>
        <w:t xml:space="preserve"> </w:t>
      </w:r>
      <w:r w:rsidR="00010C8E" w:rsidRPr="003B77AE">
        <w:rPr>
          <w:rFonts w:ascii="Arial" w:hAnsi="Arial" w:cs="Arial"/>
          <w:sz w:val="24"/>
          <w:szCs w:val="24"/>
        </w:rPr>
        <w:t>в электронной форме с использованием системы межведомственного электронного взаимодействия</w:t>
      </w:r>
      <w:r w:rsidR="00D52376" w:rsidRPr="003B77AE">
        <w:rPr>
          <w:rFonts w:ascii="Arial" w:hAnsi="Arial" w:cs="Arial"/>
          <w:sz w:val="24"/>
          <w:szCs w:val="24"/>
        </w:rPr>
        <w:t>, если Заявитель не представил их по собственной инициативе</w:t>
      </w:r>
      <w:r w:rsidR="00010C8E" w:rsidRPr="003B77AE">
        <w:rPr>
          <w:rFonts w:ascii="Arial" w:hAnsi="Arial" w:cs="Arial"/>
          <w:sz w:val="24"/>
          <w:szCs w:val="24"/>
        </w:rPr>
        <w:t>.</w:t>
      </w:r>
    </w:p>
    <w:p w:rsidR="00573C66" w:rsidRPr="003B77AE" w:rsidRDefault="00573C66" w:rsidP="009B0321">
      <w:pPr>
        <w:pStyle w:val="110"/>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 xml:space="preserve">Заявители вправе представить документы, которые должны быть получены </w:t>
      </w:r>
      <w:r w:rsidRPr="003B77AE">
        <w:rPr>
          <w:rFonts w:ascii="Arial" w:hAnsi="Arial" w:cs="Arial"/>
          <w:sz w:val="24"/>
          <w:szCs w:val="24"/>
        </w:rPr>
        <w:lastRenderedPageBreak/>
        <w:t>Комитетом посредством межведомственного информационного взаимодействия.</w:t>
      </w:r>
    </w:p>
    <w:p w:rsidR="00AD2CDC" w:rsidRPr="003B77AE" w:rsidRDefault="004018A5" w:rsidP="009B0321">
      <w:pPr>
        <w:pStyle w:val="110"/>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2.6.</w:t>
      </w:r>
      <w:r w:rsidR="00AF5F05" w:rsidRPr="003B77AE">
        <w:rPr>
          <w:rFonts w:ascii="Arial" w:hAnsi="Arial" w:cs="Arial"/>
          <w:sz w:val="24"/>
          <w:szCs w:val="24"/>
        </w:rPr>
        <w:t>8</w:t>
      </w:r>
      <w:r w:rsidR="00F74FCA" w:rsidRPr="003B77AE">
        <w:rPr>
          <w:rFonts w:ascii="Arial" w:hAnsi="Arial" w:cs="Arial"/>
          <w:sz w:val="24"/>
          <w:szCs w:val="24"/>
        </w:rPr>
        <w:t xml:space="preserve">. </w:t>
      </w:r>
      <w:r w:rsidR="00AD2CDC" w:rsidRPr="003B77AE">
        <w:rPr>
          <w:rFonts w:ascii="Arial" w:hAnsi="Arial" w:cs="Arial"/>
          <w:sz w:val="24"/>
          <w:szCs w:val="24"/>
        </w:rPr>
        <w:t>Заявление может быть заполнено от руки или машинописным способом, распечатано посредством электронных печатающих устройств.</w:t>
      </w:r>
    </w:p>
    <w:p w:rsidR="00AD2CDC" w:rsidRPr="003B77AE" w:rsidRDefault="00AD2CDC" w:rsidP="009B0321">
      <w:pPr>
        <w:shd w:val="clear" w:color="auto" w:fill="FFFFFF"/>
        <w:tabs>
          <w:tab w:val="left" w:pos="1320"/>
          <w:tab w:val="left" w:pos="1560"/>
        </w:tabs>
        <w:ind w:firstLine="567"/>
        <w:jc w:val="both"/>
        <w:rPr>
          <w:rFonts w:ascii="Arial" w:hAnsi="Arial" w:cs="Arial"/>
          <w:sz w:val="24"/>
          <w:szCs w:val="24"/>
        </w:rPr>
      </w:pPr>
      <w:r w:rsidRPr="003B77AE">
        <w:rPr>
          <w:rFonts w:ascii="Arial" w:hAnsi="Arial" w:cs="Arial"/>
          <w:sz w:val="24"/>
          <w:szCs w:val="24"/>
        </w:rPr>
        <w:t xml:space="preserve">Заявления юридических лиц </w:t>
      </w:r>
      <w:r w:rsidRPr="003B77AE">
        <w:rPr>
          <w:rFonts w:ascii="Arial" w:hAnsi="Arial" w:cs="Arial"/>
          <w:spacing w:val="-1"/>
          <w:sz w:val="24"/>
          <w:szCs w:val="24"/>
        </w:rPr>
        <w:t>оформляются печатным способом на официальном бланке организации, подписываются ее руководителем (или его заместителем) и заверяются печатью организации</w:t>
      </w:r>
      <w:r w:rsidRPr="003B77AE">
        <w:rPr>
          <w:rFonts w:ascii="Arial" w:hAnsi="Arial" w:cs="Arial"/>
          <w:sz w:val="24"/>
          <w:szCs w:val="24"/>
        </w:rPr>
        <w:t>.</w:t>
      </w:r>
    </w:p>
    <w:p w:rsidR="00F74FCA" w:rsidRPr="003B77AE" w:rsidRDefault="00B77E8F" w:rsidP="009B0321">
      <w:pPr>
        <w:shd w:val="clear" w:color="auto" w:fill="FFFFFF"/>
        <w:tabs>
          <w:tab w:val="left" w:pos="709"/>
          <w:tab w:val="left" w:pos="1560"/>
        </w:tabs>
        <w:ind w:firstLine="567"/>
        <w:jc w:val="both"/>
        <w:rPr>
          <w:rFonts w:ascii="Arial" w:hAnsi="Arial" w:cs="Arial"/>
          <w:sz w:val="24"/>
          <w:szCs w:val="24"/>
        </w:rPr>
      </w:pPr>
      <w:r w:rsidRPr="003B77AE">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AD2CDC" w:rsidRPr="003B77AE" w:rsidRDefault="00AD2CDC" w:rsidP="009B0321">
      <w:pPr>
        <w:pStyle w:val="110"/>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2.6.</w:t>
      </w:r>
      <w:r w:rsidR="00AF5F05" w:rsidRPr="003B77AE">
        <w:rPr>
          <w:rFonts w:ascii="Arial" w:hAnsi="Arial" w:cs="Arial"/>
          <w:sz w:val="24"/>
          <w:szCs w:val="24"/>
        </w:rPr>
        <w:t>9</w:t>
      </w:r>
      <w:r w:rsidRPr="003B77AE">
        <w:rPr>
          <w:rFonts w:ascii="Arial" w:hAnsi="Arial" w:cs="Arial"/>
          <w:sz w:val="24"/>
          <w:szCs w:val="24"/>
        </w:rPr>
        <w:t>. Заявления, указанные в приложени</w:t>
      </w:r>
      <w:r w:rsidR="00244BEC" w:rsidRPr="003B77AE">
        <w:rPr>
          <w:rFonts w:ascii="Arial" w:hAnsi="Arial" w:cs="Arial"/>
          <w:sz w:val="24"/>
          <w:szCs w:val="24"/>
        </w:rPr>
        <w:t>ях</w:t>
      </w:r>
      <w:r w:rsidRPr="003B77AE">
        <w:rPr>
          <w:rFonts w:ascii="Arial" w:hAnsi="Arial" w:cs="Arial"/>
          <w:sz w:val="24"/>
          <w:szCs w:val="24"/>
        </w:rPr>
        <w:t xml:space="preserve"> </w:t>
      </w:r>
      <w:r w:rsidR="00244BEC" w:rsidRPr="003B77AE">
        <w:rPr>
          <w:rFonts w:ascii="Arial" w:hAnsi="Arial" w:cs="Arial"/>
          <w:sz w:val="24"/>
          <w:szCs w:val="24"/>
        </w:rPr>
        <w:t>№</w:t>
      </w:r>
      <w:r w:rsidRPr="003B77AE">
        <w:rPr>
          <w:rFonts w:ascii="Arial" w:hAnsi="Arial" w:cs="Arial"/>
          <w:sz w:val="24"/>
          <w:szCs w:val="24"/>
        </w:rPr>
        <w:t xml:space="preserve">№ </w:t>
      </w:r>
      <w:r w:rsidR="0024066C" w:rsidRPr="003B77AE">
        <w:rPr>
          <w:rFonts w:ascii="Arial" w:hAnsi="Arial" w:cs="Arial"/>
          <w:sz w:val="24"/>
          <w:szCs w:val="24"/>
        </w:rPr>
        <w:t>2</w:t>
      </w:r>
      <w:r w:rsidRPr="003B77AE">
        <w:rPr>
          <w:rFonts w:ascii="Arial" w:hAnsi="Arial" w:cs="Arial"/>
          <w:sz w:val="24"/>
          <w:szCs w:val="24"/>
        </w:rPr>
        <w:t xml:space="preserve">, </w:t>
      </w:r>
      <w:r w:rsidR="0024066C" w:rsidRPr="003B77AE">
        <w:rPr>
          <w:rFonts w:ascii="Arial" w:hAnsi="Arial" w:cs="Arial"/>
          <w:sz w:val="24"/>
          <w:szCs w:val="24"/>
        </w:rPr>
        <w:t>3</w:t>
      </w:r>
      <w:r w:rsidRPr="003B77AE">
        <w:rPr>
          <w:rFonts w:ascii="Arial" w:hAnsi="Arial" w:cs="Arial"/>
          <w:sz w:val="24"/>
          <w:szCs w:val="24"/>
        </w:rPr>
        <w:t xml:space="preserve">, </w:t>
      </w:r>
      <w:r w:rsidR="00244BEC" w:rsidRPr="003B77AE">
        <w:rPr>
          <w:rFonts w:ascii="Arial" w:hAnsi="Arial" w:cs="Arial"/>
          <w:sz w:val="24"/>
          <w:szCs w:val="24"/>
        </w:rPr>
        <w:t>4</w:t>
      </w:r>
      <w:r w:rsidRPr="003B77AE">
        <w:rPr>
          <w:rFonts w:ascii="Arial" w:hAnsi="Arial" w:cs="Arial"/>
          <w:sz w:val="24"/>
          <w:szCs w:val="24"/>
        </w:rPr>
        <w:t xml:space="preserve"> к настоящему Регламенту, а также </w:t>
      </w:r>
      <w:r w:rsidR="00133796" w:rsidRPr="003B77AE">
        <w:rPr>
          <w:rFonts w:ascii="Arial" w:hAnsi="Arial" w:cs="Arial"/>
          <w:sz w:val="24"/>
          <w:szCs w:val="24"/>
        </w:rPr>
        <w:t xml:space="preserve">документы, указанные </w:t>
      </w:r>
      <w:r w:rsidR="004018A5" w:rsidRPr="003B77AE">
        <w:rPr>
          <w:rFonts w:ascii="Arial" w:hAnsi="Arial" w:cs="Arial"/>
          <w:sz w:val="24"/>
          <w:szCs w:val="24"/>
        </w:rPr>
        <w:t xml:space="preserve">в </w:t>
      </w:r>
      <w:r w:rsidR="0024066C" w:rsidRPr="003B77AE">
        <w:rPr>
          <w:rFonts w:ascii="Arial" w:hAnsi="Arial" w:cs="Arial"/>
          <w:sz w:val="24"/>
          <w:szCs w:val="24"/>
        </w:rPr>
        <w:t>приложении № 1 к настоящему Регламенту</w:t>
      </w:r>
      <w:r w:rsidR="00AB2DFF" w:rsidRPr="003B77AE">
        <w:rPr>
          <w:rFonts w:ascii="Arial" w:hAnsi="Arial" w:cs="Arial"/>
          <w:sz w:val="24"/>
          <w:szCs w:val="24"/>
        </w:rPr>
        <w:t>,</w:t>
      </w:r>
      <w:r w:rsidR="00051749" w:rsidRPr="003B77AE">
        <w:rPr>
          <w:rFonts w:ascii="Arial" w:hAnsi="Arial" w:cs="Arial"/>
          <w:sz w:val="24"/>
          <w:szCs w:val="24"/>
        </w:rPr>
        <w:t xml:space="preserve"> пункт</w:t>
      </w:r>
      <w:r w:rsidR="00BB62D7" w:rsidRPr="003B77AE">
        <w:rPr>
          <w:rFonts w:ascii="Arial" w:hAnsi="Arial" w:cs="Arial"/>
          <w:sz w:val="24"/>
          <w:szCs w:val="24"/>
        </w:rPr>
        <w:t>ах</w:t>
      </w:r>
      <w:r w:rsidR="00051749" w:rsidRPr="003B77AE">
        <w:rPr>
          <w:rFonts w:ascii="Arial" w:hAnsi="Arial" w:cs="Arial"/>
          <w:sz w:val="24"/>
          <w:szCs w:val="24"/>
        </w:rPr>
        <w:t xml:space="preserve"> 2.6.</w:t>
      </w:r>
      <w:r w:rsidR="00534CE7" w:rsidRPr="003B77AE">
        <w:rPr>
          <w:rFonts w:ascii="Arial" w:hAnsi="Arial" w:cs="Arial"/>
          <w:sz w:val="24"/>
          <w:szCs w:val="24"/>
        </w:rPr>
        <w:t>1 -</w:t>
      </w:r>
      <w:r w:rsidR="00BB62D7" w:rsidRPr="003B77AE">
        <w:rPr>
          <w:rFonts w:ascii="Arial" w:hAnsi="Arial" w:cs="Arial"/>
          <w:sz w:val="24"/>
          <w:szCs w:val="24"/>
        </w:rPr>
        <w:t xml:space="preserve"> 2.6.</w:t>
      </w:r>
      <w:r w:rsidR="003523D5" w:rsidRPr="003B77AE">
        <w:rPr>
          <w:rFonts w:ascii="Arial" w:hAnsi="Arial" w:cs="Arial"/>
          <w:sz w:val="24"/>
          <w:szCs w:val="24"/>
        </w:rPr>
        <w:t>3</w:t>
      </w:r>
      <w:r w:rsidR="00051749" w:rsidRPr="003B77AE">
        <w:rPr>
          <w:rFonts w:ascii="Arial" w:hAnsi="Arial" w:cs="Arial"/>
          <w:sz w:val="24"/>
          <w:szCs w:val="24"/>
        </w:rPr>
        <w:t xml:space="preserve"> настоящего Регламента</w:t>
      </w:r>
      <w:r w:rsidRPr="003B77AE">
        <w:rPr>
          <w:rFonts w:ascii="Arial" w:hAnsi="Arial" w:cs="Arial"/>
          <w:sz w:val="24"/>
          <w:szCs w:val="24"/>
        </w:rPr>
        <w:t>,</w:t>
      </w:r>
      <w:r w:rsidR="00133796" w:rsidRPr="003B77AE">
        <w:rPr>
          <w:rFonts w:ascii="Arial" w:hAnsi="Arial" w:cs="Arial"/>
          <w:sz w:val="24"/>
          <w:szCs w:val="24"/>
        </w:rPr>
        <w:t xml:space="preserve"> </w:t>
      </w:r>
      <w:r w:rsidRPr="003B77AE">
        <w:rPr>
          <w:rFonts w:ascii="Arial" w:hAnsi="Arial" w:cs="Arial"/>
          <w:sz w:val="24"/>
          <w:szCs w:val="24"/>
        </w:rPr>
        <w:t>могут быть представлены в форме электронных документо</w:t>
      </w:r>
      <w:r w:rsidR="00946000" w:rsidRPr="003B77AE">
        <w:rPr>
          <w:rFonts w:ascii="Arial" w:hAnsi="Arial" w:cs="Arial"/>
          <w:sz w:val="24"/>
          <w:szCs w:val="24"/>
        </w:rPr>
        <w:t>в</w:t>
      </w:r>
      <w:r w:rsidRPr="003B77AE">
        <w:rPr>
          <w:rFonts w:ascii="Arial" w:hAnsi="Arial" w:cs="Arial"/>
          <w:sz w:val="24"/>
          <w:szCs w:val="24"/>
        </w:rPr>
        <w:t>,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w:t>
      </w:r>
    </w:p>
    <w:p w:rsidR="00AD2CDC" w:rsidRPr="003B77AE" w:rsidRDefault="00AD2CDC" w:rsidP="00D94DA8">
      <w:pPr>
        <w:ind w:firstLine="567"/>
        <w:jc w:val="both"/>
        <w:rPr>
          <w:rFonts w:ascii="Arial" w:hAnsi="Arial" w:cs="Arial"/>
          <w:sz w:val="24"/>
          <w:szCs w:val="24"/>
        </w:rPr>
      </w:pPr>
      <w:r w:rsidRPr="003B77AE">
        <w:rPr>
          <w:rFonts w:ascii="Arial" w:hAnsi="Arial" w:cs="Arial"/>
          <w:sz w:val="24"/>
          <w:szCs w:val="24"/>
        </w:rPr>
        <w:t>2.7. Перечень оснований для отказа в приеме документов, необходимых для предоставления муниципальной услуги</w:t>
      </w:r>
    </w:p>
    <w:p w:rsidR="00485F31" w:rsidRPr="003B77AE" w:rsidRDefault="00485F31" w:rsidP="00FF07EE">
      <w:pPr>
        <w:autoSpaceDE w:val="0"/>
        <w:autoSpaceDN w:val="0"/>
        <w:adjustRightInd w:val="0"/>
        <w:ind w:firstLine="567"/>
        <w:jc w:val="both"/>
        <w:outlineLvl w:val="1"/>
        <w:rPr>
          <w:rFonts w:ascii="Arial" w:hAnsi="Arial" w:cs="Arial"/>
          <w:sz w:val="24"/>
          <w:szCs w:val="24"/>
        </w:rPr>
      </w:pPr>
      <w:r w:rsidRPr="003B77AE">
        <w:rPr>
          <w:rFonts w:ascii="Arial" w:hAnsi="Arial" w:cs="Arial"/>
          <w:sz w:val="24"/>
          <w:szCs w:val="24"/>
        </w:rPr>
        <w:t xml:space="preserve">Основания для отказа в приеме документов на бумажном носителе </w:t>
      </w:r>
      <w:r w:rsidR="00253063" w:rsidRPr="003B77AE">
        <w:rPr>
          <w:rFonts w:ascii="Arial" w:hAnsi="Arial" w:cs="Arial"/>
          <w:sz w:val="24"/>
          <w:szCs w:val="24"/>
        </w:rPr>
        <w:t>отсутствуют</w:t>
      </w:r>
      <w:r w:rsidRPr="003B77AE">
        <w:rPr>
          <w:rFonts w:ascii="Arial" w:hAnsi="Arial" w:cs="Arial"/>
          <w:sz w:val="24"/>
          <w:szCs w:val="24"/>
        </w:rPr>
        <w:t>.</w:t>
      </w:r>
    </w:p>
    <w:p w:rsidR="0024066C" w:rsidRPr="003B77AE" w:rsidRDefault="0024066C" w:rsidP="00FF07EE">
      <w:pPr>
        <w:pStyle w:val="ConsPlusNormal"/>
        <w:widowControl/>
        <w:ind w:firstLine="567"/>
        <w:jc w:val="both"/>
        <w:rPr>
          <w:sz w:val="24"/>
          <w:szCs w:val="24"/>
        </w:rPr>
      </w:pPr>
      <w:r w:rsidRPr="003B77AE">
        <w:rPr>
          <w:sz w:val="24"/>
          <w:szCs w:val="24"/>
        </w:rPr>
        <w:t>Основани</w:t>
      </w:r>
      <w:r w:rsidR="00253063" w:rsidRPr="003B77AE">
        <w:rPr>
          <w:sz w:val="24"/>
          <w:szCs w:val="24"/>
        </w:rPr>
        <w:t>я</w:t>
      </w:r>
      <w:r w:rsidRPr="003B77AE">
        <w:rPr>
          <w:sz w:val="24"/>
          <w:szCs w:val="24"/>
        </w:rPr>
        <w:t>м</w:t>
      </w:r>
      <w:r w:rsidR="00253063" w:rsidRPr="003B77AE">
        <w:rPr>
          <w:sz w:val="24"/>
          <w:szCs w:val="24"/>
        </w:rPr>
        <w:t>и</w:t>
      </w:r>
      <w:r w:rsidRPr="003B77AE">
        <w:rPr>
          <w:sz w:val="24"/>
          <w:szCs w:val="24"/>
        </w:rPr>
        <w:t xml:space="preserve"> для отказа в приеме документов в электронном виде явля</w:t>
      </w:r>
      <w:r w:rsidR="00253063" w:rsidRPr="003B77AE">
        <w:rPr>
          <w:sz w:val="24"/>
          <w:szCs w:val="24"/>
        </w:rPr>
        <w:t>ю</w:t>
      </w:r>
      <w:r w:rsidRPr="003B77AE">
        <w:rPr>
          <w:sz w:val="24"/>
          <w:szCs w:val="24"/>
        </w:rPr>
        <w:t>тся:</w:t>
      </w:r>
    </w:p>
    <w:p w:rsidR="0024066C" w:rsidRPr="003B77AE" w:rsidRDefault="00485F31" w:rsidP="00FF07EE">
      <w:pPr>
        <w:pStyle w:val="ConsPlusNormal"/>
        <w:widowControl/>
        <w:ind w:firstLine="567"/>
        <w:jc w:val="both"/>
        <w:rPr>
          <w:sz w:val="24"/>
          <w:szCs w:val="24"/>
        </w:rPr>
      </w:pPr>
      <w:r w:rsidRPr="003B77AE">
        <w:rPr>
          <w:sz w:val="24"/>
          <w:szCs w:val="24"/>
        </w:rPr>
        <w:t xml:space="preserve">– </w:t>
      </w:r>
      <w:r w:rsidR="0024066C" w:rsidRPr="003B77AE">
        <w:rPr>
          <w:sz w:val="24"/>
          <w:szCs w:val="24"/>
        </w:rPr>
        <w:t>подписание документов несоответствующими электронными подписями;</w:t>
      </w:r>
    </w:p>
    <w:p w:rsidR="0024066C" w:rsidRPr="003B77AE" w:rsidRDefault="00485F31" w:rsidP="00FF07EE">
      <w:pPr>
        <w:pStyle w:val="ConsPlusNormal"/>
        <w:widowControl/>
        <w:ind w:firstLine="567"/>
        <w:jc w:val="both"/>
        <w:rPr>
          <w:sz w:val="24"/>
          <w:szCs w:val="24"/>
        </w:rPr>
      </w:pPr>
      <w:r w:rsidRPr="003B77AE">
        <w:rPr>
          <w:sz w:val="24"/>
          <w:szCs w:val="24"/>
        </w:rPr>
        <w:t xml:space="preserve">– </w:t>
      </w:r>
      <w:r w:rsidR="0024066C" w:rsidRPr="003B77AE">
        <w:rPr>
          <w:sz w:val="24"/>
          <w:szCs w:val="24"/>
        </w:rPr>
        <w:t>недействительный статус сертификатов электронных подписей на документах;</w:t>
      </w:r>
    </w:p>
    <w:p w:rsidR="0024066C" w:rsidRPr="003B77AE" w:rsidRDefault="00485F31" w:rsidP="00FF07EE">
      <w:pPr>
        <w:pStyle w:val="ConsPlusNormal"/>
        <w:widowControl/>
        <w:ind w:firstLine="567"/>
        <w:jc w:val="both"/>
        <w:rPr>
          <w:sz w:val="24"/>
          <w:szCs w:val="24"/>
        </w:rPr>
      </w:pPr>
      <w:r w:rsidRPr="003B77AE">
        <w:rPr>
          <w:sz w:val="24"/>
          <w:szCs w:val="24"/>
        </w:rPr>
        <w:t xml:space="preserve">– </w:t>
      </w:r>
      <w:r w:rsidR="0024066C" w:rsidRPr="003B77AE">
        <w:rPr>
          <w:sz w:val="24"/>
          <w:szCs w:val="24"/>
        </w:rPr>
        <w:t>электронны</w:t>
      </w:r>
      <w:r w:rsidR="00F645A2" w:rsidRPr="003B77AE">
        <w:rPr>
          <w:sz w:val="24"/>
          <w:szCs w:val="24"/>
        </w:rPr>
        <w:t>е</w:t>
      </w:r>
      <w:r w:rsidR="0024066C" w:rsidRPr="003B77AE">
        <w:rPr>
          <w:sz w:val="24"/>
          <w:szCs w:val="24"/>
        </w:rPr>
        <w:t xml:space="preserve"> подпис</w:t>
      </w:r>
      <w:r w:rsidR="00F645A2" w:rsidRPr="003B77AE">
        <w:rPr>
          <w:sz w:val="24"/>
          <w:szCs w:val="24"/>
        </w:rPr>
        <w:t>и</w:t>
      </w:r>
      <w:r w:rsidR="0024066C" w:rsidRPr="003B77AE">
        <w:rPr>
          <w:sz w:val="24"/>
          <w:szCs w:val="24"/>
        </w:rPr>
        <w:t xml:space="preserve"> документов</w:t>
      </w:r>
      <w:r w:rsidR="00F645A2" w:rsidRPr="003B77AE">
        <w:rPr>
          <w:sz w:val="24"/>
          <w:szCs w:val="24"/>
        </w:rPr>
        <w:t xml:space="preserve"> не являются подлинными</w:t>
      </w:r>
      <w:r w:rsidR="0024066C" w:rsidRPr="003B77AE">
        <w:rPr>
          <w:sz w:val="24"/>
          <w:szCs w:val="24"/>
        </w:rPr>
        <w:t>;</w:t>
      </w:r>
    </w:p>
    <w:p w:rsidR="0024066C" w:rsidRPr="003B77AE" w:rsidRDefault="00485F31" w:rsidP="00FF07EE">
      <w:pPr>
        <w:pStyle w:val="ConsPlusNormal"/>
        <w:widowControl/>
        <w:ind w:firstLine="567"/>
        <w:jc w:val="both"/>
        <w:rPr>
          <w:sz w:val="24"/>
          <w:szCs w:val="24"/>
        </w:rPr>
      </w:pPr>
      <w:r w:rsidRPr="003B77AE">
        <w:rPr>
          <w:sz w:val="24"/>
          <w:szCs w:val="24"/>
        </w:rPr>
        <w:t xml:space="preserve">– </w:t>
      </w:r>
      <w:r w:rsidR="0024066C" w:rsidRPr="003B77AE">
        <w:rPr>
          <w:sz w:val="24"/>
          <w:szCs w:val="24"/>
        </w:rPr>
        <w:t>отсутствие электронной подписи;</w:t>
      </w:r>
    </w:p>
    <w:p w:rsidR="0024066C" w:rsidRPr="003B77AE" w:rsidRDefault="00485F31" w:rsidP="00FF07EE">
      <w:pPr>
        <w:pStyle w:val="ConsPlusNormal"/>
        <w:widowControl/>
        <w:ind w:firstLine="567"/>
        <w:jc w:val="both"/>
        <w:rPr>
          <w:sz w:val="24"/>
          <w:szCs w:val="24"/>
        </w:rPr>
      </w:pPr>
      <w:r w:rsidRPr="003B77AE">
        <w:rPr>
          <w:sz w:val="24"/>
          <w:szCs w:val="24"/>
        </w:rPr>
        <w:t xml:space="preserve">– </w:t>
      </w:r>
      <w:r w:rsidR="0024066C" w:rsidRPr="003B77AE">
        <w:rPr>
          <w:sz w:val="24"/>
          <w:szCs w:val="24"/>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24066C" w:rsidRPr="003B77AE" w:rsidRDefault="00485F31" w:rsidP="00FF07EE">
      <w:pPr>
        <w:pStyle w:val="ConsPlusNormal"/>
        <w:widowControl/>
        <w:ind w:firstLine="567"/>
        <w:jc w:val="both"/>
        <w:rPr>
          <w:sz w:val="24"/>
          <w:szCs w:val="24"/>
        </w:rPr>
      </w:pPr>
      <w:r w:rsidRPr="003B77AE">
        <w:rPr>
          <w:sz w:val="24"/>
          <w:szCs w:val="24"/>
        </w:rPr>
        <w:t xml:space="preserve">– </w:t>
      </w:r>
      <w:r w:rsidR="0024066C" w:rsidRPr="003B77AE">
        <w:rPr>
          <w:sz w:val="24"/>
          <w:szCs w:val="24"/>
        </w:rPr>
        <w:t>информация в электронных документах представлена не на государственном языке Российской Федерации.</w:t>
      </w:r>
    </w:p>
    <w:p w:rsidR="006B7CD7" w:rsidRPr="003B77AE" w:rsidRDefault="0024066C" w:rsidP="00FF07EE">
      <w:pPr>
        <w:shd w:val="clear" w:color="auto" w:fill="FFFFFF"/>
        <w:ind w:right="-5" w:firstLine="567"/>
        <w:jc w:val="both"/>
        <w:rPr>
          <w:rFonts w:ascii="Arial" w:hAnsi="Arial" w:cs="Arial"/>
          <w:sz w:val="24"/>
          <w:szCs w:val="24"/>
        </w:rPr>
      </w:pPr>
      <w:r w:rsidRPr="003B77AE">
        <w:rPr>
          <w:rFonts w:ascii="Arial" w:hAnsi="Arial" w:cs="Arial"/>
          <w:sz w:val="24"/>
          <w:szCs w:val="24"/>
        </w:rPr>
        <w:t>Отказ в приеме документов должен быть мотивирован.</w:t>
      </w:r>
    </w:p>
    <w:p w:rsidR="0024066C" w:rsidRPr="003B77AE" w:rsidRDefault="0024066C" w:rsidP="00FF07EE">
      <w:pPr>
        <w:shd w:val="clear" w:color="auto" w:fill="FFFFFF"/>
        <w:ind w:right="-5" w:firstLine="567"/>
        <w:jc w:val="both"/>
        <w:rPr>
          <w:rFonts w:ascii="Arial" w:hAnsi="Arial" w:cs="Arial"/>
          <w:sz w:val="24"/>
          <w:szCs w:val="24"/>
        </w:rPr>
      </w:pPr>
      <w:r w:rsidRPr="003B77AE">
        <w:rPr>
          <w:rFonts w:ascii="Arial" w:hAnsi="Arial" w:cs="Arial"/>
          <w:sz w:val="24"/>
          <w:szCs w:val="24"/>
        </w:rPr>
        <w:t xml:space="preserve">Письменное </w:t>
      </w:r>
      <w:r w:rsidR="006B7CD7" w:rsidRPr="003B77AE">
        <w:rPr>
          <w:rFonts w:ascii="Arial" w:hAnsi="Arial" w:cs="Arial"/>
          <w:sz w:val="24"/>
          <w:szCs w:val="24"/>
        </w:rPr>
        <w:t>у</w:t>
      </w:r>
      <w:r w:rsidRPr="003B77AE">
        <w:rPr>
          <w:rFonts w:ascii="Arial" w:hAnsi="Arial" w:cs="Arial"/>
          <w:sz w:val="24"/>
          <w:szCs w:val="24"/>
        </w:rPr>
        <w:t>ведомление об отказе в приеме документов направляется Заявителю почтовой или факсимильной связью, а также в электронной форме с использованием информационно - телекоммуникационных сетей (далее – ТКС) общего пользования, в том числе сети Интернет, либо выдается Заявителю при личном обращении в Комитет (в зависимости от способа обращения Заявителя или способа получения, указанного в письменном обращении Заявителя).</w:t>
      </w:r>
    </w:p>
    <w:p w:rsidR="00AD2CDC" w:rsidRPr="003B77AE" w:rsidRDefault="00AD2CDC" w:rsidP="00D94DA8">
      <w:pPr>
        <w:pStyle w:val="110"/>
        <w:shd w:val="clear" w:color="auto" w:fill="FFFFFF"/>
        <w:tabs>
          <w:tab w:val="left" w:pos="0"/>
        </w:tabs>
        <w:ind w:left="567"/>
        <w:jc w:val="both"/>
        <w:rPr>
          <w:rFonts w:ascii="Arial" w:hAnsi="Arial" w:cs="Arial"/>
          <w:sz w:val="24"/>
          <w:szCs w:val="24"/>
        </w:rPr>
      </w:pPr>
      <w:r w:rsidRPr="003B77AE">
        <w:rPr>
          <w:rFonts w:ascii="Arial" w:hAnsi="Arial" w:cs="Arial"/>
          <w:sz w:val="24"/>
          <w:szCs w:val="24"/>
        </w:rPr>
        <w:t>2.8. П</w:t>
      </w:r>
      <w:r w:rsidRPr="003B77AE">
        <w:rPr>
          <w:rFonts w:ascii="Arial" w:hAnsi="Arial" w:cs="Arial"/>
          <w:spacing w:val="-1"/>
          <w:sz w:val="24"/>
          <w:szCs w:val="24"/>
        </w:rPr>
        <w:t xml:space="preserve">еречень оснований для отказа в предоставлении </w:t>
      </w:r>
      <w:r w:rsidRPr="003B77AE">
        <w:rPr>
          <w:rFonts w:ascii="Arial" w:hAnsi="Arial" w:cs="Arial"/>
          <w:sz w:val="24"/>
          <w:szCs w:val="24"/>
        </w:rPr>
        <w:t>муниципальной услуги</w:t>
      </w:r>
    </w:p>
    <w:p w:rsidR="00AD2CDC" w:rsidRPr="003B77AE" w:rsidRDefault="00AD2CDC" w:rsidP="00FF07EE">
      <w:pPr>
        <w:ind w:firstLine="567"/>
        <w:jc w:val="both"/>
        <w:rPr>
          <w:rFonts w:ascii="Arial" w:hAnsi="Arial" w:cs="Arial"/>
          <w:sz w:val="24"/>
          <w:szCs w:val="24"/>
        </w:rPr>
      </w:pPr>
      <w:r w:rsidRPr="003B77AE">
        <w:rPr>
          <w:rFonts w:ascii="Arial" w:hAnsi="Arial" w:cs="Arial"/>
          <w:sz w:val="24"/>
          <w:szCs w:val="24"/>
        </w:rPr>
        <w:t>Основаниями для отказа в предоставлении муниципальной услуги являются</w:t>
      </w:r>
      <w:r w:rsidR="00811172" w:rsidRPr="003B77AE">
        <w:rPr>
          <w:rFonts w:ascii="Arial" w:hAnsi="Arial" w:cs="Arial"/>
          <w:sz w:val="24"/>
          <w:szCs w:val="24"/>
        </w:rPr>
        <w:t>:</w:t>
      </w:r>
    </w:p>
    <w:p w:rsidR="00D94DA8" w:rsidRPr="00D94DA8" w:rsidRDefault="00D94DA8" w:rsidP="00D94DA8">
      <w:pPr>
        <w:ind w:firstLine="567"/>
        <w:jc w:val="both"/>
        <w:rPr>
          <w:rFonts w:ascii="Arial" w:hAnsi="Arial" w:cs="Arial"/>
          <w:sz w:val="24"/>
          <w:szCs w:val="24"/>
        </w:rPr>
      </w:pPr>
      <w:r w:rsidRPr="00D94DA8">
        <w:rPr>
          <w:rFonts w:ascii="Arial" w:hAnsi="Arial" w:cs="Arial"/>
          <w:sz w:val="24"/>
          <w:szCs w:val="24"/>
        </w:rPr>
        <w:t>2.8.1. При предоставлении земельных участков, на которых расположены здания и сооружения:</w:t>
      </w:r>
    </w:p>
    <w:p w:rsidR="00D94DA8" w:rsidRPr="00D94DA8" w:rsidRDefault="00D94DA8" w:rsidP="00D94DA8">
      <w:pPr>
        <w:ind w:firstLine="567"/>
        <w:jc w:val="both"/>
        <w:rPr>
          <w:rFonts w:ascii="Arial" w:hAnsi="Arial" w:cs="Arial"/>
          <w:sz w:val="24"/>
          <w:szCs w:val="24"/>
        </w:rPr>
      </w:pPr>
      <w:r w:rsidRPr="00D94DA8">
        <w:rPr>
          <w:rFonts w:ascii="Arial" w:hAnsi="Arial" w:cs="Arial"/>
          <w:sz w:val="24"/>
          <w:szCs w:val="24"/>
        </w:rPr>
        <w:t>– наличие хотя бы одного из оснований, предусмотренных статьей 39.16 Земельного кодекса Российской Федерации;</w:t>
      </w:r>
    </w:p>
    <w:p w:rsidR="00D94DA8" w:rsidRPr="00D94DA8" w:rsidRDefault="00D94DA8" w:rsidP="00D94DA8">
      <w:pPr>
        <w:ind w:firstLine="567"/>
        <w:jc w:val="both"/>
        <w:rPr>
          <w:rFonts w:ascii="Arial" w:hAnsi="Arial" w:cs="Arial"/>
          <w:sz w:val="24"/>
          <w:szCs w:val="24"/>
        </w:rPr>
      </w:pPr>
      <w:r w:rsidRPr="00D94DA8">
        <w:rPr>
          <w:rFonts w:ascii="Arial" w:hAnsi="Arial" w:cs="Arial"/>
          <w:sz w:val="24"/>
          <w:szCs w:val="24"/>
        </w:rPr>
        <w:t>– наличие предусмотренных законодательством Российской Федерации и законодательством Мурманской области положений, в соответствии с которыми не разрешается использование земельного участка в целях, указанных в заявлении о предоставлении земельного участка;</w:t>
      </w:r>
    </w:p>
    <w:p w:rsidR="00D94DA8" w:rsidRPr="00D94DA8" w:rsidRDefault="00D94DA8" w:rsidP="00D94DA8">
      <w:pPr>
        <w:ind w:firstLine="567"/>
        <w:jc w:val="both"/>
        <w:rPr>
          <w:rFonts w:ascii="Arial" w:hAnsi="Arial" w:cs="Arial"/>
          <w:sz w:val="24"/>
          <w:szCs w:val="24"/>
        </w:rPr>
      </w:pPr>
      <w:r w:rsidRPr="00D94DA8">
        <w:rPr>
          <w:rFonts w:ascii="Arial" w:hAnsi="Arial" w:cs="Arial"/>
          <w:sz w:val="24"/>
          <w:szCs w:val="24"/>
        </w:rPr>
        <w:t xml:space="preserve">– земельный участок, указанный в заявлении о его предоставлении,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w:t>
      </w:r>
      <w:r w:rsidRPr="00D94DA8">
        <w:rPr>
          <w:rFonts w:ascii="Arial" w:hAnsi="Arial" w:cs="Arial"/>
          <w:sz w:val="24"/>
          <w:szCs w:val="24"/>
        </w:rPr>
        <w:lastRenderedPageBreak/>
        <w:t>бесплатно по основаниям, указанным в подпунктах 6 и 7 статьи 39.5 Земельного кодекса Российской Федерации;</w:t>
      </w:r>
    </w:p>
    <w:p w:rsidR="00D94DA8" w:rsidRPr="00D94DA8" w:rsidRDefault="00D94DA8" w:rsidP="00D94DA8">
      <w:pPr>
        <w:ind w:firstLine="567"/>
        <w:jc w:val="both"/>
        <w:rPr>
          <w:rFonts w:ascii="Arial" w:hAnsi="Arial" w:cs="Arial"/>
          <w:sz w:val="24"/>
          <w:szCs w:val="24"/>
        </w:rPr>
      </w:pPr>
      <w:r w:rsidRPr="00D94DA8">
        <w:rPr>
          <w:rFonts w:ascii="Arial" w:hAnsi="Arial" w:cs="Arial"/>
          <w:sz w:val="24"/>
          <w:szCs w:val="24"/>
        </w:rPr>
        <w:t>– наличие судебных споров о правах на земельный участок и (или) на расположенные на нем объекты недвижимого имущества, в том числе о границах земельного участка, о его площади, о разрешенном использовании земельного участка, до дня вступления в законную силу судебного решения.</w:t>
      </w:r>
    </w:p>
    <w:p w:rsidR="00811172" w:rsidRPr="003B77AE" w:rsidRDefault="00731115" w:rsidP="00FF07EE">
      <w:pPr>
        <w:ind w:firstLine="567"/>
        <w:jc w:val="both"/>
        <w:rPr>
          <w:rFonts w:ascii="Arial" w:hAnsi="Arial" w:cs="Arial"/>
          <w:sz w:val="24"/>
          <w:szCs w:val="24"/>
        </w:rPr>
      </w:pPr>
      <w:r w:rsidRPr="003B77AE">
        <w:rPr>
          <w:rFonts w:ascii="Arial" w:hAnsi="Arial" w:cs="Arial"/>
          <w:sz w:val="24"/>
          <w:szCs w:val="24"/>
        </w:rPr>
        <w:t xml:space="preserve">2.8.2. </w:t>
      </w:r>
      <w:r w:rsidR="00811172" w:rsidRPr="003B77AE">
        <w:rPr>
          <w:rFonts w:ascii="Arial" w:hAnsi="Arial" w:cs="Arial"/>
          <w:sz w:val="24"/>
          <w:szCs w:val="24"/>
        </w:rPr>
        <w:t>Пр</w:t>
      </w:r>
      <w:r w:rsidRPr="003B77AE">
        <w:rPr>
          <w:rFonts w:ascii="Arial" w:hAnsi="Arial" w:cs="Arial"/>
          <w:sz w:val="24"/>
          <w:szCs w:val="24"/>
        </w:rPr>
        <w:t xml:space="preserve">и </w:t>
      </w:r>
      <w:r w:rsidR="00811172" w:rsidRPr="003B77AE">
        <w:rPr>
          <w:rFonts w:ascii="Arial" w:hAnsi="Arial" w:cs="Arial"/>
          <w:sz w:val="24"/>
          <w:szCs w:val="24"/>
        </w:rPr>
        <w:t>заключени</w:t>
      </w:r>
      <w:r w:rsidRPr="003B77AE">
        <w:rPr>
          <w:rFonts w:ascii="Arial" w:hAnsi="Arial" w:cs="Arial"/>
          <w:sz w:val="24"/>
          <w:szCs w:val="24"/>
        </w:rPr>
        <w:t>и</w:t>
      </w:r>
      <w:r w:rsidR="00811172" w:rsidRPr="003B77AE">
        <w:rPr>
          <w:rFonts w:ascii="Arial" w:hAnsi="Arial" w:cs="Arial"/>
          <w:sz w:val="24"/>
          <w:szCs w:val="24"/>
        </w:rPr>
        <w:t xml:space="preserve"> соглашения об</w:t>
      </w:r>
      <w:r w:rsidRPr="003B77AE">
        <w:rPr>
          <w:rFonts w:ascii="Arial" w:hAnsi="Arial" w:cs="Arial"/>
          <w:sz w:val="24"/>
          <w:szCs w:val="24"/>
        </w:rPr>
        <w:t xml:space="preserve"> </w:t>
      </w:r>
      <w:r w:rsidR="00811172" w:rsidRPr="003B77AE">
        <w:rPr>
          <w:rFonts w:ascii="Arial" w:hAnsi="Arial" w:cs="Arial"/>
          <w:sz w:val="24"/>
          <w:szCs w:val="24"/>
        </w:rPr>
        <w:t>установлении</w:t>
      </w:r>
      <w:r w:rsidRPr="003B77AE">
        <w:rPr>
          <w:rFonts w:ascii="Arial" w:hAnsi="Arial" w:cs="Arial"/>
          <w:sz w:val="24"/>
          <w:szCs w:val="24"/>
        </w:rPr>
        <w:t xml:space="preserve"> </w:t>
      </w:r>
      <w:r w:rsidR="00811172" w:rsidRPr="003B77AE">
        <w:rPr>
          <w:rFonts w:ascii="Arial" w:hAnsi="Arial" w:cs="Arial"/>
          <w:sz w:val="24"/>
          <w:szCs w:val="24"/>
        </w:rPr>
        <w:t>сервитута в</w:t>
      </w:r>
      <w:r w:rsidRPr="003B77AE">
        <w:rPr>
          <w:rFonts w:ascii="Arial" w:hAnsi="Arial" w:cs="Arial"/>
          <w:sz w:val="24"/>
          <w:szCs w:val="24"/>
        </w:rPr>
        <w:t xml:space="preserve"> от</w:t>
      </w:r>
      <w:r w:rsidR="00811172" w:rsidRPr="003B77AE">
        <w:rPr>
          <w:rFonts w:ascii="Arial" w:hAnsi="Arial" w:cs="Arial"/>
          <w:sz w:val="24"/>
          <w:szCs w:val="24"/>
        </w:rPr>
        <w:t>ношении земельного участка, находящегося в государственной или муниципальной собственности</w:t>
      </w:r>
      <w:r w:rsidRPr="003B77AE">
        <w:rPr>
          <w:rFonts w:ascii="Arial" w:hAnsi="Arial" w:cs="Arial"/>
          <w:sz w:val="24"/>
          <w:szCs w:val="24"/>
        </w:rPr>
        <w:t>:</w:t>
      </w:r>
    </w:p>
    <w:p w:rsidR="00811172" w:rsidRPr="003B77AE" w:rsidRDefault="000C0993" w:rsidP="00FF07EE">
      <w:pPr>
        <w:autoSpaceDE w:val="0"/>
        <w:autoSpaceDN w:val="0"/>
        <w:adjustRightInd w:val="0"/>
        <w:ind w:firstLine="567"/>
        <w:jc w:val="both"/>
        <w:rPr>
          <w:rFonts w:ascii="Arial" w:hAnsi="Arial" w:cs="Arial"/>
          <w:sz w:val="24"/>
          <w:szCs w:val="24"/>
        </w:rPr>
      </w:pPr>
      <w:bookmarkStart w:id="0" w:name="Par2"/>
      <w:bookmarkEnd w:id="0"/>
      <w:r w:rsidRPr="003B77AE">
        <w:rPr>
          <w:rFonts w:ascii="Arial" w:hAnsi="Arial" w:cs="Arial"/>
          <w:sz w:val="24"/>
          <w:szCs w:val="24"/>
        </w:rPr>
        <w:t>–</w:t>
      </w:r>
      <w:r w:rsidR="00811172" w:rsidRPr="003B77AE">
        <w:rPr>
          <w:rFonts w:ascii="Arial" w:hAnsi="Arial" w:cs="Arial"/>
          <w:sz w:val="24"/>
          <w:szCs w:val="24"/>
        </w:rPr>
        <w:t xml:space="preserve"> заявление об установлении сервитута направлено </w:t>
      </w:r>
      <w:r w:rsidR="00B4405F" w:rsidRPr="003B77AE">
        <w:rPr>
          <w:rFonts w:ascii="Arial" w:hAnsi="Arial" w:cs="Arial"/>
          <w:sz w:val="24"/>
          <w:szCs w:val="24"/>
        </w:rPr>
        <w:t xml:space="preserve">в </w:t>
      </w:r>
      <w:r w:rsidR="00811172" w:rsidRPr="003B77AE">
        <w:rPr>
          <w:rFonts w:ascii="Arial" w:hAnsi="Arial" w:cs="Arial"/>
          <w:sz w:val="24"/>
          <w:szCs w:val="24"/>
        </w:rPr>
        <w:t>орган местного самоуправления, которы</w:t>
      </w:r>
      <w:r w:rsidR="00B4405F" w:rsidRPr="003B77AE">
        <w:rPr>
          <w:rFonts w:ascii="Arial" w:hAnsi="Arial" w:cs="Arial"/>
          <w:sz w:val="24"/>
          <w:szCs w:val="24"/>
        </w:rPr>
        <w:t>й</w:t>
      </w:r>
      <w:r w:rsidR="00811172" w:rsidRPr="003B77AE">
        <w:rPr>
          <w:rFonts w:ascii="Arial" w:hAnsi="Arial" w:cs="Arial"/>
          <w:sz w:val="24"/>
          <w:szCs w:val="24"/>
        </w:rPr>
        <w:t xml:space="preserve"> не вправе заключать соглашение об установлении сервитута;</w:t>
      </w:r>
    </w:p>
    <w:p w:rsidR="00811172" w:rsidRPr="003B77AE" w:rsidRDefault="000C0993" w:rsidP="00FF07EE">
      <w:pPr>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 </w:t>
      </w:r>
      <w:r w:rsidR="00811172" w:rsidRPr="003B77AE">
        <w:rPr>
          <w:rFonts w:ascii="Arial" w:hAnsi="Arial" w:cs="Arial"/>
          <w:sz w:val="24"/>
          <w:szCs w:val="24"/>
        </w:rPr>
        <w:t>планируемое на условиях сервитута использование земельного участка не допускается в соответствии с федеральными законами;</w:t>
      </w:r>
    </w:p>
    <w:p w:rsidR="00811172" w:rsidRPr="003B77AE" w:rsidRDefault="000C0993" w:rsidP="00FF07EE">
      <w:pPr>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811172" w:rsidRPr="003B77AE">
        <w:rPr>
          <w:rFonts w:ascii="Arial" w:hAnsi="Arial" w:cs="Arial"/>
          <w:sz w:val="24"/>
          <w:szCs w:val="24"/>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D2CDC" w:rsidRPr="003B77AE" w:rsidRDefault="00B4405F" w:rsidP="00FF07EE">
      <w:pPr>
        <w:ind w:firstLine="567"/>
        <w:jc w:val="both"/>
        <w:rPr>
          <w:rFonts w:ascii="Arial" w:hAnsi="Arial" w:cs="Arial"/>
          <w:sz w:val="24"/>
          <w:szCs w:val="24"/>
        </w:rPr>
      </w:pPr>
      <w:r w:rsidRPr="003B77AE">
        <w:rPr>
          <w:rFonts w:ascii="Arial" w:hAnsi="Arial" w:cs="Arial"/>
          <w:sz w:val="24"/>
          <w:szCs w:val="24"/>
        </w:rPr>
        <w:t xml:space="preserve">2.8.3. </w:t>
      </w:r>
      <w:r w:rsidR="00BB62D7" w:rsidRPr="003B77AE">
        <w:rPr>
          <w:rFonts w:ascii="Arial" w:hAnsi="Arial" w:cs="Arial"/>
          <w:sz w:val="24"/>
          <w:szCs w:val="24"/>
        </w:rPr>
        <w:t>При предоставлении земельных участков для строительства или для целей, не связанных со строительством</w:t>
      </w:r>
      <w:r w:rsidR="00BE682C" w:rsidRPr="003B77AE">
        <w:rPr>
          <w:rFonts w:ascii="Arial" w:hAnsi="Arial" w:cs="Arial"/>
          <w:sz w:val="24"/>
          <w:szCs w:val="24"/>
        </w:rPr>
        <w:t xml:space="preserve"> (при заключении договора)</w:t>
      </w:r>
      <w:r w:rsidR="004E0022" w:rsidRPr="003B77AE">
        <w:rPr>
          <w:rFonts w:ascii="Arial" w:hAnsi="Arial" w:cs="Arial"/>
          <w:sz w:val="24"/>
          <w:szCs w:val="24"/>
        </w:rPr>
        <w:t xml:space="preserve"> </w:t>
      </w:r>
      <w:r w:rsidR="00C02155" w:rsidRPr="003B77AE">
        <w:rPr>
          <w:rFonts w:ascii="Arial" w:hAnsi="Arial" w:cs="Arial"/>
          <w:sz w:val="24"/>
          <w:szCs w:val="24"/>
        </w:rPr>
        <w:t>– поста</w:t>
      </w:r>
      <w:r w:rsidR="00AD2CDC" w:rsidRPr="003B77AE">
        <w:rPr>
          <w:rFonts w:ascii="Arial" w:hAnsi="Arial" w:cs="Arial"/>
          <w:sz w:val="24"/>
          <w:szCs w:val="24"/>
        </w:rPr>
        <w:t>новлени</w:t>
      </w:r>
      <w:r w:rsidR="000F2976" w:rsidRPr="003B77AE">
        <w:rPr>
          <w:rFonts w:ascii="Arial" w:hAnsi="Arial" w:cs="Arial"/>
          <w:sz w:val="24"/>
          <w:szCs w:val="24"/>
        </w:rPr>
        <w:t>е</w:t>
      </w:r>
      <w:r w:rsidR="00AD2CDC" w:rsidRPr="003B77AE">
        <w:rPr>
          <w:rFonts w:ascii="Arial" w:hAnsi="Arial" w:cs="Arial"/>
          <w:sz w:val="24"/>
          <w:szCs w:val="24"/>
        </w:rPr>
        <w:t xml:space="preserve"> о предоставлении Заявителю земельного участка для строительства или для целей, не связанных со строительством</w:t>
      </w:r>
      <w:r w:rsidR="00244BEC" w:rsidRPr="003B77AE">
        <w:rPr>
          <w:rFonts w:ascii="Arial" w:hAnsi="Arial" w:cs="Arial"/>
          <w:sz w:val="24"/>
          <w:szCs w:val="24"/>
        </w:rPr>
        <w:t>,</w:t>
      </w:r>
      <w:r w:rsidR="00253063" w:rsidRPr="003B77AE">
        <w:rPr>
          <w:rFonts w:ascii="Arial" w:hAnsi="Arial" w:cs="Arial"/>
          <w:sz w:val="24"/>
          <w:szCs w:val="24"/>
        </w:rPr>
        <w:t xml:space="preserve"> не принято</w:t>
      </w:r>
      <w:r w:rsidR="00AD2CDC" w:rsidRPr="003B77AE">
        <w:rPr>
          <w:rFonts w:ascii="Arial" w:hAnsi="Arial" w:cs="Arial"/>
          <w:sz w:val="24"/>
          <w:szCs w:val="24"/>
        </w:rPr>
        <w:t>.</w:t>
      </w:r>
    </w:p>
    <w:p w:rsidR="00AD2CDC" w:rsidRPr="003B77AE" w:rsidRDefault="00AD2CDC" w:rsidP="00D94DA8">
      <w:pPr>
        <w:ind w:firstLine="567"/>
        <w:jc w:val="both"/>
        <w:rPr>
          <w:rFonts w:ascii="Arial" w:hAnsi="Arial" w:cs="Arial"/>
          <w:sz w:val="24"/>
          <w:szCs w:val="24"/>
        </w:rPr>
      </w:pPr>
      <w:r w:rsidRPr="003B77AE">
        <w:rPr>
          <w:rFonts w:ascii="Arial" w:hAnsi="Arial" w:cs="Arial"/>
          <w:sz w:val="24"/>
          <w:szCs w:val="24"/>
        </w:rPr>
        <w:t>2.9. Размер платы, взимаемой с Заявителя при предоставлении</w:t>
      </w:r>
      <w:r w:rsidR="00D94DA8">
        <w:rPr>
          <w:rFonts w:ascii="Arial" w:hAnsi="Arial" w:cs="Arial"/>
          <w:sz w:val="24"/>
          <w:szCs w:val="24"/>
        </w:rPr>
        <w:t xml:space="preserve"> </w:t>
      </w:r>
      <w:r w:rsidRPr="003B77AE">
        <w:rPr>
          <w:rFonts w:ascii="Arial" w:hAnsi="Arial" w:cs="Arial"/>
          <w:sz w:val="24"/>
          <w:szCs w:val="24"/>
        </w:rPr>
        <w:t>муниципальной услуги, и способы ее взимания</w:t>
      </w:r>
    </w:p>
    <w:p w:rsidR="00AD2CDC" w:rsidRPr="003B77AE" w:rsidRDefault="00AD2CDC" w:rsidP="00FF07EE">
      <w:pPr>
        <w:ind w:firstLine="567"/>
        <w:jc w:val="both"/>
        <w:rPr>
          <w:rFonts w:ascii="Arial" w:hAnsi="Arial" w:cs="Arial"/>
          <w:sz w:val="24"/>
          <w:szCs w:val="24"/>
        </w:rPr>
      </w:pPr>
      <w:r w:rsidRPr="003B77AE">
        <w:rPr>
          <w:rFonts w:ascii="Arial" w:hAnsi="Arial" w:cs="Arial"/>
          <w:sz w:val="24"/>
          <w:szCs w:val="24"/>
        </w:rPr>
        <w:t>2.9.1. Предоставление муниципальной услуги осуществляется бесплатно.</w:t>
      </w:r>
    </w:p>
    <w:p w:rsidR="00AD2CDC" w:rsidRPr="003B77AE" w:rsidRDefault="00AD2CDC" w:rsidP="00FF07EE">
      <w:pPr>
        <w:autoSpaceDE w:val="0"/>
        <w:autoSpaceDN w:val="0"/>
        <w:adjustRightInd w:val="0"/>
        <w:ind w:firstLine="567"/>
        <w:jc w:val="both"/>
        <w:outlineLvl w:val="2"/>
        <w:rPr>
          <w:rFonts w:ascii="Arial" w:hAnsi="Arial" w:cs="Arial"/>
          <w:sz w:val="24"/>
          <w:szCs w:val="24"/>
        </w:rPr>
      </w:pPr>
      <w:r w:rsidRPr="003B77AE">
        <w:rPr>
          <w:rFonts w:ascii="Arial" w:hAnsi="Arial" w:cs="Arial"/>
          <w:sz w:val="24"/>
          <w:szCs w:val="24"/>
        </w:rPr>
        <w:t xml:space="preserve">2.9.2. В соответствии со статьей 22 Основ законодательства Российской Федерации о нотариате, утвержденных Верховным Советом Российской Федерации от 11.02.1993 №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11" w:history="1">
        <w:r w:rsidRPr="003B77AE">
          <w:rPr>
            <w:rFonts w:ascii="Arial" w:hAnsi="Arial" w:cs="Arial"/>
            <w:sz w:val="24"/>
            <w:szCs w:val="24"/>
          </w:rPr>
          <w:t>части четвертой статьи 1</w:t>
        </w:r>
      </w:hyperlink>
      <w:r w:rsidRPr="003B77AE">
        <w:rPr>
          <w:rFonts w:ascii="Arial" w:hAnsi="Arial" w:cs="Arial"/>
          <w:sz w:val="24"/>
          <w:szCs w:val="24"/>
        </w:rP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w:t>
      </w:r>
      <w:hyperlink r:id="rId12" w:history="1">
        <w:r w:rsidRPr="003B77AE">
          <w:rPr>
            <w:rFonts w:ascii="Arial" w:hAnsi="Arial" w:cs="Arial"/>
            <w:sz w:val="24"/>
            <w:szCs w:val="24"/>
          </w:rPr>
          <w:t>пошлины</w:t>
        </w:r>
      </w:hyperlink>
      <w:r w:rsidRPr="003B77AE">
        <w:rPr>
          <w:rFonts w:ascii="Arial" w:hAnsi="Arial" w:cs="Arial"/>
          <w:sz w:val="24"/>
          <w:szCs w:val="24"/>
        </w:rPr>
        <w:t>).</w:t>
      </w:r>
    </w:p>
    <w:p w:rsidR="00C73295" w:rsidRPr="003B77AE" w:rsidRDefault="00AD2CDC" w:rsidP="00FF07EE">
      <w:pPr>
        <w:autoSpaceDE w:val="0"/>
        <w:autoSpaceDN w:val="0"/>
        <w:adjustRightInd w:val="0"/>
        <w:ind w:firstLine="567"/>
        <w:jc w:val="both"/>
        <w:outlineLvl w:val="2"/>
        <w:rPr>
          <w:rFonts w:ascii="Arial" w:hAnsi="Arial" w:cs="Arial"/>
          <w:sz w:val="24"/>
          <w:szCs w:val="24"/>
        </w:rPr>
      </w:pPr>
      <w:r w:rsidRPr="003B77AE">
        <w:rPr>
          <w:rFonts w:ascii="Arial" w:hAnsi="Arial" w:cs="Arial"/>
          <w:sz w:val="24"/>
          <w:szCs w:val="24"/>
        </w:rPr>
        <w:t>Ставки государственной пошлины, установлены статьёй 333.24 Налогового кодекса Российской Федерации, размеры нотариального тарифа –</w:t>
      </w:r>
      <w:r w:rsidR="00BF16D0">
        <w:rPr>
          <w:rFonts w:ascii="Arial" w:hAnsi="Arial" w:cs="Arial"/>
          <w:sz w:val="24"/>
          <w:szCs w:val="24"/>
        </w:rPr>
        <w:t xml:space="preserve"> </w:t>
      </w:r>
      <w:r w:rsidRPr="003B77AE">
        <w:rPr>
          <w:rFonts w:ascii="Arial" w:hAnsi="Arial" w:cs="Arial"/>
          <w:sz w:val="24"/>
          <w:szCs w:val="24"/>
        </w:rPr>
        <w:t>статьей 22.1 Основ.</w:t>
      </w:r>
    </w:p>
    <w:p w:rsidR="00AA11E0" w:rsidRPr="003B77AE" w:rsidRDefault="00AD2CDC" w:rsidP="00FF07EE">
      <w:pPr>
        <w:autoSpaceDE w:val="0"/>
        <w:autoSpaceDN w:val="0"/>
        <w:adjustRightInd w:val="0"/>
        <w:ind w:firstLine="567"/>
        <w:jc w:val="both"/>
        <w:outlineLvl w:val="2"/>
        <w:rPr>
          <w:rFonts w:ascii="Arial" w:hAnsi="Arial" w:cs="Arial"/>
          <w:sz w:val="24"/>
          <w:szCs w:val="24"/>
        </w:rPr>
      </w:pPr>
      <w:r w:rsidRPr="003B77AE">
        <w:rPr>
          <w:rFonts w:ascii="Arial" w:hAnsi="Arial" w:cs="Arial"/>
          <w:sz w:val="24"/>
          <w:szCs w:val="24"/>
        </w:rPr>
        <w:t>2.9.3. В соответствии с пунктом 8 Положения о государственном учете жилищного фонда в Российской Федерации, утвержденного постановлением Правительства Российской Федерации от 13.10.1997 № 1301</w:t>
      </w:r>
      <w:hyperlink r:id="rId13" w:history="1">
        <w:r w:rsidRPr="003B77AE">
          <w:rPr>
            <w:rFonts w:ascii="Arial" w:hAnsi="Arial" w:cs="Arial"/>
            <w:sz w:val="24"/>
            <w:szCs w:val="24"/>
          </w:rPr>
          <w:t xml:space="preserve"> «О государственном учете жилищного фонда в Российской Федерации</w:t>
        </w:r>
      </w:hyperlink>
      <w:r w:rsidRPr="003B77AE">
        <w:rPr>
          <w:rFonts w:ascii="Arial" w:hAnsi="Arial" w:cs="Arial"/>
          <w:sz w:val="24"/>
          <w:szCs w:val="24"/>
        </w:rPr>
        <w:t>»</w:t>
      </w:r>
      <w:r w:rsidR="00AA11E0" w:rsidRPr="003B77AE">
        <w:rPr>
          <w:rFonts w:ascii="Arial" w:hAnsi="Arial" w:cs="Arial"/>
          <w:sz w:val="24"/>
          <w:szCs w:val="24"/>
        </w:rPr>
        <w:t>, техническая инвентаризация жилищного фонда осуществляется в порядке,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 по ставкам, утверждаемым органами исполнительной власти субъектов Российской Федерации.</w:t>
      </w:r>
    </w:p>
    <w:p w:rsidR="001C46D0" w:rsidRPr="003B77AE" w:rsidRDefault="00AA11E0" w:rsidP="00FF07EE">
      <w:pPr>
        <w:autoSpaceDE w:val="0"/>
        <w:autoSpaceDN w:val="0"/>
        <w:adjustRightInd w:val="0"/>
        <w:ind w:firstLine="567"/>
        <w:jc w:val="both"/>
        <w:outlineLvl w:val="2"/>
        <w:rPr>
          <w:rFonts w:ascii="Arial" w:hAnsi="Arial" w:cs="Arial"/>
          <w:sz w:val="24"/>
          <w:szCs w:val="24"/>
        </w:rPr>
      </w:pPr>
      <w:r w:rsidRPr="003B77AE">
        <w:rPr>
          <w:rFonts w:ascii="Arial" w:hAnsi="Arial" w:cs="Arial"/>
          <w:sz w:val="24"/>
          <w:szCs w:val="24"/>
        </w:rPr>
        <w:t>П</w:t>
      </w:r>
      <w:r w:rsidR="00AD2CDC" w:rsidRPr="003B77AE">
        <w:rPr>
          <w:rFonts w:ascii="Arial" w:hAnsi="Arial" w:cs="Arial"/>
          <w:sz w:val="24"/>
          <w:szCs w:val="24"/>
        </w:rPr>
        <w:t>роведение технической инвентаризации, а также выдача гражданам и юридическим лицам по их заявлениям документов об объектах учета (в том числе объектов жилищного фонда) осуществляются за плату, взимаемую организациями технического учета и технической инвентаризации.</w:t>
      </w:r>
    </w:p>
    <w:p w:rsidR="00AD2CDC" w:rsidRPr="003B77AE" w:rsidRDefault="00AD2CDC" w:rsidP="00FF07EE">
      <w:pPr>
        <w:autoSpaceDE w:val="0"/>
        <w:autoSpaceDN w:val="0"/>
        <w:adjustRightInd w:val="0"/>
        <w:ind w:firstLine="567"/>
        <w:jc w:val="both"/>
        <w:outlineLvl w:val="2"/>
        <w:rPr>
          <w:rFonts w:ascii="Arial" w:hAnsi="Arial" w:cs="Arial"/>
          <w:sz w:val="24"/>
          <w:szCs w:val="24"/>
        </w:rPr>
      </w:pPr>
      <w:r w:rsidRPr="003B77AE">
        <w:rPr>
          <w:rFonts w:ascii="Arial" w:hAnsi="Arial" w:cs="Arial"/>
          <w:sz w:val="24"/>
          <w:szCs w:val="24"/>
        </w:rPr>
        <w:t>Размер платы устанавливается организациями технического учета и технической инвентаризации</w:t>
      </w:r>
      <w:r w:rsidRPr="003B77AE">
        <w:rPr>
          <w:rStyle w:val="af0"/>
          <w:rFonts w:ascii="Arial" w:hAnsi="Arial" w:cs="Arial"/>
          <w:b w:val="0"/>
          <w:bCs w:val="0"/>
          <w:sz w:val="24"/>
          <w:szCs w:val="24"/>
        </w:rPr>
        <w:t xml:space="preserve"> прейскурантом на работы по паспортизации и технической инвентаризации объектов капитального строительства на территории Мурманской области, с учетом</w:t>
      </w:r>
      <w:r w:rsidR="00CA04B7">
        <w:rPr>
          <w:rStyle w:val="af0"/>
          <w:rFonts w:ascii="Arial" w:hAnsi="Arial" w:cs="Arial"/>
          <w:b w:val="0"/>
          <w:bCs w:val="0"/>
          <w:sz w:val="24"/>
          <w:szCs w:val="24"/>
        </w:rPr>
        <w:t xml:space="preserve"> </w:t>
      </w:r>
      <w:r w:rsidRPr="003B77AE">
        <w:rPr>
          <w:rFonts w:ascii="Arial" w:hAnsi="Arial" w:cs="Arial"/>
          <w:sz w:val="24"/>
          <w:szCs w:val="24"/>
        </w:rPr>
        <w:t>предельной максимальной стоимости работ, утверждаемой Правительством Мурманской области.</w:t>
      </w:r>
    </w:p>
    <w:p w:rsidR="00AD2CDC" w:rsidRPr="003B77AE" w:rsidRDefault="00AD2CDC" w:rsidP="00CA04B7">
      <w:pPr>
        <w:autoSpaceDE w:val="0"/>
        <w:autoSpaceDN w:val="0"/>
        <w:adjustRightInd w:val="0"/>
        <w:ind w:firstLine="567"/>
        <w:jc w:val="both"/>
        <w:outlineLvl w:val="1"/>
        <w:rPr>
          <w:rFonts w:ascii="Arial" w:hAnsi="Arial" w:cs="Arial"/>
          <w:sz w:val="24"/>
          <w:szCs w:val="24"/>
        </w:rPr>
      </w:pPr>
      <w:r w:rsidRPr="003B77AE">
        <w:rPr>
          <w:rFonts w:ascii="Arial" w:hAnsi="Arial" w:cs="Arial"/>
          <w:sz w:val="24"/>
          <w:szCs w:val="24"/>
        </w:rPr>
        <w:lastRenderedPageBreak/>
        <w:t>2.10. Максимальный срок ожидания в очереди при подаче заявления и при получении результата муниципальной услуги</w:t>
      </w:r>
    </w:p>
    <w:p w:rsidR="00AD2CDC" w:rsidRPr="003B77AE" w:rsidRDefault="00AD2CDC" w:rsidP="00FF07EE">
      <w:pPr>
        <w:pStyle w:val="ConsPlusNormal"/>
        <w:ind w:firstLine="567"/>
        <w:jc w:val="both"/>
        <w:rPr>
          <w:sz w:val="24"/>
          <w:szCs w:val="24"/>
        </w:rPr>
      </w:pPr>
      <w:r w:rsidRPr="003B77AE">
        <w:rPr>
          <w:sz w:val="24"/>
          <w:szCs w:val="24"/>
        </w:rPr>
        <w:t>2.10.1. Максимальное время ожидания в очереди при подаче документов при личном обращении Заявителя для предоставления муниципальной услуги не должно превышать 15 минут.</w:t>
      </w:r>
    </w:p>
    <w:p w:rsidR="00AD2CDC" w:rsidRPr="003B77AE" w:rsidRDefault="00AD2CDC" w:rsidP="00FF07EE">
      <w:pPr>
        <w:pStyle w:val="ConsPlusNormal"/>
        <w:ind w:firstLine="567"/>
        <w:jc w:val="both"/>
        <w:rPr>
          <w:sz w:val="24"/>
          <w:szCs w:val="24"/>
        </w:rPr>
      </w:pPr>
      <w:r w:rsidRPr="003B77AE">
        <w:rPr>
          <w:sz w:val="24"/>
          <w:szCs w:val="24"/>
        </w:rPr>
        <w:t>2.10.2. Максимальное время ожидания в очереди при получении результатов предоставления муниципальной услуги, указанных в пункте 2.3 настоящего Регламента, при личном обращении Заявителя не должно превышать 15 минут.</w:t>
      </w:r>
    </w:p>
    <w:p w:rsidR="00AD2CDC" w:rsidRPr="003B77AE" w:rsidRDefault="00AD2CDC" w:rsidP="00FF07EE">
      <w:pPr>
        <w:pStyle w:val="ConsPlusNormal"/>
        <w:ind w:firstLine="567"/>
        <w:jc w:val="both"/>
        <w:rPr>
          <w:sz w:val="24"/>
          <w:szCs w:val="24"/>
        </w:rPr>
      </w:pPr>
      <w:r w:rsidRPr="003B77AE">
        <w:rPr>
          <w:sz w:val="24"/>
          <w:szCs w:val="24"/>
        </w:rPr>
        <w:t xml:space="preserve">2.10.3. Время ожидания в очереди на прием к председателю (заместителям председателя) или для получения консультации не должно превышать </w:t>
      </w:r>
      <w:r w:rsidR="00C73295" w:rsidRPr="003B77AE">
        <w:rPr>
          <w:sz w:val="24"/>
          <w:szCs w:val="24"/>
        </w:rPr>
        <w:t>15</w:t>
      </w:r>
      <w:r w:rsidRPr="003B77AE">
        <w:rPr>
          <w:sz w:val="24"/>
          <w:szCs w:val="24"/>
        </w:rPr>
        <w:t xml:space="preserve"> минут.</w:t>
      </w:r>
    </w:p>
    <w:p w:rsidR="00AD2CDC" w:rsidRPr="003B77AE" w:rsidRDefault="00AD2CDC" w:rsidP="00CA04B7">
      <w:pPr>
        <w:autoSpaceDE w:val="0"/>
        <w:autoSpaceDN w:val="0"/>
        <w:adjustRightInd w:val="0"/>
        <w:ind w:firstLine="567"/>
        <w:jc w:val="both"/>
        <w:rPr>
          <w:rFonts w:ascii="Arial" w:hAnsi="Arial" w:cs="Arial"/>
          <w:sz w:val="24"/>
          <w:szCs w:val="24"/>
        </w:rPr>
      </w:pPr>
      <w:r w:rsidRPr="003B77AE">
        <w:rPr>
          <w:rFonts w:ascii="Arial" w:hAnsi="Arial" w:cs="Arial"/>
          <w:sz w:val="24"/>
          <w:szCs w:val="24"/>
        </w:rPr>
        <w:t>2.11. Срок регистрации заявления о предоставлении</w:t>
      </w:r>
      <w:r w:rsidR="00CA04B7">
        <w:rPr>
          <w:rFonts w:ascii="Arial" w:hAnsi="Arial" w:cs="Arial"/>
          <w:sz w:val="24"/>
          <w:szCs w:val="24"/>
        </w:rPr>
        <w:t xml:space="preserve"> </w:t>
      </w:r>
      <w:r w:rsidRPr="003B77AE">
        <w:rPr>
          <w:rFonts w:ascii="Arial" w:hAnsi="Arial" w:cs="Arial"/>
          <w:sz w:val="24"/>
          <w:szCs w:val="24"/>
        </w:rPr>
        <w:t>муниципальной услуги</w:t>
      </w:r>
    </w:p>
    <w:p w:rsidR="00AD2CDC" w:rsidRPr="003B77AE" w:rsidRDefault="00AD2CDC" w:rsidP="00FF07EE">
      <w:pPr>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Срок регистрации заявления о предоставлении муниципальной услуги составляет один рабочий день с момента </w:t>
      </w:r>
      <w:r w:rsidR="00D22E14" w:rsidRPr="003B77AE">
        <w:rPr>
          <w:rFonts w:ascii="Arial" w:hAnsi="Arial" w:cs="Arial"/>
          <w:sz w:val="24"/>
          <w:szCs w:val="24"/>
        </w:rPr>
        <w:t xml:space="preserve">его поступления из администрации города Мурманска или </w:t>
      </w:r>
      <w:r w:rsidRPr="003B77AE">
        <w:rPr>
          <w:rFonts w:ascii="Arial" w:hAnsi="Arial" w:cs="Arial"/>
          <w:sz w:val="24"/>
          <w:szCs w:val="24"/>
        </w:rPr>
        <w:t>обращения Заявителя.</w:t>
      </w:r>
    </w:p>
    <w:p w:rsidR="00AD2CDC" w:rsidRPr="003B77AE" w:rsidRDefault="00AD2CDC" w:rsidP="00CA04B7">
      <w:pPr>
        <w:autoSpaceDE w:val="0"/>
        <w:autoSpaceDN w:val="0"/>
        <w:adjustRightInd w:val="0"/>
        <w:ind w:firstLine="567"/>
        <w:jc w:val="both"/>
        <w:outlineLvl w:val="1"/>
        <w:rPr>
          <w:rFonts w:ascii="Arial" w:hAnsi="Arial" w:cs="Arial"/>
          <w:spacing w:val="-1"/>
          <w:sz w:val="24"/>
          <w:szCs w:val="24"/>
        </w:rPr>
      </w:pPr>
      <w:r w:rsidRPr="003B77AE">
        <w:rPr>
          <w:rFonts w:ascii="Arial" w:hAnsi="Arial" w:cs="Arial"/>
          <w:sz w:val="24"/>
          <w:szCs w:val="24"/>
        </w:rPr>
        <w:t xml:space="preserve">2.12. </w:t>
      </w:r>
      <w:r w:rsidRPr="003B77AE">
        <w:rPr>
          <w:rFonts w:ascii="Arial" w:hAnsi="Arial" w:cs="Arial"/>
          <w:spacing w:val="-1"/>
          <w:sz w:val="24"/>
          <w:szCs w:val="24"/>
        </w:rPr>
        <w:t>Требования к местам предоставления муниципальной услуги</w:t>
      </w:r>
    </w:p>
    <w:p w:rsidR="00CA04B7" w:rsidRPr="00CA04B7" w:rsidRDefault="00CA04B7" w:rsidP="00CA04B7">
      <w:pPr>
        <w:shd w:val="clear" w:color="auto" w:fill="FFFFFF"/>
        <w:tabs>
          <w:tab w:val="left" w:pos="1320"/>
        </w:tabs>
        <w:ind w:firstLine="567"/>
        <w:jc w:val="both"/>
        <w:rPr>
          <w:rFonts w:ascii="Arial" w:hAnsi="Arial" w:cs="Arial"/>
          <w:sz w:val="24"/>
          <w:szCs w:val="24"/>
        </w:rPr>
      </w:pPr>
      <w:r w:rsidRPr="00CA04B7">
        <w:rPr>
          <w:rFonts w:ascii="Arial" w:hAnsi="Arial" w:cs="Arial"/>
          <w:sz w:val="24"/>
          <w:szCs w:val="24"/>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CA04B7" w:rsidRPr="00CA04B7" w:rsidRDefault="00CA04B7" w:rsidP="00CA04B7">
      <w:pPr>
        <w:pStyle w:val="6"/>
        <w:shd w:val="clear" w:color="auto" w:fill="auto"/>
        <w:tabs>
          <w:tab w:val="left" w:pos="567"/>
        </w:tabs>
        <w:spacing w:before="0" w:after="0" w:line="322" w:lineRule="exact"/>
        <w:ind w:right="20" w:firstLine="0"/>
        <w:jc w:val="both"/>
        <w:rPr>
          <w:rFonts w:ascii="Arial" w:hAnsi="Arial" w:cs="Arial"/>
          <w:sz w:val="24"/>
          <w:szCs w:val="24"/>
        </w:rPr>
      </w:pPr>
      <w:r w:rsidRPr="00CA04B7">
        <w:rPr>
          <w:rFonts w:ascii="Arial" w:hAnsi="Arial" w:cs="Arial"/>
          <w:sz w:val="24"/>
          <w:szCs w:val="24"/>
        </w:rPr>
        <w:tab/>
        <w:t xml:space="preserve">2.12.2.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 </w:t>
      </w:r>
    </w:p>
    <w:p w:rsidR="00CA04B7" w:rsidRPr="00CA04B7" w:rsidRDefault="00CA04B7" w:rsidP="00CA04B7">
      <w:pPr>
        <w:pStyle w:val="21"/>
        <w:shd w:val="clear" w:color="auto" w:fill="FFFFFF"/>
        <w:tabs>
          <w:tab w:val="left" w:pos="1320"/>
        </w:tabs>
        <w:ind w:left="0" w:firstLine="567"/>
        <w:jc w:val="both"/>
        <w:rPr>
          <w:rFonts w:ascii="Arial" w:hAnsi="Arial" w:cs="Arial"/>
          <w:sz w:val="24"/>
          <w:szCs w:val="24"/>
        </w:rPr>
      </w:pPr>
      <w:r w:rsidRPr="00CA04B7">
        <w:rPr>
          <w:rFonts w:ascii="Arial" w:hAnsi="Arial" w:cs="Arial"/>
          <w:sz w:val="24"/>
          <w:szCs w:val="24"/>
        </w:rPr>
        <w:t>2.12.3.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CA04B7" w:rsidRPr="00CA04B7" w:rsidRDefault="00CA04B7" w:rsidP="00CA04B7">
      <w:pPr>
        <w:pStyle w:val="21"/>
        <w:shd w:val="clear" w:color="auto" w:fill="FFFFFF"/>
        <w:tabs>
          <w:tab w:val="left" w:pos="1320"/>
        </w:tabs>
        <w:ind w:left="0" w:firstLine="567"/>
        <w:jc w:val="both"/>
        <w:rPr>
          <w:rFonts w:ascii="Arial" w:hAnsi="Arial" w:cs="Arial"/>
          <w:sz w:val="24"/>
          <w:szCs w:val="24"/>
        </w:rPr>
      </w:pPr>
      <w:r w:rsidRPr="00CA04B7">
        <w:rPr>
          <w:rFonts w:ascii="Arial" w:hAnsi="Arial" w:cs="Arial"/>
          <w:sz w:val="24"/>
          <w:szCs w:val="24"/>
        </w:rPr>
        <w:t>2.12.4. Прием Заявителей осуществляется муниципальными служащими Комитета, ответственными за предоставление муниципальной услуги, на своих рабочих местах в служебных кабинетах в соответствии с графиком приема (пункт 1.3.2 настоящего Регламента). На двери кабинета размещается информация о номере кабинета, фамилии, имени, отчестве и должности лица, осуществляющего прием.</w:t>
      </w:r>
    </w:p>
    <w:p w:rsidR="00CA04B7" w:rsidRPr="00CA04B7" w:rsidRDefault="00CA04B7" w:rsidP="00CA04B7">
      <w:pPr>
        <w:ind w:firstLine="567"/>
        <w:jc w:val="both"/>
        <w:rPr>
          <w:rFonts w:ascii="Arial" w:hAnsi="Arial" w:cs="Arial"/>
          <w:sz w:val="24"/>
          <w:szCs w:val="24"/>
        </w:rPr>
      </w:pPr>
      <w:r w:rsidRPr="00CA04B7">
        <w:rPr>
          <w:rFonts w:ascii="Arial" w:hAnsi="Arial" w:cs="Arial"/>
          <w:sz w:val="24"/>
          <w:szCs w:val="24"/>
        </w:rPr>
        <w:t xml:space="preserve">2.12.5.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w:t>
      </w:r>
    </w:p>
    <w:p w:rsidR="00CA04B7" w:rsidRPr="00CA04B7" w:rsidRDefault="00CA04B7" w:rsidP="00CA04B7">
      <w:pPr>
        <w:pStyle w:val="3"/>
        <w:shd w:val="clear" w:color="auto" w:fill="FFFFFF"/>
        <w:tabs>
          <w:tab w:val="left" w:pos="0"/>
          <w:tab w:val="left" w:pos="567"/>
        </w:tabs>
        <w:ind w:left="0"/>
        <w:jc w:val="both"/>
        <w:rPr>
          <w:rFonts w:ascii="Arial" w:hAnsi="Arial" w:cs="Arial"/>
          <w:spacing w:val="-1"/>
          <w:sz w:val="24"/>
          <w:szCs w:val="24"/>
        </w:rPr>
      </w:pPr>
      <w:r>
        <w:rPr>
          <w:rFonts w:ascii="Arial" w:hAnsi="Arial" w:cs="Arial"/>
          <w:sz w:val="24"/>
          <w:szCs w:val="24"/>
        </w:rPr>
        <w:tab/>
      </w:r>
      <w:r w:rsidRPr="00CA04B7">
        <w:rPr>
          <w:rFonts w:ascii="Arial" w:hAnsi="Arial" w:cs="Arial"/>
          <w:sz w:val="24"/>
          <w:szCs w:val="24"/>
        </w:rPr>
        <w:t>2.12.6.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r>
        <w:rPr>
          <w:rFonts w:ascii="Arial" w:hAnsi="Arial" w:cs="Arial"/>
          <w:sz w:val="24"/>
          <w:szCs w:val="24"/>
        </w:rPr>
        <w:t>.</w:t>
      </w:r>
    </w:p>
    <w:p w:rsidR="00AD2CDC" w:rsidRPr="003B77AE" w:rsidRDefault="00CA04B7" w:rsidP="00CA04B7">
      <w:pPr>
        <w:pStyle w:val="3"/>
        <w:shd w:val="clear" w:color="auto" w:fill="FFFFFF"/>
        <w:tabs>
          <w:tab w:val="left" w:pos="0"/>
          <w:tab w:val="left" w:pos="567"/>
        </w:tabs>
        <w:ind w:left="0"/>
        <w:jc w:val="both"/>
        <w:rPr>
          <w:rFonts w:ascii="Arial" w:hAnsi="Arial" w:cs="Arial"/>
          <w:spacing w:val="-1"/>
          <w:sz w:val="24"/>
          <w:szCs w:val="24"/>
        </w:rPr>
      </w:pPr>
      <w:r>
        <w:rPr>
          <w:rFonts w:ascii="Arial" w:hAnsi="Arial" w:cs="Arial"/>
          <w:spacing w:val="-1"/>
          <w:sz w:val="24"/>
          <w:szCs w:val="24"/>
        </w:rPr>
        <w:tab/>
      </w:r>
      <w:r w:rsidR="00AD2CDC" w:rsidRPr="003B77AE">
        <w:rPr>
          <w:rFonts w:ascii="Arial" w:hAnsi="Arial" w:cs="Arial"/>
          <w:spacing w:val="-1"/>
          <w:sz w:val="24"/>
          <w:szCs w:val="24"/>
        </w:rPr>
        <w:t>2.13. Показатели доступности и качества</w:t>
      </w:r>
      <w:r>
        <w:rPr>
          <w:rFonts w:ascii="Arial" w:hAnsi="Arial" w:cs="Arial"/>
          <w:spacing w:val="-1"/>
          <w:sz w:val="24"/>
          <w:szCs w:val="24"/>
        </w:rPr>
        <w:t xml:space="preserve"> </w:t>
      </w:r>
      <w:r w:rsidR="00AD2CDC" w:rsidRPr="003B77AE">
        <w:rPr>
          <w:rFonts w:ascii="Arial" w:hAnsi="Arial" w:cs="Arial"/>
          <w:spacing w:val="-1"/>
          <w:sz w:val="24"/>
          <w:szCs w:val="24"/>
        </w:rPr>
        <w:t>предоставления муниципальной услуги</w:t>
      </w:r>
    </w:p>
    <w:p w:rsidR="00AD2CDC" w:rsidRPr="003B77AE" w:rsidRDefault="00AD2CDC"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 xml:space="preserve">2.13.1. </w:t>
      </w:r>
      <w:r w:rsidR="00FD4918" w:rsidRPr="003B77AE">
        <w:rPr>
          <w:rFonts w:ascii="Arial" w:hAnsi="Arial" w:cs="Arial"/>
          <w:sz w:val="24"/>
          <w:szCs w:val="24"/>
        </w:rPr>
        <w:t>П</w:t>
      </w:r>
      <w:r w:rsidRPr="003B77AE">
        <w:rPr>
          <w:rFonts w:ascii="Arial" w:hAnsi="Arial" w:cs="Arial"/>
          <w:sz w:val="24"/>
          <w:szCs w:val="24"/>
        </w:rPr>
        <w:t>оказател</w:t>
      </w:r>
      <w:r w:rsidR="00FD4918" w:rsidRPr="003B77AE">
        <w:rPr>
          <w:rFonts w:ascii="Arial" w:hAnsi="Arial" w:cs="Arial"/>
          <w:sz w:val="24"/>
          <w:szCs w:val="24"/>
        </w:rPr>
        <w:t xml:space="preserve">ями </w:t>
      </w:r>
      <w:r w:rsidRPr="003B77AE">
        <w:rPr>
          <w:rFonts w:ascii="Arial" w:hAnsi="Arial" w:cs="Arial"/>
          <w:sz w:val="24"/>
          <w:szCs w:val="24"/>
        </w:rPr>
        <w:t xml:space="preserve">доступности </w:t>
      </w:r>
      <w:r w:rsidR="00FD4918" w:rsidRPr="003B77AE">
        <w:rPr>
          <w:rFonts w:ascii="Arial" w:hAnsi="Arial" w:cs="Arial"/>
          <w:sz w:val="24"/>
          <w:szCs w:val="24"/>
        </w:rPr>
        <w:t>предо</w:t>
      </w:r>
      <w:r w:rsidRPr="003B77AE">
        <w:rPr>
          <w:rFonts w:ascii="Arial" w:hAnsi="Arial" w:cs="Arial"/>
          <w:sz w:val="24"/>
          <w:szCs w:val="24"/>
        </w:rPr>
        <w:t xml:space="preserve">ставления муниципальной услуги </w:t>
      </w:r>
      <w:r w:rsidR="00FD4918" w:rsidRPr="003B77AE">
        <w:rPr>
          <w:rFonts w:ascii="Arial" w:hAnsi="Arial" w:cs="Arial"/>
          <w:sz w:val="24"/>
          <w:szCs w:val="24"/>
        </w:rPr>
        <w:t>являются</w:t>
      </w:r>
      <w:r w:rsidRPr="003B77AE">
        <w:rPr>
          <w:rFonts w:ascii="Arial" w:hAnsi="Arial" w:cs="Arial"/>
          <w:sz w:val="24"/>
          <w:szCs w:val="24"/>
        </w:rPr>
        <w:t>:</w:t>
      </w:r>
    </w:p>
    <w:p w:rsidR="00AD2CDC" w:rsidRPr="003B77AE" w:rsidRDefault="00305AB8"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время ожидания </w:t>
      </w:r>
      <w:r w:rsidRPr="003B77AE">
        <w:rPr>
          <w:rFonts w:ascii="Arial" w:hAnsi="Arial" w:cs="Arial"/>
          <w:sz w:val="24"/>
          <w:szCs w:val="24"/>
        </w:rPr>
        <w:t xml:space="preserve">при подаче заявления и документов для получения </w:t>
      </w:r>
      <w:r w:rsidR="00AD2CDC" w:rsidRPr="003B77AE">
        <w:rPr>
          <w:rFonts w:ascii="Arial" w:hAnsi="Arial" w:cs="Arial"/>
          <w:sz w:val="24"/>
          <w:szCs w:val="24"/>
        </w:rPr>
        <w:t>муниципальной услуги;</w:t>
      </w:r>
    </w:p>
    <w:p w:rsidR="00AD2CDC" w:rsidRPr="003B77AE" w:rsidRDefault="00305AB8"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график работы </w:t>
      </w:r>
      <w:r w:rsidRPr="003B77AE">
        <w:rPr>
          <w:rFonts w:ascii="Arial" w:hAnsi="Arial" w:cs="Arial"/>
          <w:sz w:val="24"/>
          <w:szCs w:val="24"/>
        </w:rPr>
        <w:t>Комитета</w:t>
      </w:r>
      <w:r w:rsidR="00AD2CDC" w:rsidRPr="003B77AE">
        <w:rPr>
          <w:rFonts w:ascii="Arial" w:hAnsi="Arial" w:cs="Arial"/>
          <w:sz w:val="24"/>
          <w:szCs w:val="24"/>
        </w:rPr>
        <w:t>;</w:t>
      </w:r>
    </w:p>
    <w:p w:rsidR="00AD2CDC" w:rsidRPr="003B77AE" w:rsidRDefault="00305AB8"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w:t>
      </w:r>
      <w:r w:rsidRPr="003B77AE">
        <w:rPr>
          <w:rFonts w:ascii="Arial" w:hAnsi="Arial" w:cs="Arial"/>
          <w:sz w:val="24"/>
          <w:szCs w:val="24"/>
        </w:rPr>
        <w:t>количество взаимодействий Заявителя с муниципальным служащим при предоставлении муниципальной услуги</w:t>
      </w:r>
      <w:r w:rsidR="00FD4918" w:rsidRPr="003B77AE">
        <w:rPr>
          <w:rFonts w:ascii="Arial" w:hAnsi="Arial" w:cs="Arial"/>
          <w:sz w:val="24"/>
          <w:szCs w:val="24"/>
        </w:rPr>
        <w:t>;</w:t>
      </w:r>
    </w:p>
    <w:p w:rsidR="00AD2CDC" w:rsidRPr="003B77AE" w:rsidRDefault="00305AB8"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w:t>
      </w:r>
      <w:r w:rsidR="00FD4918" w:rsidRPr="003B77AE">
        <w:rPr>
          <w:rFonts w:ascii="Arial" w:hAnsi="Arial" w:cs="Arial"/>
          <w:sz w:val="24"/>
          <w:szCs w:val="24"/>
        </w:rPr>
        <w:t>полнота</w:t>
      </w:r>
      <w:r w:rsidR="00AD2CDC" w:rsidRPr="003B77AE">
        <w:rPr>
          <w:rFonts w:ascii="Arial" w:hAnsi="Arial" w:cs="Arial"/>
          <w:sz w:val="24"/>
          <w:szCs w:val="24"/>
        </w:rPr>
        <w:t xml:space="preserve"> информации о предоставляемой муниципальной услуге;</w:t>
      </w:r>
    </w:p>
    <w:p w:rsidR="00AD2CDC" w:rsidRPr="003B77AE" w:rsidRDefault="00305AB8"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простота и ясность изложения информационных </w:t>
      </w:r>
      <w:r w:rsidR="00FD4918" w:rsidRPr="003B77AE">
        <w:rPr>
          <w:rFonts w:ascii="Arial" w:hAnsi="Arial" w:cs="Arial"/>
          <w:sz w:val="24"/>
          <w:szCs w:val="24"/>
        </w:rPr>
        <w:t>до</w:t>
      </w:r>
      <w:r w:rsidR="00AD2CDC" w:rsidRPr="003B77AE">
        <w:rPr>
          <w:rFonts w:ascii="Arial" w:hAnsi="Arial" w:cs="Arial"/>
          <w:sz w:val="24"/>
          <w:szCs w:val="24"/>
        </w:rPr>
        <w:t>кументов.</w:t>
      </w:r>
    </w:p>
    <w:p w:rsidR="00AD2CDC" w:rsidRPr="003B77AE" w:rsidRDefault="00AD2CDC"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lastRenderedPageBreak/>
        <w:t>2.13.</w:t>
      </w:r>
      <w:r w:rsidR="00FD4918" w:rsidRPr="003B77AE">
        <w:rPr>
          <w:rFonts w:ascii="Arial" w:hAnsi="Arial" w:cs="Arial"/>
          <w:sz w:val="24"/>
          <w:szCs w:val="24"/>
        </w:rPr>
        <w:t>2</w:t>
      </w:r>
      <w:r w:rsidRPr="003B77AE">
        <w:rPr>
          <w:rFonts w:ascii="Arial" w:hAnsi="Arial" w:cs="Arial"/>
          <w:sz w:val="24"/>
          <w:szCs w:val="24"/>
        </w:rPr>
        <w:t xml:space="preserve">. </w:t>
      </w:r>
      <w:r w:rsidR="00FD4918" w:rsidRPr="003B77AE">
        <w:rPr>
          <w:rFonts w:ascii="Arial" w:hAnsi="Arial" w:cs="Arial"/>
          <w:sz w:val="24"/>
          <w:szCs w:val="24"/>
        </w:rPr>
        <w:t xml:space="preserve">Показателями </w:t>
      </w:r>
      <w:r w:rsidRPr="003B77AE">
        <w:rPr>
          <w:rFonts w:ascii="Arial" w:hAnsi="Arial" w:cs="Arial"/>
          <w:sz w:val="24"/>
          <w:szCs w:val="24"/>
        </w:rPr>
        <w:t>качества предоставл</w:t>
      </w:r>
      <w:r w:rsidR="00FD4918" w:rsidRPr="003B77AE">
        <w:rPr>
          <w:rFonts w:ascii="Arial" w:hAnsi="Arial" w:cs="Arial"/>
          <w:sz w:val="24"/>
          <w:szCs w:val="24"/>
        </w:rPr>
        <w:t>ения</w:t>
      </w:r>
      <w:r w:rsidRPr="003B77AE">
        <w:rPr>
          <w:rFonts w:ascii="Arial" w:hAnsi="Arial" w:cs="Arial"/>
          <w:sz w:val="24"/>
          <w:szCs w:val="24"/>
        </w:rPr>
        <w:t xml:space="preserve"> муниципальной услуги </w:t>
      </w:r>
      <w:r w:rsidR="00FD4918" w:rsidRPr="003B77AE">
        <w:rPr>
          <w:rFonts w:ascii="Arial" w:hAnsi="Arial" w:cs="Arial"/>
          <w:sz w:val="24"/>
          <w:szCs w:val="24"/>
        </w:rPr>
        <w:t>являются</w:t>
      </w:r>
      <w:r w:rsidRPr="003B77AE">
        <w:rPr>
          <w:rFonts w:ascii="Arial" w:hAnsi="Arial" w:cs="Arial"/>
          <w:sz w:val="24"/>
          <w:szCs w:val="24"/>
        </w:rPr>
        <w:t>:</w:t>
      </w:r>
    </w:p>
    <w:p w:rsidR="00AD2CDC" w:rsidRPr="003B77AE" w:rsidRDefault="00305AB8"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соблюдение сроков предоставления муниципальной услуги;</w:t>
      </w:r>
    </w:p>
    <w:p w:rsidR="00AD2CDC" w:rsidRPr="003B77AE" w:rsidRDefault="00305AB8"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количество обоснованных жалоб</w:t>
      </w:r>
      <w:r w:rsidR="00FD4918" w:rsidRPr="003B77AE">
        <w:rPr>
          <w:rFonts w:ascii="Arial" w:hAnsi="Arial" w:cs="Arial"/>
          <w:sz w:val="24"/>
          <w:szCs w:val="24"/>
        </w:rPr>
        <w:t>;</w:t>
      </w:r>
    </w:p>
    <w:p w:rsidR="00AD2CDC" w:rsidRPr="003B77AE" w:rsidRDefault="00305AB8"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культура обслуживания (вежливость);</w:t>
      </w:r>
    </w:p>
    <w:p w:rsidR="00AD2CDC" w:rsidRPr="003B77AE" w:rsidRDefault="00305AB8"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качество результатов работы муниципальных служащих.</w:t>
      </w:r>
    </w:p>
    <w:p w:rsidR="00AD2CDC" w:rsidRPr="003B77AE" w:rsidRDefault="00AD2CDC" w:rsidP="00FF07EE">
      <w:pPr>
        <w:pStyle w:val="3"/>
        <w:shd w:val="clear" w:color="auto" w:fill="FFFFFF"/>
        <w:tabs>
          <w:tab w:val="left" w:pos="0"/>
        </w:tabs>
        <w:ind w:left="0" w:firstLine="567"/>
        <w:jc w:val="both"/>
        <w:rPr>
          <w:rFonts w:ascii="Arial" w:hAnsi="Arial" w:cs="Arial"/>
          <w:sz w:val="24"/>
          <w:szCs w:val="24"/>
        </w:rPr>
      </w:pPr>
      <w:r w:rsidRPr="003B77AE">
        <w:rPr>
          <w:rFonts w:ascii="Arial" w:hAnsi="Arial" w:cs="Arial"/>
          <w:sz w:val="24"/>
          <w:szCs w:val="24"/>
        </w:rPr>
        <w:t>2.13.</w:t>
      </w:r>
      <w:r w:rsidR="00FD4918" w:rsidRPr="003B77AE">
        <w:rPr>
          <w:rFonts w:ascii="Arial" w:hAnsi="Arial" w:cs="Arial"/>
          <w:sz w:val="24"/>
          <w:szCs w:val="24"/>
        </w:rPr>
        <w:t>3</w:t>
      </w:r>
      <w:r w:rsidR="004E0022" w:rsidRPr="003B77AE">
        <w:rPr>
          <w:rFonts w:ascii="Arial" w:hAnsi="Arial" w:cs="Arial"/>
          <w:sz w:val="24"/>
          <w:szCs w:val="24"/>
        </w:rPr>
        <w:t>.</w:t>
      </w:r>
      <w:r w:rsidR="00AB60EC" w:rsidRPr="003B77AE">
        <w:rPr>
          <w:rFonts w:ascii="Arial" w:hAnsi="Arial" w:cs="Arial"/>
          <w:sz w:val="24"/>
          <w:szCs w:val="24"/>
        </w:rPr>
        <w:t xml:space="preserve"> П</w:t>
      </w:r>
      <w:r w:rsidRPr="003B77AE">
        <w:rPr>
          <w:rFonts w:ascii="Arial" w:hAnsi="Arial" w:cs="Arial"/>
          <w:sz w:val="24"/>
          <w:szCs w:val="24"/>
        </w:rPr>
        <w:t xml:space="preserve">оказатели доступности и качества предоставления муниципальной услуги и их значения приведены в приложении № </w:t>
      </w:r>
      <w:r w:rsidR="00414E5F" w:rsidRPr="003B77AE">
        <w:rPr>
          <w:rFonts w:ascii="Arial" w:hAnsi="Arial" w:cs="Arial"/>
          <w:sz w:val="24"/>
          <w:szCs w:val="24"/>
        </w:rPr>
        <w:t>5</w:t>
      </w:r>
      <w:r w:rsidRPr="003B77AE">
        <w:rPr>
          <w:rFonts w:ascii="Arial" w:hAnsi="Arial" w:cs="Arial"/>
          <w:sz w:val="24"/>
          <w:szCs w:val="24"/>
        </w:rPr>
        <w:t xml:space="preserve"> к настоящему Регламенту.</w:t>
      </w:r>
    </w:p>
    <w:p w:rsidR="00AD2CDC" w:rsidRPr="003B77AE" w:rsidRDefault="00AD2CDC" w:rsidP="00CA04B7">
      <w:pPr>
        <w:pStyle w:val="21"/>
        <w:shd w:val="clear" w:color="auto" w:fill="FFFFFF"/>
        <w:tabs>
          <w:tab w:val="left" w:pos="0"/>
        </w:tabs>
        <w:ind w:left="0" w:firstLine="567"/>
        <w:jc w:val="both"/>
        <w:rPr>
          <w:rFonts w:ascii="Arial" w:hAnsi="Arial" w:cs="Arial"/>
          <w:spacing w:val="-1"/>
          <w:sz w:val="24"/>
          <w:szCs w:val="24"/>
        </w:rPr>
      </w:pPr>
      <w:r w:rsidRPr="003B77AE">
        <w:rPr>
          <w:rFonts w:ascii="Arial" w:hAnsi="Arial" w:cs="Arial"/>
          <w:spacing w:val="-1"/>
          <w:sz w:val="24"/>
          <w:szCs w:val="24"/>
        </w:rPr>
        <w:t>2.14. Прочие требования к предоставлению</w:t>
      </w:r>
      <w:r w:rsidR="00CA04B7">
        <w:rPr>
          <w:rFonts w:ascii="Arial" w:hAnsi="Arial" w:cs="Arial"/>
          <w:spacing w:val="-1"/>
          <w:sz w:val="24"/>
          <w:szCs w:val="24"/>
        </w:rPr>
        <w:t xml:space="preserve"> </w:t>
      </w:r>
      <w:r w:rsidRPr="003B77AE">
        <w:rPr>
          <w:rFonts w:ascii="Arial" w:hAnsi="Arial" w:cs="Arial"/>
          <w:spacing w:val="-1"/>
          <w:sz w:val="24"/>
          <w:szCs w:val="24"/>
        </w:rPr>
        <w:t>муниципальной услуги</w:t>
      </w:r>
    </w:p>
    <w:p w:rsidR="00AD2CDC" w:rsidRPr="003B77AE" w:rsidRDefault="00AD2CDC" w:rsidP="00FF07EE">
      <w:pPr>
        <w:widowControl w:val="0"/>
        <w:shd w:val="clear" w:color="auto" w:fill="FFFFFF"/>
        <w:tabs>
          <w:tab w:val="left" w:pos="0"/>
        </w:tabs>
        <w:autoSpaceDE w:val="0"/>
        <w:autoSpaceDN w:val="0"/>
        <w:adjustRightInd w:val="0"/>
        <w:ind w:right="-5" w:firstLine="567"/>
        <w:jc w:val="both"/>
        <w:rPr>
          <w:rFonts w:ascii="Arial" w:hAnsi="Arial" w:cs="Arial"/>
          <w:spacing w:val="-1"/>
          <w:sz w:val="24"/>
          <w:szCs w:val="24"/>
        </w:rPr>
      </w:pPr>
      <w:r w:rsidRPr="003B77AE">
        <w:rPr>
          <w:rFonts w:ascii="Arial" w:hAnsi="Arial" w:cs="Arial"/>
          <w:sz w:val="24"/>
          <w:szCs w:val="24"/>
        </w:rPr>
        <w:t>Бланки заявлений, а также перечни документов, необходимых для оказания муниципальной услуги в электронном виде размещаются на Интернет-</w:t>
      </w:r>
      <w:r w:rsidRPr="003B77AE">
        <w:rPr>
          <w:rFonts w:ascii="Arial" w:hAnsi="Arial" w:cs="Arial"/>
          <w:spacing w:val="-1"/>
          <w:sz w:val="24"/>
          <w:szCs w:val="24"/>
        </w:rPr>
        <w:t>портале государственных и муниципальных услуг (</w:t>
      </w:r>
      <w:r w:rsidRPr="00FF07EE">
        <w:rPr>
          <w:rFonts w:ascii="Arial" w:hAnsi="Arial" w:cs="Arial"/>
          <w:spacing w:val="-1"/>
          <w:sz w:val="24"/>
          <w:szCs w:val="24"/>
        </w:rPr>
        <w:t>www.</w:t>
      </w:r>
      <w:r w:rsidRPr="00FF07EE">
        <w:rPr>
          <w:rFonts w:ascii="Arial" w:hAnsi="Arial" w:cs="Arial"/>
          <w:spacing w:val="-1"/>
          <w:sz w:val="24"/>
          <w:szCs w:val="24"/>
          <w:lang w:val="en-US"/>
        </w:rPr>
        <w:t>gosuslugi</w:t>
      </w:r>
      <w:r w:rsidRPr="00FF07EE">
        <w:rPr>
          <w:rFonts w:ascii="Arial" w:hAnsi="Arial" w:cs="Arial"/>
          <w:spacing w:val="-1"/>
          <w:sz w:val="24"/>
          <w:szCs w:val="24"/>
        </w:rPr>
        <w:t>.ru</w:t>
      </w:r>
      <w:r w:rsidRPr="003B77AE">
        <w:rPr>
          <w:rFonts w:ascii="Arial" w:hAnsi="Arial" w:cs="Arial"/>
          <w:spacing w:val="-1"/>
          <w:sz w:val="24"/>
          <w:szCs w:val="24"/>
        </w:rPr>
        <w:t>), региональном Интернет-портале государственных и муниципальных услуг (</w:t>
      </w:r>
      <w:r w:rsidRPr="00FF07EE">
        <w:rPr>
          <w:rFonts w:ascii="Arial" w:hAnsi="Arial" w:cs="Arial"/>
          <w:spacing w:val="-1"/>
          <w:sz w:val="24"/>
          <w:szCs w:val="24"/>
          <w:lang w:val="en-US"/>
        </w:rPr>
        <w:t>www</w:t>
      </w:r>
      <w:r w:rsidRPr="00FF07EE">
        <w:rPr>
          <w:rFonts w:ascii="Arial" w:hAnsi="Arial" w:cs="Arial"/>
          <w:spacing w:val="-1"/>
          <w:sz w:val="24"/>
          <w:szCs w:val="24"/>
        </w:rPr>
        <w:t>.51.</w:t>
      </w:r>
      <w:r w:rsidRPr="00FF07EE">
        <w:rPr>
          <w:rFonts w:ascii="Arial" w:hAnsi="Arial" w:cs="Arial"/>
          <w:spacing w:val="-1"/>
          <w:sz w:val="24"/>
          <w:szCs w:val="24"/>
          <w:lang w:val="en-US"/>
        </w:rPr>
        <w:t>gosuslugi</w:t>
      </w:r>
      <w:r w:rsidRPr="00FF07EE">
        <w:rPr>
          <w:rFonts w:ascii="Arial" w:hAnsi="Arial" w:cs="Arial"/>
          <w:spacing w:val="-1"/>
          <w:sz w:val="24"/>
          <w:szCs w:val="24"/>
        </w:rPr>
        <w:t>.ru</w:t>
      </w:r>
      <w:r w:rsidRPr="003B77AE">
        <w:rPr>
          <w:rFonts w:ascii="Arial" w:hAnsi="Arial" w:cs="Arial"/>
          <w:spacing w:val="-1"/>
          <w:sz w:val="24"/>
          <w:szCs w:val="24"/>
        </w:rPr>
        <w:t>).</w:t>
      </w:r>
    </w:p>
    <w:p w:rsidR="007504AD" w:rsidRDefault="007504AD" w:rsidP="00FF07EE">
      <w:pPr>
        <w:autoSpaceDE w:val="0"/>
        <w:autoSpaceDN w:val="0"/>
        <w:adjustRightInd w:val="0"/>
        <w:ind w:firstLine="567"/>
        <w:jc w:val="both"/>
        <w:rPr>
          <w:rFonts w:ascii="Arial" w:hAnsi="Arial" w:cs="Arial"/>
          <w:sz w:val="24"/>
          <w:szCs w:val="24"/>
        </w:rPr>
      </w:pPr>
      <w:r w:rsidRPr="003B77AE">
        <w:rPr>
          <w:rFonts w:ascii="Arial" w:hAnsi="Arial" w:cs="Arial"/>
          <w:sz w:val="24"/>
          <w:szCs w:val="24"/>
        </w:rPr>
        <w:t>При обращении за предоставлением муниципальной услуги с использованием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E9594C">
        <w:rPr>
          <w:rFonts w:ascii="Arial" w:hAnsi="Arial" w:cs="Arial"/>
          <w:sz w:val="24"/>
          <w:szCs w:val="24"/>
        </w:rPr>
        <w:t xml:space="preserve"> (9)</w:t>
      </w:r>
      <w:r w:rsidRPr="003B77AE">
        <w:rPr>
          <w:rFonts w:ascii="Arial" w:hAnsi="Arial" w:cs="Arial"/>
          <w:sz w:val="24"/>
          <w:szCs w:val="24"/>
        </w:rPr>
        <w:t>.</w:t>
      </w:r>
    </w:p>
    <w:p w:rsidR="00E9594C" w:rsidRPr="003B77AE" w:rsidRDefault="00E9594C" w:rsidP="00FF07EE">
      <w:pPr>
        <w:autoSpaceDE w:val="0"/>
        <w:autoSpaceDN w:val="0"/>
        <w:adjustRightInd w:val="0"/>
        <w:jc w:val="both"/>
        <w:rPr>
          <w:rFonts w:ascii="Arial" w:hAnsi="Arial" w:cs="Arial"/>
          <w:sz w:val="24"/>
          <w:szCs w:val="24"/>
        </w:rPr>
      </w:pPr>
      <w:r>
        <w:rPr>
          <w:rFonts w:ascii="Arial" w:hAnsi="Arial" w:cs="Arial"/>
          <w:sz w:val="24"/>
          <w:szCs w:val="24"/>
        </w:rPr>
        <w:t>(9) В случаях если федеральными законами, нормативными правовыми актами Правительства РФ используемый вид электронной подписи не установлен</w:t>
      </w:r>
      <w:r w:rsidR="00D85DF1">
        <w:rPr>
          <w:rFonts w:ascii="Arial" w:hAnsi="Arial" w:cs="Arial"/>
          <w:sz w:val="24"/>
          <w:szCs w:val="24"/>
        </w:rPr>
        <w:t>.</w:t>
      </w:r>
    </w:p>
    <w:p w:rsidR="00AD2CDC" w:rsidRPr="003B77AE" w:rsidRDefault="00AD2CDC" w:rsidP="008354AF">
      <w:pPr>
        <w:ind w:firstLine="567"/>
        <w:jc w:val="both"/>
        <w:rPr>
          <w:rFonts w:ascii="Arial" w:hAnsi="Arial" w:cs="Arial"/>
          <w:sz w:val="24"/>
          <w:szCs w:val="24"/>
        </w:rPr>
      </w:pPr>
      <w:r w:rsidRPr="003B77AE">
        <w:rPr>
          <w:rFonts w:ascii="Arial" w:hAnsi="Arial" w:cs="Arial"/>
          <w:sz w:val="24"/>
          <w:szCs w:val="24"/>
        </w:rPr>
        <w:t xml:space="preserve">3. </w:t>
      </w:r>
      <w:r w:rsidR="0026114C" w:rsidRPr="003B77AE">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r w:rsidRPr="003B77AE">
        <w:rPr>
          <w:rFonts w:ascii="Arial" w:hAnsi="Arial" w:cs="Arial"/>
          <w:sz w:val="24"/>
          <w:szCs w:val="24"/>
        </w:rPr>
        <w:t xml:space="preserve"> </w:t>
      </w:r>
    </w:p>
    <w:p w:rsidR="00AD2CDC" w:rsidRPr="003B77AE" w:rsidRDefault="00AD2CDC" w:rsidP="008354AF">
      <w:pPr>
        <w:ind w:firstLine="567"/>
        <w:jc w:val="both"/>
        <w:rPr>
          <w:rFonts w:ascii="Arial" w:hAnsi="Arial" w:cs="Arial"/>
          <w:sz w:val="24"/>
          <w:szCs w:val="24"/>
        </w:rPr>
      </w:pPr>
      <w:r w:rsidRPr="003B77AE">
        <w:rPr>
          <w:rFonts w:ascii="Arial" w:hAnsi="Arial" w:cs="Arial"/>
          <w:sz w:val="24"/>
          <w:szCs w:val="24"/>
        </w:rPr>
        <w:t>3.1. Общие положения</w:t>
      </w:r>
    </w:p>
    <w:p w:rsidR="00AD2CDC" w:rsidRPr="003B77AE" w:rsidRDefault="00AD2CDC" w:rsidP="00FF07EE">
      <w:pPr>
        <w:ind w:firstLine="567"/>
        <w:jc w:val="both"/>
        <w:rPr>
          <w:rFonts w:ascii="Arial" w:hAnsi="Arial" w:cs="Arial"/>
          <w:sz w:val="24"/>
          <w:szCs w:val="24"/>
        </w:rPr>
      </w:pPr>
      <w:r w:rsidRPr="003B77AE">
        <w:rPr>
          <w:rFonts w:ascii="Arial" w:hAnsi="Arial" w:cs="Arial"/>
          <w:sz w:val="24"/>
          <w:szCs w:val="24"/>
        </w:rPr>
        <w:t>3.1.1. Предоставление муниципальной услуги включает в себя следующие административные процедуры:</w:t>
      </w:r>
    </w:p>
    <w:p w:rsidR="00AD2CDC" w:rsidRPr="003B77AE" w:rsidRDefault="00305AB8" w:rsidP="00FF07EE">
      <w:pPr>
        <w:tabs>
          <w:tab w:val="left" w:pos="1635"/>
        </w:tabs>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прием и регистрация заявления с прилагаемыми к нему документами;</w:t>
      </w:r>
    </w:p>
    <w:p w:rsidR="00AD2CDC" w:rsidRPr="003B77AE" w:rsidRDefault="00305AB8" w:rsidP="00FF07EE">
      <w:pPr>
        <w:tabs>
          <w:tab w:val="left" w:pos="1635"/>
        </w:tabs>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рассмотрение и принятие решения по заявлению;</w:t>
      </w:r>
    </w:p>
    <w:p w:rsidR="00AD2CDC" w:rsidRPr="003B77AE" w:rsidRDefault="00305AB8" w:rsidP="00FF07EE">
      <w:pPr>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выдача постановления</w:t>
      </w:r>
      <w:r w:rsidR="00EF4B02" w:rsidRPr="003B77AE">
        <w:rPr>
          <w:rFonts w:ascii="Arial" w:hAnsi="Arial" w:cs="Arial"/>
          <w:sz w:val="24"/>
          <w:szCs w:val="24"/>
        </w:rPr>
        <w:t xml:space="preserve"> </w:t>
      </w:r>
      <w:r w:rsidR="00AD2CDC" w:rsidRPr="003B77AE">
        <w:rPr>
          <w:rFonts w:ascii="Arial" w:hAnsi="Arial" w:cs="Arial"/>
          <w:sz w:val="24"/>
          <w:szCs w:val="24"/>
        </w:rPr>
        <w:t>или договора (соглашения).</w:t>
      </w:r>
    </w:p>
    <w:p w:rsidR="00AD2CDC" w:rsidRPr="003B77AE" w:rsidRDefault="00AD2CDC" w:rsidP="00FF07EE">
      <w:pPr>
        <w:tabs>
          <w:tab w:val="left" w:pos="720"/>
        </w:tabs>
        <w:ind w:firstLine="567"/>
        <w:jc w:val="both"/>
        <w:rPr>
          <w:rFonts w:ascii="Arial" w:hAnsi="Arial" w:cs="Arial"/>
          <w:sz w:val="24"/>
          <w:szCs w:val="24"/>
        </w:rPr>
      </w:pPr>
      <w:r w:rsidRPr="003B77AE">
        <w:rPr>
          <w:rFonts w:ascii="Arial" w:hAnsi="Arial" w:cs="Arial"/>
          <w:sz w:val="24"/>
          <w:szCs w:val="24"/>
        </w:rPr>
        <w:t xml:space="preserve">3.1.2. Последовательность </w:t>
      </w:r>
      <w:r w:rsidR="00C02155" w:rsidRPr="003B77AE">
        <w:rPr>
          <w:rFonts w:ascii="Arial" w:hAnsi="Arial" w:cs="Arial"/>
          <w:sz w:val="24"/>
          <w:szCs w:val="24"/>
        </w:rPr>
        <w:t>административных процедур при</w:t>
      </w:r>
      <w:r w:rsidRPr="003B77AE">
        <w:rPr>
          <w:rFonts w:ascii="Arial" w:hAnsi="Arial" w:cs="Arial"/>
          <w:sz w:val="24"/>
          <w:szCs w:val="24"/>
        </w:rPr>
        <w:t xml:space="preserve"> предоставлени</w:t>
      </w:r>
      <w:r w:rsidR="00C02155" w:rsidRPr="003B77AE">
        <w:rPr>
          <w:rFonts w:ascii="Arial" w:hAnsi="Arial" w:cs="Arial"/>
          <w:sz w:val="24"/>
          <w:szCs w:val="24"/>
        </w:rPr>
        <w:t>и</w:t>
      </w:r>
      <w:r w:rsidRPr="003B77AE">
        <w:rPr>
          <w:rFonts w:ascii="Arial" w:hAnsi="Arial" w:cs="Arial"/>
          <w:sz w:val="24"/>
          <w:szCs w:val="24"/>
        </w:rPr>
        <w:t xml:space="preserve"> муниципальной услуги отражена:</w:t>
      </w:r>
    </w:p>
    <w:p w:rsidR="00AD2CDC" w:rsidRPr="003B77AE" w:rsidRDefault="00305AB8" w:rsidP="00FF07EE">
      <w:pPr>
        <w:tabs>
          <w:tab w:val="left" w:pos="720"/>
        </w:tabs>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в блок-схеме (приложение № </w:t>
      </w:r>
      <w:r w:rsidR="00AA2D88" w:rsidRPr="003B77AE">
        <w:rPr>
          <w:rFonts w:ascii="Arial" w:hAnsi="Arial" w:cs="Arial"/>
          <w:sz w:val="24"/>
          <w:szCs w:val="24"/>
        </w:rPr>
        <w:t>6</w:t>
      </w:r>
      <w:r w:rsidR="00AD2CDC" w:rsidRPr="003B77AE">
        <w:rPr>
          <w:rFonts w:ascii="Arial" w:hAnsi="Arial" w:cs="Arial"/>
          <w:sz w:val="24"/>
          <w:szCs w:val="24"/>
        </w:rPr>
        <w:t xml:space="preserve"> к настоящему Регламенту) в случае обращения Заявителя с заявлением о пр</w:t>
      </w:r>
      <w:r w:rsidR="00E81DC3" w:rsidRPr="003B77AE">
        <w:rPr>
          <w:rFonts w:ascii="Arial" w:hAnsi="Arial" w:cs="Arial"/>
          <w:sz w:val="24"/>
          <w:szCs w:val="24"/>
        </w:rPr>
        <w:t>едоставлении</w:t>
      </w:r>
      <w:r w:rsidR="00AD2CDC" w:rsidRPr="003B77AE">
        <w:rPr>
          <w:rFonts w:ascii="Arial" w:hAnsi="Arial" w:cs="Arial"/>
          <w:sz w:val="24"/>
          <w:szCs w:val="24"/>
        </w:rPr>
        <w:t xml:space="preserve"> земельн</w:t>
      </w:r>
      <w:r w:rsidR="00E81DC3" w:rsidRPr="003B77AE">
        <w:rPr>
          <w:rFonts w:ascii="Arial" w:hAnsi="Arial" w:cs="Arial"/>
          <w:sz w:val="24"/>
          <w:szCs w:val="24"/>
        </w:rPr>
        <w:t>ого</w:t>
      </w:r>
      <w:r w:rsidR="00AD2CDC" w:rsidRPr="003B77AE">
        <w:rPr>
          <w:rFonts w:ascii="Arial" w:hAnsi="Arial" w:cs="Arial"/>
          <w:sz w:val="24"/>
          <w:szCs w:val="24"/>
        </w:rPr>
        <w:t xml:space="preserve"> участк</w:t>
      </w:r>
      <w:r w:rsidR="00E81DC3" w:rsidRPr="003B77AE">
        <w:rPr>
          <w:rFonts w:ascii="Arial" w:hAnsi="Arial" w:cs="Arial"/>
          <w:sz w:val="24"/>
          <w:szCs w:val="24"/>
        </w:rPr>
        <w:t>а</w:t>
      </w:r>
      <w:r w:rsidR="00AD2CDC" w:rsidRPr="003B77AE">
        <w:rPr>
          <w:rFonts w:ascii="Arial" w:hAnsi="Arial" w:cs="Arial"/>
          <w:sz w:val="24"/>
          <w:szCs w:val="24"/>
        </w:rPr>
        <w:t xml:space="preserve"> в администрацию города Мурманска;</w:t>
      </w:r>
    </w:p>
    <w:p w:rsidR="00AD2CDC" w:rsidRPr="003B77AE" w:rsidRDefault="00DE2441" w:rsidP="00FF07EE">
      <w:pPr>
        <w:tabs>
          <w:tab w:val="left" w:pos="800"/>
        </w:tabs>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в блок-схеме (приложение № </w:t>
      </w:r>
      <w:r w:rsidR="00AA2D88" w:rsidRPr="003B77AE">
        <w:rPr>
          <w:rFonts w:ascii="Arial" w:hAnsi="Arial" w:cs="Arial"/>
          <w:sz w:val="24"/>
          <w:szCs w:val="24"/>
        </w:rPr>
        <w:t>7</w:t>
      </w:r>
      <w:r w:rsidR="00AD2CDC" w:rsidRPr="003B77AE">
        <w:rPr>
          <w:rFonts w:ascii="Arial" w:hAnsi="Arial" w:cs="Arial"/>
          <w:sz w:val="24"/>
          <w:szCs w:val="24"/>
        </w:rPr>
        <w:t xml:space="preserve"> к настоящему Регламенту) в случае обращения Заявителя с заявлением о</w:t>
      </w:r>
      <w:r w:rsidR="000C5CC2" w:rsidRPr="003B77AE">
        <w:rPr>
          <w:rFonts w:ascii="Arial" w:hAnsi="Arial" w:cs="Arial"/>
          <w:sz w:val="24"/>
          <w:szCs w:val="24"/>
        </w:rPr>
        <w:t xml:space="preserve"> заключе</w:t>
      </w:r>
      <w:r w:rsidR="00AD2CDC" w:rsidRPr="003B77AE">
        <w:rPr>
          <w:rFonts w:ascii="Arial" w:hAnsi="Arial" w:cs="Arial"/>
          <w:sz w:val="24"/>
          <w:szCs w:val="24"/>
        </w:rPr>
        <w:t>нии договора в Комитет</w:t>
      </w:r>
      <w:r w:rsidR="00EF4B02" w:rsidRPr="003B77AE">
        <w:rPr>
          <w:rFonts w:ascii="Arial" w:hAnsi="Arial" w:cs="Arial"/>
          <w:sz w:val="24"/>
          <w:szCs w:val="24"/>
        </w:rPr>
        <w:t>;</w:t>
      </w:r>
    </w:p>
    <w:p w:rsidR="00EF4B02" w:rsidRPr="003B77AE" w:rsidRDefault="00EF4B02" w:rsidP="00FF07EE">
      <w:pPr>
        <w:tabs>
          <w:tab w:val="left" w:pos="800"/>
        </w:tabs>
        <w:ind w:firstLine="567"/>
        <w:jc w:val="both"/>
        <w:rPr>
          <w:rFonts w:ascii="Arial" w:hAnsi="Arial" w:cs="Arial"/>
          <w:sz w:val="24"/>
          <w:szCs w:val="24"/>
        </w:rPr>
      </w:pPr>
      <w:r w:rsidRPr="003B77AE">
        <w:rPr>
          <w:rFonts w:ascii="Arial" w:hAnsi="Arial" w:cs="Arial"/>
          <w:sz w:val="24"/>
          <w:szCs w:val="24"/>
        </w:rPr>
        <w:t xml:space="preserve">– в блок-схеме (приложение № </w:t>
      </w:r>
      <w:r w:rsidR="00AA2D88" w:rsidRPr="003B77AE">
        <w:rPr>
          <w:rFonts w:ascii="Arial" w:hAnsi="Arial" w:cs="Arial"/>
          <w:sz w:val="24"/>
          <w:szCs w:val="24"/>
        </w:rPr>
        <w:t>8</w:t>
      </w:r>
      <w:r w:rsidRPr="003B77AE">
        <w:rPr>
          <w:rFonts w:ascii="Arial" w:hAnsi="Arial" w:cs="Arial"/>
          <w:sz w:val="24"/>
          <w:szCs w:val="24"/>
        </w:rPr>
        <w:t xml:space="preserve"> к настоящему Регламенту) в случае обращения Заявителя с заявлением о</w:t>
      </w:r>
      <w:r w:rsidR="009375D8" w:rsidRPr="003B77AE">
        <w:rPr>
          <w:rFonts w:ascii="Arial" w:hAnsi="Arial" w:cs="Arial"/>
          <w:sz w:val="24"/>
          <w:szCs w:val="24"/>
        </w:rPr>
        <w:t xml:space="preserve"> заключе</w:t>
      </w:r>
      <w:r w:rsidRPr="003B77AE">
        <w:rPr>
          <w:rFonts w:ascii="Arial" w:hAnsi="Arial" w:cs="Arial"/>
          <w:sz w:val="24"/>
          <w:szCs w:val="24"/>
        </w:rPr>
        <w:t xml:space="preserve">нии </w:t>
      </w:r>
      <w:r w:rsidR="001855C8" w:rsidRPr="003B77AE">
        <w:rPr>
          <w:rFonts w:ascii="Arial" w:hAnsi="Arial" w:cs="Arial"/>
          <w:sz w:val="24"/>
          <w:szCs w:val="24"/>
        </w:rPr>
        <w:t>с</w:t>
      </w:r>
      <w:r w:rsidRPr="003B77AE">
        <w:rPr>
          <w:rFonts w:ascii="Arial" w:hAnsi="Arial" w:cs="Arial"/>
          <w:sz w:val="24"/>
          <w:szCs w:val="24"/>
        </w:rPr>
        <w:t>оглашения в Комитет.</w:t>
      </w:r>
    </w:p>
    <w:p w:rsidR="00AD2CDC" w:rsidRPr="003B77AE" w:rsidRDefault="00AD2CDC" w:rsidP="008354AF">
      <w:pPr>
        <w:pStyle w:val="110"/>
        <w:shd w:val="clear" w:color="auto" w:fill="FFFFFF"/>
        <w:ind w:left="0" w:firstLine="567"/>
        <w:jc w:val="both"/>
        <w:rPr>
          <w:rFonts w:ascii="Arial" w:hAnsi="Arial" w:cs="Arial"/>
          <w:sz w:val="24"/>
          <w:szCs w:val="24"/>
        </w:rPr>
      </w:pPr>
      <w:r w:rsidRPr="003B77AE">
        <w:rPr>
          <w:rFonts w:ascii="Arial" w:hAnsi="Arial" w:cs="Arial"/>
          <w:sz w:val="24"/>
          <w:szCs w:val="24"/>
        </w:rPr>
        <w:t>3.2. Прием и регистрация заявления</w:t>
      </w:r>
    </w:p>
    <w:p w:rsidR="00AD2CDC" w:rsidRPr="003B77AE" w:rsidRDefault="00AD2CDC" w:rsidP="00FF07EE">
      <w:pPr>
        <w:tabs>
          <w:tab w:val="left" w:pos="720"/>
        </w:tabs>
        <w:ind w:firstLine="567"/>
        <w:jc w:val="both"/>
        <w:rPr>
          <w:rFonts w:ascii="Arial" w:hAnsi="Arial" w:cs="Arial"/>
          <w:sz w:val="24"/>
          <w:szCs w:val="24"/>
        </w:rPr>
      </w:pPr>
      <w:r w:rsidRPr="003B77AE">
        <w:rPr>
          <w:rFonts w:ascii="Arial" w:hAnsi="Arial" w:cs="Arial"/>
          <w:sz w:val="24"/>
          <w:szCs w:val="24"/>
        </w:rPr>
        <w:t xml:space="preserve">3.2.1. Основанием для начала предоставления муниципальной услуги является поступление в Комитет письменного заявления по форме согласно приложениям №№ </w:t>
      </w:r>
      <w:r w:rsidR="00E25F76" w:rsidRPr="003B77AE">
        <w:rPr>
          <w:rFonts w:ascii="Arial" w:hAnsi="Arial" w:cs="Arial"/>
          <w:sz w:val="24"/>
          <w:szCs w:val="24"/>
        </w:rPr>
        <w:t>2</w:t>
      </w:r>
      <w:r w:rsidRPr="003B77AE">
        <w:rPr>
          <w:rFonts w:ascii="Arial" w:hAnsi="Arial" w:cs="Arial"/>
          <w:sz w:val="24"/>
          <w:szCs w:val="24"/>
        </w:rPr>
        <w:t>, 3</w:t>
      </w:r>
      <w:r w:rsidR="00E25F76" w:rsidRPr="003B77AE">
        <w:rPr>
          <w:rFonts w:ascii="Arial" w:hAnsi="Arial" w:cs="Arial"/>
          <w:sz w:val="24"/>
          <w:szCs w:val="24"/>
        </w:rPr>
        <w:t>, 4</w:t>
      </w:r>
      <w:r w:rsidRPr="003B77AE">
        <w:rPr>
          <w:rFonts w:ascii="Arial" w:hAnsi="Arial" w:cs="Arial"/>
          <w:sz w:val="24"/>
          <w:szCs w:val="24"/>
        </w:rPr>
        <w:t xml:space="preserve"> к настоящему Регламенту.</w:t>
      </w:r>
    </w:p>
    <w:p w:rsidR="00AD2CDC" w:rsidRPr="003B77AE" w:rsidRDefault="00AD2CDC" w:rsidP="00FF07EE">
      <w:pPr>
        <w:tabs>
          <w:tab w:val="left" w:pos="720"/>
        </w:tabs>
        <w:ind w:firstLine="567"/>
        <w:jc w:val="both"/>
        <w:rPr>
          <w:rFonts w:ascii="Arial" w:hAnsi="Arial" w:cs="Arial"/>
          <w:spacing w:val="-5"/>
          <w:sz w:val="24"/>
          <w:szCs w:val="24"/>
        </w:rPr>
      </w:pPr>
      <w:r w:rsidRPr="003B77AE">
        <w:rPr>
          <w:rFonts w:ascii="Arial" w:hAnsi="Arial" w:cs="Arial"/>
          <w:sz w:val="24"/>
          <w:szCs w:val="24"/>
        </w:rPr>
        <w:t>Заявление может быть направлено Заявителем (либо его представителем) по почте, электронному адресу либо представлено лично.</w:t>
      </w:r>
    </w:p>
    <w:p w:rsidR="00AD2CDC" w:rsidRPr="003B77AE" w:rsidRDefault="00AD2CDC" w:rsidP="00FF07EE">
      <w:pPr>
        <w:pStyle w:val="110"/>
        <w:shd w:val="clear" w:color="auto" w:fill="FFFFFF"/>
        <w:ind w:left="0" w:firstLine="567"/>
        <w:jc w:val="both"/>
        <w:rPr>
          <w:rFonts w:ascii="Arial" w:hAnsi="Arial" w:cs="Arial"/>
          <w:sz w:val="24"/>
          <w:szCs w:val="24"/>
        </w:rPr>
      </w:pPr>
      <w:r w:rsidRPr="003B77AE">
        <w:rPr>
          <w:rFonts w:ascii="Arial" w:hAnsi="Arial" w:cs="Arial"/>
          <w:sz w:val="24"/>
          <w:szCs w:val="24"/>
        </w:rPr>
        <w:t xml:space="preserve">При поступлении заявления по почте муниципальным служащим, ответственным за делопроизводство (в том числе, прием и обработку почтовой корреспонденции), </w:t>
      </w:r>
      <w:r w:rsidRPr="003B77AE">
        <w:rPr>
          <w:rFonts w:ascii="Arial" w:hAnsi="Arial" w:cs="Arial"/>
          <w:spacing w:val="-1"/>
          <w:sz w:val="24"/>
          <w:szCs w:val="24"/>
        </w:rPr>
        <w:t xml:space="preserve">проверяется правильность адресации почтового отправления и целостность </w:t>
      </w:r>
      <w:r w:rsidRPr="003B77AE">
        <w:rPr>
          <w:rFonts w:ascii="Arial" w:hAnsi="Arial" w:cs="Arial"/>
          <w:sz w:val="24"/>
          <w:szCs w:val="24"/>
        </w:rPr>
        <w:t>упаковки. Ошибочно поступившие (не по адресу) письма возвращаются на почту невскрытыми.</w:t>
      </w:r>
    </w:p>
    <w:p w:rsidR="00AD2CDC" w:rsidRPr="003B77AE" w:rsidRDefault="00AD2CDC" w:rsidP="00FF07EE">
      <w:pPr>
        <w:shd w:val="clear" w:color="auto" w:fill="FFFFFF"/>
        <w:tabs>
          <w:tab w:val="num" w:pos="1260"/>
        </w:tabs>
        <w:ind w:firstLine="567"/>
        <w:jc w:val="both"/>
        <w:rPr>
          <w:rFonts w:ascii="Arial" w:hAnsi="Arial" w:cs="Arial"/>
          <w:sz w:val="24"/>
          <w:szCs w:val="24"/>
        </w:rPr>
      </w:pPr>
      <w:r w:rsidRPr="003B77AE">
        <w:rPr>
          <w:rFonts w:ascii="Arial" w:hAnsi="Arial" w:cs="Arial"/>
          <w:sz w:val="24"/>
          <w:szCs w:val="24"/>
        </w:rPr>
        <w:t>Конверт вскрывается с целью проверки наличия в нем документов и подкалывается к тексту обращения.</w:t>
      </w:r>
    </w:p>
    <w:p w:rsidR="00AD2CDC" w:rsidRPr="003B77AE" w:rsidRDefault="00AD2CDC" w:rsidP="00FF07EE">
      <w:pPr>
        <w:widowControl w:val="0"/>
        <w:shd w:val="clear" w:color="auto" w:fill="FFFFFF"/>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w:t>
      </w:r>
      <w:r w:rsidRPr="003B77AE">
        <w:rPr>
          <w:rFonts w:ascii="Arial" w:hAnsi="Arial" w:cs="Arial"/>
          <w:sz w:val="24"/>
          <w:szCs w:val="24"/>
        </w:rPr>
        <w:lastRenderedPageBreak/>
        <w:t>служащим,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высылается Заявителю.</w:t>
      </w:r>
    </w:p>
    <w:p w:rsidR="00AD2CDC" w:rsidRPr="003B77AE" w:rsidRDefault="00AD2CDC" w:rsidP="00FF07EE">
      <w:pPr>
        <w:widowControl w:val="0"/>
        <w:shd w:val="clear" w:color="auto" w:fill="FFFFFF"/>
        <w:autoSpaceDE w:val="0"/>
        <w:autoSpaceDN w:val="0"/>
        <w:adjustRightInd w:val="0"/>
        <w:ind w:firstLine="567"/>
        <w:jc w:val="both"/>
        <w:rPr>
          <w:rFonts w:ascii="Arial" w:hAnsi="Arial" w:cs="Arial"/>
          <w:sz w:val="24"/>
          <w:szCs w:val="24"/>
        </w:rPr>
      </w:pPr>
      <w:r w:rsidRPr="003B77AE">
        <w:rPr>
          <w:rFonts w:ascii="Arial" w:hAnsi="Arial" w:cs="Arial"/>
          <w:sz w:val="24"/>
          <w:szCs w:val="24"/>
        </w:rPr>
        <w:t>При поступлении обращения в канцелярию Комитета (либо путем доставки обращения Заявителем) муниципальным служащим,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w:t>
      </w:r>
    </w:p>
    <w:p w:rsidR="00AD2CDC" w:rsidRPr="003B77AE" w:rsidRDefault="00AD2CDC" w:rsidP="00FF07EE">
      <w:pPr>
        <w:ind w:firstLine="567"/>
        <w:jc w:val="both"/>
        <w:rPr>
          <w:rFonts w:ascii="Arial" w:hAnsi="Arial" w:cs="Arial"/>
          <w:sz w:val="24"/>
          <w:szCs w:val="24"/>
        </w:rPr>
      </w:pPr>
      <w:r w:rsidRPr="003B77AE">
        <w:rPr>
          <w:rFonts w:ascii="Arial" w:hAnsi="Arial" w:cs="Arial"/>
          <w:sz w:val="24"/>
          <w:szCs w:val="24"/>
        </w:rPr>
        <w:t>При отсутствии у Заявителя при личном обращении заявления или неправильном его оформлении муниципальный служащий, ответственный за делопроизводство, оказывает Заявителю помощь в написании заявления.</w:t>
      </w:r>
    </w:p>
    <w:p w:rsidR="00AD2CDC" w:rsidRPr="003B77AE" w:rsidRDefault="00AD2CDC" w:rsidP="00FF07EE">
      <w:pPr>
        <w:ind w:firstLine="567"/>
        <w:jc w:val="both"/>
        <w:rPr>
          <w:rFonts w:ascii="Arial" w:hAnsi="Arial" w:cs="Arial"/>
          <w:sz w:val="24"/>
          <w:szCs w:val="24"/>
        </w:rPr>
      </w:pPr>
      <w:r w:rsidRPr="003B77AE">
        <w:rPr>
          <w:rFonts w:ascii="Arial" w:hAnsi="Arial" w:cs="Arial"/>
          <w:sz w:val="24"/>
          <w:szCs w:val="24"/>
        </w:rPr>
        <w:t>При установлении в ходе личного приема заявления факт</w:t>
      </w:r>
      <w:r w:rsidR="00502A2B" w:rsidRPr="003B77AE">
        <w:rPr>
          <w:rFonts w:ascii="Arial" w:hAnsi="Arial" w:cs="Arial"/>
          <w:sz w:val="24"/>
          <w:szCs w:val="24"/>
        </w:rPr>
        <w:t>а</w:t>
      </w:r>
      <w:r w:rsidRPr="003B77AE">
        <w:rPr>
          <w:rFonts w:ascii="Arial" w:hAnsi="Arial" w:cs="Arial"/>
          <w:sz w:val="24"/>
          <w:szCs w:val="24"/>
        </w:rPr>
        <w:t xml:space="preserve"> отсутствия документов, </w:t>
      </w:r>
      <w:r w:rsidR="00502A2B" w:rsidRPr="003B77AE">
        <w:rPr>
          <w:rFonts w:ascii="Arial" w:hAnsi="Arial" w:cs="Arial"/>
          <w:sz w:val="24"/>
          <w:szCs w:val="24"/>
        </w:rPr>
        <w:t>обязанность по предоставлению которых возложена на Заявителя,</w:t>
      </w:r>
      <w:r w:rsidRPr="003B77AE">
        <w:rPr>
          <w:rFonts w:ascii="Arial" w:hAnsi="Arial" w:cs="Arial"/>
          <w:sz w:val="24"/>
          <w:szCs w:val="24"/>
        </w:rPr>
        <w:t xml:space="preserve"> или несоответствия представленных документов требованиям настоящего Регламента, муниципальный служащий,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AD2CDC" w:rsidRPr="003B77AE" w:rsidRDefault="00AD2CDC" w:rsidP="00FF07EE">
      <w:pPr>
        <w:ind w:firstLine="567"/>
        <w:jc w:val="both"/>
        <w:rPr>
          <w:rFonts w:ascii="Arial" w:hAnsi="Arial" w:cs="Arial"/>
          <w:sz w:val="24"/>
          <w:szCs w:val="24"/>
        </w:rPr>
      </w:pPr>
      <w:r w:rsidRPr="003B77AE">
        <w:rPr>
          <w:rFonts w:ascii="Arial" w:hAnsi="Arial" w:cs="Arial"/>
          <w:sz w:val="24"/>
          <w:szCs w:val="24"/>
        </w:rPr>
        <w:t>При желании Заявителя устранить недостатки, прервав процедуру подачи документов для предоставления муниципальной услуги, муниципальный служащий, ответственный за делопроизводство, возвращает Заявителю заявление и представленные им документы.</w:t>
      </w:r>
    </w:p>
    <w:p w:rsidR="00AD2CDC" w:rsidRPr="003B77AE" w:rsidRDefault="00AD2CDC" w:rsidP="00FF07EE">
      <w:pPr>
        <w:ind w:firstLine="567"/>
        <w:jc w:val="both"/>
        <w:rPr>
          <w:rFonts w:ascii="Arial" w:hAnsi="Arial" w:cs="Arial"/>
          <w:sz w:val="24"/>
          <w:szCs w:val="24"/>
        </w:rPr>
      </w:pPr>
      <w:r w:rsidRPr="003B77AE">
        <w:rPr>
          <w:rFonts w:ascii="Arial" w:hAnsi="Arial" w:cs="Arial"/>
          <w:sz w:val="24"/>
          <w:szCs w:val="24"/>
        </w:rPr>
        <w:t>Если при установлении факт</w:t>
      </w:r>
      <w:r w:rsidR="00502A2B" w:rsidRPr="003B77AE">
        <w:rPr>
          <w:rFonts w:ascii="Arial" w:hAnsi="Arial" w:cs="Arial"/>
          <w:sz w:val="24"/>
          <w:szCs w:val="24"/>
        </w:rPr>
        <w:t>а</w:t>
      </w:r>
      <w:r w:rsidRPr="003B77AE">
        <w:rPr>
          <w:rFonts w:ascii="Arial" w:hAnsi="Arial" w:cs="Arial"/>
          <w:sz w:val="24"/>
          <w:szCs w:val="24"/>
        </w:rPr>
        <w:t xml:space="preserve"> отсутствия документов,</w:t>
      </w:r>
      <w:r w:rsidR="00502A2B" w:rsidRPr="003B77AE">
        <w:rPr>
          <w:rFonts w:ascii="Arial" w:hAnsi="Arial" w:cs="Arial"/>
          <w:sz w:val="24"/>
          <w:szCs w:val="24"/>
        </w:rPr>
        <w:t xml:space="preserve"> обязанность по предоставлению которых возложена на Заявителя</w:t>
      </w:r>
      <w:r w:rsidRPr="003B77AE">
        <w:rPr>
          <w:rFonts w:ascii="Arial" w:hAnsi="Arial" w:cs="Arial"/>
          <w:sz w:val="24"/>
          <w:szCs w:val="24"/>
        </w:rPr>
        <w:t>,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 муниципальный</w:t>
      </w:r>
      <w:r w:rsidR="00990B83" w:rsidRPr="003B77AE">
        <w:rPr>
          <w:rFonts w:ascii="Arial" w:hAnsi="Arial" w:cs="Arial"/>
          <w:sz w:val="24"/>
          <w:szCs w:val="24"/>
        </w:rPr>
        <w:t xml:space="preserve"> </w:t>
      </w:r>
      <w:r w:rsidRPr="003B77AE">
        <w:rPr>
          <w:rFonts w:ascii="Arial" w:hAnsi="Arial" w:cs="Arial"/>
          <w:sz w:val="24"/>
          <w:szCs w:val="24"/>
        </w:rPr>
        <w:t>служащий, ответственный</w:t>
      </w:r>
      <w:r w:rsidR="00990B83" w:rsidRPr="003B77AE">
        <w:rPr>
          <w:rFonts w:ascii="Arial" w:hAnsi="Arial" w:cs="Arial"/>
          <w:sz w:val="24"/>
          <w:szCs w:val="24"/>
        </w:rPr>
        <w:t xml:space="preserve"> </w:t>
      </w:r>
      <w:r w:rsidRPr="003B77AE">
        <w:rPr>
          <w:rFonts w:ascii="Arial" w:hAnsi="Arial" w:cs="Arial"/>
          <w:sz w:val="24"/>
          <w:szCs w:val="24"/>
        </w:rPr>
        <w:t>за</w:t>
      </w:r>
      <w:r w:rsidR="00990B83" w:rsidRPr="003B77AE">
        <w:rPr>
          <w:rFonts w:ascii="Arial" w:hAnsi="Arial" w:cs="Arial"/>
          <w:sz w:val="24"/>
          <w:szCs w:val="24"/>
        </w:rPr>
        <w:t xml:space="preserve"> </w:t>
      </w:r>
      <w:r w:rsidRPr="003B77AE">
        <w:rPr>
          <w:rFonts w:ascii="Arial" w:hAnsi="Arial" w:cs="Arial"/>
          <w:sz w:val="24"/>
          <w:szCs w:val="24"/>
        </w:rPr>
        <w:t>делопроизводство,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
    <w:p w:rsidR="00AD2CDC" w:rsidRPr="003B77AE" w:rsidRDefault="00AD2CDC" w:rsidP="00FF07EE">
      <w:pPr>
        <w:widowControl w:val="0"/>
        <w:shd w:val="clear" w:color="auto" w:fill="FFFFFF"/>
        <w:autoSpaceDE w:val="0"/>
        <w:autoSpaceDN w:val="0"/>
        <w:adjustRightInd w:val="0"/>
        <w:ind w:firstLine="567"/>
        <w:jc w:val="both"/>
        <w:rPr>
          <w:rFonts w:ascii="Arial" w:hAnsi="Arial" w:cs="Arial"/>
          <w:sz w:val="24"/>
          <w:szCs w:val="24"/>
        </w:rPr>
      </w:pPr>
      <w:r w:rsidRPr="003B77AE">
        <w:rPr>
          <w:rFonts w:ascii="Arial" w:hAnsi="Arial" w:cs="Arial"/>
          <w:sz w:val="24"/>
          <w:szCs w:val="24"/>
        </w:rPr>
        <w:t>3.2.2. 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AD2CDC" w:rsidRPr="003B77AE" w:rsidRDefault="00AD2CDC" w:rsidP="000514CF">
      <w:pPr>
        <w:tabs>
          <w:tab w:val="left" w:pos="1635"/>
        </w:tabs>
        <w:ind w:firstLine="567"/>
        <w:jc w:val="both"/>
        <w:rPr>
          <w:rFonts w:ascii="Arial" w:hAnsi="Arial" w:cs="Arial"/>
          <w:sz w:val="24"/>
          <w:szCs w:val="24"/>
        </w:rPr>
      </w:pPr>
      <w:r w:rsidRPr="003B77AE">
        <w:rPr>
          <w:rFonts w:ascii="Arial" w:hAnsi="Arial" w:cs="Arial"/>
          <w:sz w:val="24"/>
          <w:szCs w:val="24"/>
        </w:rPr>
        <w:t>Максимальный срок выполнения административной процедуры – один рабочий день с даты поступления заявления.</w:t>
      </w:r>
    </w:p>
    <w:p w:rsidR="007504AD" w:rsidRPr="003B77AE" w:rsidRDefault="007504AD" w:rsidP="000514CF">
      <w:pPr>
        <w:pStyle w:val="ConsPlusNormal"/>
        <w:widowControl/>
        <w:ind w:firstLine="567"/>
        <w:jc w:val="both"/>
        <w:rPr>
          <w:sz w:val="24"/>
          <w:szCs w:val="24"/>
        </w:rPr>
      </w:pPr>
      <w:r w:rsidRPr="003B77AE">
        <w:rPr>
          <w:sz w:val="24"/>
          <w:szCs w:val="24"/>
        </w:rPr>
        <w:t>3.2.</w:t>
      </w:r>
      <w:r w:rsidR="00502A2B" w:rsidRPr="003B77AE">
        <w:rPr>
          <w:sz w:val="24"/>
          <w:szCs w:val="24"/>
        </w:rPr>
        <w:t>3</w:t>
      </w:r>
      <w:r w:rsidRPr="003B77AE">
        <w:rPr>
          <w:sz w:val="24"/>
          <w:szCs w:val="24"/>
        </w:rPr>
        <w:t xml:space="preserve">. В день поступления </w:t>
      </w:r>
      <w:r w:rsidR="001C6E79" w:rsidRPr="003B77AE">
        <w:rPr>
          <w:sz w:val="24"/>
          <w:szCs w:val="24"/>
        </w:rPr>
        <w:t>з</w:t>
      </w:r>
      <w:r w:rsidRPr="003B77AE">
        <w:rPr>
          <w:sz w:val="24"/>
          <w:szCs w:val="24"/>
        </w:rPr>
        <w:t xml:space="preserve">аявления и документов в информационную систему, используемую Комитетом для предоставления </w:t>
      </w:r>
      <w:r w:rsidR="00F645A2" w:rsidRPr="003B77AE">
        <w:rPr>
          <w:sz w:val="24"/>
          <w:szCs w:val="24"/>
        </w:rPr>
        <w:t>м</w:t>
      </w:r>
      <w:r w:rsidRPr="003B77AE">
        <w:rPr>
          <w:sz w:val="24"/>
          <w:szCs w:val="24"/>
        </w:rPr>
        <w:t xml:space="preserve">униципальной услуги (далее – ИС), через Интернет-портал государственных и муниципальных услуг муниципальный служащий, ответственный за </w:t>
      </w:r>
      <w:r w:rsidR="00244E99" w:rsidRPr="003B77AE">
        <w:rPr>
          <w:sz w:val="24"/>
          <w:szCs w:val="24"/>
        </w:rPr>
        <w:t>прием заявления и документов в электронной форме</w:t>
      </w:r>
      <w:r w:rsidRPr="003B77AE">
        <w:rPr>
          <w:sz w:val="24"/>
          <w:szCs w:val="24"/>
        </w:rPr>
        <w:t xml:space="preserve">, проверяет </w:t>
      </w:r>
      <w:r w:rsidR="00F645A2" w:rsidRPr="003B77AE">
        <w:rPr>
          <w:sz w:val="24"/>
          <w:szCs w:val="24"/>
        </w:rPr>
        <w:t>з</w:t>
      </w:r>
      <w:r w:rsidRPr="003B77AE">
        <w:rPr>
          <w:sz w:val="24"/>
          <w:szCs w:val="24"/>
        </w:rPr>
        <w:t>аявление и полученные документы, полноту и правильность их заполнения и по итогам проверки:</w:t>
      </w:r>
    </w:p>
    <w:p w:rsidR="007504AD" w:rsidRPr="003B77AE" w:rsidRDefault="007504AD" w:rsidP="000514CF">
      <w:pPr>
        <w:pStyle w:val="ConsPlusNormal"/>
        <w:widowControl/>
        <w:ind w:firstLine="567"/>
        <w:jc w:val="both"/>
        <w:rPr>
          <w:sz w:val="24"/>
          <w:szCs w:val="24"/>
        </w:rPr>
      </w:pPr>
      <w:r w:rsidRPr="003B77AE">
        <w:rPr>
          <w:sz w:val="24"/>
          <w:szCs w:val="24"/>
        </w:rPr>
        <w:t>а) в случае наличия основания для отказа, указанного в пункте 2.7 настоящего Регламента, формирует в ИС уведомление об отказе и направляет его в «Личный кабинет» Заявителя;</w:t>
      </w:r>
    </w:p>
    <w:p w:rsidR="007504AD" w:rsidRPr="003B77AE" w:rsidRDefault="007504AD" w:rsidP="000514CF">
      <w:pPr>
        <w:pStyle w:val="ConsPlusNormal"/>
        <w:widowControl/>
        <w:ind w:firstLine="567"/>
        <w:jc w:val="both"/>
        <w:rPr>
          <w:sz w:val="24"/>
          <w:szCs w:val="24"/>
        </w:rPr>
      </w:pPr>
      <w:r w:rsidRPr="003B77AE">
        <w:rPr>
          <w:sz w:val="24"/>
          <w:szCs w:val="24"/>
        </w:rPr>
        <w:t>б) в случае отсутствия основания для отказа, указанного в пункте 2.7 настоящего Регламента:</w:t>
      </w:r>
    </w:p>
    <w:p w:rsidR="007504AD" w:rsidRPr="003B77AE" w:rsidRDefault="00F10028" w:rsidP="000514CF">
      <w:pPr>
        <w:pStyle w:val="ConsPlusNormal"/>
        <w:widowControl/>
        <w:ind w:firstLine="567"/>
        <w:jc w:val="both"/>
        <w:rPr>
          <w:sz w:val="24"/>
          <w:szCs w:val="24"/>
        </w:rPr>
      </w:pPr>
      <w:r w:rsidRPr="003B77AE">
        <w:rPr>
          <w:sz w:val="24"/>
          <w:szCs w:val="24"/>
        </w:rPr>
        <w:t>–</w:t>
      </w:r>
      <w:r w:rsidR="007504AD" w:rsidRPr="003B77AE">
        <w:rPr>
          <w:sz w:val="24"/>
          <w:szCs w:val="24"/>
        </w:rPr>
        <w:t xml:space="preserve"> регистрирует в ИС </w:t>
      </w:r>
      <w:r w:rsidR="001B3838" w:rsidRPr="003B77AE">
        <w:rPr>
          <w:sz w:val="24"/>
          <w:szCs w:val="24"/>
        </w:rPr>
        <w:t>з</w:t>
      </w:r>
      <w:r w:rsidR="007504AD" w:rsidRPr="003B77AE">
        <w:rPr>
          <w:sz w:val="24"/>
          <w:szCs w:val="24"/>
        </w:rPr>
        <w:t>аявление и документы;</w:t>
      </w:r>
    </w:p>
    <w:p w:rsidR="007504AD" w:rsidRPr="003B77AE" w:rsidRDefault="00F10028" w:rsidP="000514CF">
      <w:pPr>
        <w:pStyle w:val="ConsPlusNormal"/>
        <w:widowControl/>
        <w:ind w:firstLine="567"/>
        <w:jc w:val="both"/>
        <w:rPr>
          <w:sz w:val="24"/>
          <w:szCs w:val="24"/>
        </w:rPr>
      </w:pPr>
      <w:r w:rsidRPr="003B77AE">
        <w:rPr>
          <w:sz w:val="24"/>
          <w:szCs w:val="24"/>
        </w:rPr>
        <w:t>–</w:t>
      </w:r>
      <w:r w:rsidR="007504AD" w:rsidRPr="003B77AE">
        <w:rPr>
          <w:sz w:val="24"/>
          <w:szCs w:val="24"/>
        </w:rPr>
        <w:t xml:space="preserve"> распечатывает </w:t>
      </w:r>
      <w:r w:rsidR="001B3838" w:rsidRPr="003B77AE">
        <w:rPr>
          <w:sz w:val="24"/>
          <w:szCs w:val="24"/>
        </w:rPr>
        <w:t>з</w:t>
      </w:r>
      <w:r w:rsidR="007504AD" w:rsidRPr="003B77AE">
        <w:rPr>
          <w:sz w:val="24"/>
          <w:szCs w:val="24"/>
        </w:rPr>
        <w:t>аявление и документы (при необходимости) и выполняет в ИС дальнейшие административные действия в соответствии с административными процедурами, указанными в настоящем Регламенте.</w:t>
      </w:r>
    </w:p>
    <w:p w:rsidR="007504AD" w:rsidRPr="003B77AE" w:rsidRDefault="007504AD" w:rsidP="000514CF">
      <w:pPr>
        <w:pStyle w:val="ConsPlusNormal"/>
        <w:widowControl/>
        <w:ind w:firstLine="567"/>
        <w:jc w:val="both"/>
        <w:rPr>
          <w:sz w:val="24"/>
          <w:szCs w:val="24"/>
        </w:rPr>
      </w:pPr>
      <w:r w:rsidRPr="003B77AE">
        <w:rPr>
          <w:sz w:val="24"/>
          <w:szCs w:val="24"/>
        </w:rPr>
        <w:lastRenderedPageBreak/>
        <w:t xml:space="preserve">Уведомление о получении </w:t>
      </w:r>
      <w:r w:rsidR="001B3838" w:rsidRPr="003B77AE">
        <w:rPr>
          <w:sz w:val="24"/>
          <w:szCs w:val="24"/>
        </w:rPr>
        <w:t>з</w:t>
      </w:r>
      <w:r w:rsidRPr="003B77AE">
        <w:rPr>
          <w:sz w:val="24"/>
          <w:szCs w:val="24"/>
        </w:rPr>
        <w:t>аявления и документов формируется в «Личном кабинете» Заявителя на Интернет-портале государственных и муниципальных услуг в автоматическом режиме.</w:t>
      </w:r>
    </w:p>
    <w:p w:rsidR="007504AD" w:rsidRPr="003B77AE" w:rsidRDefault="007504AD" w:rsidP="000514CF">
      <w:pPr>
        <w:pStyle w:val="ConsPlusNormal"/>
        <w:widowControl/>
        <w:ind w:firstLine="567"/>
        <w:jc w:val="both"/>
        <w:rPr>
          <w:sz w:val="24"/>
          <w:szCs w:val="24"/>
        </w:rPr>
      </w:pPr>
      <w:r w:rsidRPr="003B77AE">
        <w:rPr>
          <w:sz w:val="24"/>
          <w:szCs w:val="24"/>
        </w:rPr>
        <w:t>3.2.</w:t>
      </w:r>
      <w:r w:rsidR="00502A2B" w:rsidRPr="003B77AE">
        <w:rPr>
          <w:sz w:val="24"/>
          <w:szCs w:val="24"/>
        </w:rPr>
        <w:t>4</w:t>
      </w:r>
      <w:r w:rsidRPr="003B77AE">
        <w:rPr>
          <w:sz w:val="24"/>
          <w:szCs w:val="24"/>
        </w:rPr>
        <w:t xml:space="preserve">. В день получения </w:t>
      </w:r>
      <w:r w:rsidR="001B3838" w:rsidRPr="003B77AE">
        <w:rPr>
          <w:sz w:val="24"/>
          <w:szCs w:val="24"/>
        </w:rPr>
        <w:t>з</w:t>
      </w:r>
      <w:r w:rsidRPr="003B77AE">
        <w:rPr>
          <w:sz w:val="24"/>
          <w:szCs w:val="24"/>
        </w:rPr>
        <w:t>аявления и документов в электронной форме по ТКС муниципальный служащий, ответственный за</w:t>
      </w:r>
      <w:r w:rsidR="00244E99" w:rsidRPr="003B77AE">
        <w:rPr>
          <w:sz w:val="24"/>
          <w:szCs w:val="24"/>
        </w:rPr>
        <w:t xml:space="preserve"> прием заявления и документов в электронной форме,</w:t>
      </w:r>
      <w:r w:rsidRPr="003B77AE">
        <w:rPr>
          <w:sz w:val="24"/>
          <w:szCs w:val="24"/>
        </w:rPr>
        <w:t xml:space="preserve"> выполняет в ИС следующие действия:</w:t>
      </w:r>
    </w:p>
    <w:p w:rsidR="007504AD" w:rsidRPr="003B77AE" w:rsidRDefault="00F10028" w:rsidP="000514CF">
      <w:pPr>
        <w:pStyle w:val="ConsPlusNormal"/>
        <w:widowControl/>
        <w:ind w:firstLine="567"/>
        <w:jc w:val="both"/>
        <w:rPr>
          <w:sz w:val="24"/>
          <w:szCs w:val="24"/>
        </w:rPr>
      </w:pPr>
      <w:r w:rsidRPr="003B77AE">
        <w:rPr>
          <w:sz w:val="24"/>
          <w:szCs w:val="24"/>
        </w:rPr>
        <w:t>–</w:t>
      </w:r>
      <w:r w:rsidR="007504AD" w:rsidRPr="003B77AE">
        <w:rPr>
          <w:sz w:val="24"/>
          <w:szCs w:val="24"/>
        </w:rPr>
        <w:t xml:space="preserve"> формирует извещение о получении </w:t>
      </w:r>
      <w:r w:rsidR="00B02370" w:rsidRPr="003B77AE">
        <w:rPr>
          <w:sz w:val="24"/>
          <w:szCs w:val="24"/>
        </w:rPr>
        <w:t>з</w:t>
      </w:r>
      <w:r w:rsidR="007504AD" w:rsidRPr="003B77AE">
        <w:rPr>
          <w:sz w:val="24"/>
          <w:szCs w:val="24"/>
        </w:rPr>
        <w:t>аявления и документов, подписывает усиленной квалифицированной электронной подписью уполномоченного лица Комитета и направляет его Заявителю;</w:t>
      </w:r>
    </w:p>
    <w:p w:rsidR="007C1293" w:rsidRPr="003B77AE" w:rsidRDefault="00F10028" w:rsidP="000514CF">
      <w:pPr>
        <w:pStyle w:val="ConsPlusNormal"/>
        <w:widowControl/>
        <w:ind w:firstLine="567"/>
        <w:jc w:val="both"/>
        <w:rPr>
          <w:sz w:val="24"/>
          <w:szCs w:val="24"/>
        </w:rPr>
      </w:pPr>
      <w:r w:rsidRPr="003B77AE">
        <w:rPr>
          <w:sz w:val="24"/>
          <w:szCs w:val="24"/>
        </w:rPr>
        <w:t>–</w:t>
      </w:r>
      <w:r w:rsidR="007504AD" w:rsidRPr="003B77AE">
        <w:rPr>
          <w:sz w:val="24"/>
          <w:szCs w:val="24"/>
        </w:rPr>
        <w:t xml:space="preserve"> </w:t>
      </w:r>
      <w:r w:rsidR="007C1293" w:rsidRPr="003B77AE">
        <w:rPr>
          <w:sz w:val="24"/>
          <w:szCs w:val="24"/>
        </w:rPr>
        <w:t>проверяет наличие оснований для отказа в приеме документов, указанных в пункте 2.7 настоящего Регламента:</w:t>
      </w:r>
    </w:p>
    <w:p w:rsidR="007504AD" w:rsidRPr="003B77AE" w:rsidRDefault="007504AD" w:rsidP="000514CF">
      <w:pPr>
        <w:pStyle w:val="ConsPlusNormal"/>
        <w:widowControl/>
        <w:ind w:firstLine="567"/>
        <w:jc w:val="both"/>
        <w:rPr>
          <w:sz w:val="24"/>
          <w:szCs w:val="24"/>
        </w:rPr>
      </w:pPr>
      <w:r w:rsidRPr="003B77AE">
        <w:rPr>
          <w:sz w:val="24"/>
          <w:szCs w:val="24"/>
        </w:rPr>
        <w:t>а) в случае наличия основания для отказа, указанного в пункте 2.7 настоящего Регламента:</w:t>
      </w:r>
    </w:p>
    <w:p w:rsidR="007504AD" w:rsidRPr="003B77AE" w:rsidRDefault="00F10028" w:rsidP="000514CF">
      <w:pPr>
        <w:pStyle w:val="ConsPlusNormal"/>
        <w:widowControl/>
        <w:ind w:firstLine="567"/>
        <w:jc w:val="both"/>
        <w:rPr>
          <w:sz w:val="24"/>
          <w:szCs w:val="24"/>
        </w:rPr>
      </w:pPr>
      <w:r w:rsidRPr="003B77AE">
        <w:rPr>
          <w:sz w:val="24"/>
          <w:szCs w:val="24"/>
        </w:rPr>
        <w:t>–</w:t>
      </w:r>
      <w:r w:rsidR="007504AD" w:rsidRPr="003B77AE">
        <w:rPr>
          <w:sz w:val="24"/>
          <w:szCs w:val="24"/>
        </w:rPr>
        <w:t xml:space="preserve">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7504AD" w:rsidRPr="003B77AE" w:rsidRDefault="00F10028" w:rsidP="000514CF">
      <w:pPr>
        <w:pStyle w:val="ConsPlusNormal"/>
        <w:widowControl/>
        <w:ind w:firstLine="567"/>
        <w:jc w:val="both"/>
        <w:rPr>
          <w:sz w:val="24"/>
          <w:szCs w:val="24"/>
        </w:rPr>
      </w:pPr>
      <w:r w:rsidRPr="003B77AE">
        <w:rPr>
          <w:sz w:val="24"/>
          <w:szCs w:val="24"/>
        </w:rPr>
        <w:t>–</w:t>
      </w:r>
      <w:r w:rsidR="007504AD" w:rsidRPr="003B77AE">
        <w:rPr>
          <w:sz w:val="24"/>
          <w:szCs w:val="24"/>
        </w:rPr>
        <w:t xml:space="preserve"> подписывает усиленной квалифицированной электронной подписью уполномоченного лица Комитета уведомление об отказе в приеме документов или сообщение об ошибке и направляет его Заявителю;</w:t>
      </w:r>
    </w:p>
    <w:p w:rsidR="007504AD" w:rsidRPr="003B77AE" w:rsidRDefault="007504AD" w:rsidP="000514CF">
      <w:pPr>
        <w:pStyle w:val="ConsPlusNormal"/>
        <w:widowControl/>
        <w:ind w:firstLine="567"/>
        <w:jc w:val="both"/>
        <w:rPr>
          <w:sz w:val="24"/>
          <w:szCs w:val="24"/>
        </w:rPr>
      </w:pPr>
      <w:r w:rsidRPr="003B77AE">
        <w:rPr>
          <w:sz w:val="24"/>
          <w:szCs w:val="24"/>
        </w:rPr>
        <w:t>б) в случае отсутствия основания для отказа, указанного в пункте 2.7 настоящего Регламента:</w:t>
      </w:r>
    </w:p>
    <w:p w:rsidR="007504AD" w:rsidRPr="003B77AE" w:rsidRDefault="00F10028" w:rsidP="000514CF">
      <w:pPr>
        <w:pStyle w:val="ConsPlusNormal"/>
        <w:widowControl/>
        <w:ind w:firstLine="567"/>
        <w:jc w:val="both"/>
        <w:rPr>
          <w:sz w:val="24"/>
          <w:szCs w:val="24"/>
        </w:rPr>
      </w:pPr>
      <w:r w:rsidRPr="003B77AE">
        <w:rPr>
          <w:sz w:val="24"/>
          <w:szCs w:val="24"/>
        </w:rPr>
        <w:t>–</w:t>
      </w:r>
      <w:r w:rsidR="007504AD" w:rsidRPr="003B77AE">
        <w:rPr>
          <w:sz w:val="24"/>
          <w:szCs w:val="24"/>
        </w:rPr>
        <w:t xml:space="preserve"> регистрирует </w:t>
      </w:r>
      <w:r w:rsidR="001B3838" w:rsidRPr="003B77AE">
        <w:rPr>
          <w:sz w:val="24"/>
          <w:szCs w:val="24"/>
        </w:rPr>
        <w:t>з</w:t>
      </w:r>
      <w:r w:rsidR="007504AD" w:rsidRPr="003B77AE">
        <w:rPr>
          <w:sz w:val="24"/>
          <w:szCs w:val="24"/>
        </w:rPr>
        <w:t>аявление и документы;</w:t>
      </w:r>
    </w:p>
    <w:p w:rsidR="007504AD" w:rsidRPr="003B77AE" w:rsidRDefault="00F10028" w:rsidP="000514CF">
      <w:pPr>
        <w:pStyle w:val="ConsPlusNormal"/>
        <w:widowControl/>
        <w:ind w:firstLine="567"/>
        <w:jc w:val="both"/>
        <w:rPr>
          <w:sz w:val="24"/>
          <w:szCs w:val="24"/>
        </w:rPr>
      </w:pPr>
      <w:r w:rsidRPr="003B77AE">
        <w:rPr>
          <w:sz w:val="24"/>
          <w:szCs w:val="24"/>
        </w:rPr>
        <w:t>–</w:t>
      </w:r>
      <w:r w:rsidR="007504AD" w:rsidRPr="003B77AE">
        <w:rPr>
          <w:sz w:val="24"/>
          <w:szCs w:val="24"/>
        </w:rPr>
        <w:t xml:space="preserve"> формирует уведомление о приеме </w:t>
      </w:r>
      <w:r w:rsidR="001B3838" w:rsidRPr="003B77AE">
        <w:rPr>
          <w:sz w:val="24"/>
          <w:szCs w:val="24"/>
        </w:rPr>
        <w:t>з</w:t>
      </w:r>
      <w:r w:rsidR="007504AD" w:rsidRPr="003B77AE">
        <w:rPr>
          <w:sz w:val="24"/>
          <w:szCs w:val="24"/>
        </w:rPr>
        <w:t>аявления и документов, подписывает его усиленной квалифицированной электронной подписью уполномоченного лица Комитета;</w:t>
      </w:r>
    </w:p>
    <w:p w:rsidR="007504AD" w:rsidRPr="003B77AE" w:rsidRDefault="00F10028" w:rsidP="000514CF">
      <w:pPr>
        <w:pStyle w:val="ConsPlusNormal"/>
        <w:widowControl/>
        <w:ind w:firstLine="567"/>
        <w:jc w:val="both"/>
        <w:rPr>
          <w:sz w:val="24"/>
          <w:szCs w:val="24"/>
        </w:rPr>
      </w:pPr>
      <w:r w:rsidRPr="003B77AE">
        <w:rPr>
          <w:sz w:val="24"/>
          <w:szCs w:val="24"/>
        </w:rPr>
        <w:t>–</w:t>
      </w:r>
      <w:r w:rsidR="007504AD" w:rsidRPr="003B77AE">
        <w:rPr>
          <w:sz w:val="24"/>
          <w:szCs w:val="24"/>
        </w:rPr>
        <w:t xml:space="preserve"> отправляет </w:t>
      </w:r>
      <w:r w:rsidR="001B3838" w:rsidRPr="003B77AE">
        <w:rPr>
          <w:sz w:val="24"/>
          <w:szCs w:val="24"/>
        </w:rPr>
        <w:t>у</w:t>
      </w:r>
      <w:r w:rsidR="007504AD" w:rsidRPr="003B77AE">
        <w:rPr>
          <w:sz w:val="24"/>
          <w:szCs w:val="24"/>
        </w:rPr>
        <w:t xml:space="preserve">ведомление о приеме </w:t>
      </w:r>
      <w:r w:rsidR="001B3838" w:rsidRPr="003B77AE">
        <w:rPr>
          <w:sz w:val="24"/>
          <w:szCs w:val="24"/>
        </w:rPr>
        <w:t>з</w:t>
      </w:r>
      <w:r w:rsidR="007504AD" w:rsidRPr="003B77AE">
        <w:rPr>
          <w:sz w:val="24"/>
          <w:szCs w:val="24"/>
        </w:rPr>
        <w:t>аявления и документов Заявителю;</w:t>
      </w:r>
    </w:p>
    <w:p w:rsidR="007504AD" w:rsidRPr="003B77AE" w:rsidRDefault="00F10028" w:rsidP="000514CF">
      <w:pPr>
        <w:pStyle w:val="ConsPlusNormal"/>
        <w:widowControl/>
        <w:ind w:firstLine="567"/>
        <w:jc w:val="both"/>
        <w:rPr>
          <w:sz w:val="24"/>
          <w:szCs w:val="24"/>
        </w:rPr>
      </w:pPr>
      <w:r w:rsidRPr="003B77AE">
        <w:rPr>
          <w:sz w:val="24"/>
          <w:szCs w:val="24"/>
        </w:rPr>
        <w:t>–</w:t>
      </w:r>
      <w:r w:rsidR="007504AD" w:rsidRPr="003B77AE">
        <w:rPr>
          <w:sz w:val="24"/>
          <w:szCs w:val="24"/>
        </w:rPr>
        <w:t xml:space="preserve"> распечатывает </w:t>
      </w:r>
      <w:r w:rsidR="001B3838" w:rsidRPr="003B77AE">
        <w:rPr>
          <w:sz w:val="24"/>
          <w:szCs w:val="24"/>
        </w:rPr>
        <w:t>з</w:t>
      </w:r>
      <w:r w:rsidR="007504AD" w:rsidRPr="003B77AE">
        <w:rPr>
          <w:sz w:val="24"/>
          <w:szCs w:val="24"/>
        </w:rPr>
        <w:t>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7504AD" w:rsidRPr="003B77AE" w:rsidRDefault="007504AD" w:rsidP="000514CF">
      <w:pPr>
        <w:tabs>
          <w:tab w:val="left" w:pos="0"/>
        </w:tabs>
        <w:ind w:firstLine="567"/>
        <w:jc w:val="both"/>
        <w:rPr>
          <w:rFonts w:ascii="Arial" w:hAnsi="Arial" w:cs="Arial"/>
          <w:sz w:val="24"/>
          <w:szCs w:val="24"/>
        </w:rPr>
      </w:pPr>
      <w:r w:rsidRPr="003B77AE">
        <w:rPr>
          <w:rFonts w:ascii="Arial" w:hAnsi="Arial" w:cs="Arial"/>
          <w:sz w:val="24"/>
          <w:szCs w:val="24"/>
        </w:rPr>
        <w:t>3.2.</w:t>
      </w:r>
      <w:r w:rsidR="00205613" w:rsidRPr="003B77AE">
        <w:rPr>
          <w:rFonts w:ascii="Arial" w:hAnsi="Arial" w:cs="Arial"/>
          <w:sz w:val="24"/>
          <w:szCs w:val="24"/>
        </w:rPr>
        <w:t>5</w:t>
      </w:r>
      <w:r w:rsidRPr="003B77AE">
        <w:rPr>
          <w:rFonts w:ascii="Arial" w:hAnsi="Arial" w:cs="Arial"/>
          <w:sz w:val="24"/>
          <w:szCs w:val="24"/>
        </w:rPr>
        <w:t xml:space="preserve">. О ходе рассмотрения </w:t>
      </w:r>
      <w:r w:rsidR="00381A5D" w:rsidRPr="003B77AE">
        <w:rPr>
          <w:rFonts w:ascii="Arial" w:hAnsi="Arial" w:cs="Arial"/>
          <w:sz w:val="24"/>
          <w:szCs w:val="24"/>
        </w:rPr>
        <w:t>з</w:t>
      </w:r>
      <w:r w:rsidRPr="003B77AE">
        <w:rPr>
          <w:rFonts w:ascii="Arial" w:hAnsi="Arial" w:cs="Arial"/>
          <w:sz w:val="24"/>
          <w:szCs w:val="24"/>
        </w:rPr>
        <w:t xml:space="preserve">аявления, полученного через Интернет-портал государственных и муниципальных услуг, муниципальный служащий, ответственный за предоставление </w:t>
      </w:r>
      <w:r w:rsidR="00381A5D" w:rsidRPr="003B77AE">
        <w:rPr>
          <w:rFonts w:ascii="Arial" w:hAnsi="Arial" w:cs="Arial"/>
          <w:sz w:val="24"/>
          <w:szCs w:val="24"/>
        </w:rPr>
        <w:t>м</w:t>
      </w:r>
      <w:r w:rsidRPr="003B77AE">
        <w:rPr>
          <w:rFonts w:ascii="Arial" w:hAnsi="Arial" w:cs="Arial"/>
          <w:sz w:val="24"/>
          <w:szCs w:val="24"/>
        </w:rPr>
        <w:t>униципальной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w:t>
      </w:r>
      <w:r w:rsidR="004E0022" w:rsidRPr="003B77AE">
        <w:rPr>
          <w:rFonts w:ascii="Arial" w:hAnsi="Arial" w:cs="Arial"/>
          <w:sz w:val="24"/>
          <w:szCs w:val="24"/>
        </w:rPr>
        <w:t>,</w:t>
      </w:r>
      <w:r w:rsidRPr="003B77AE">
        <w:rPr>
          <w:rFonts w:ascii="Arial" w:hAnsi="Arial" w:cs="Arial"/>
          <w:sz w:val="24"/>
          <w:szCs w:val="24"/>
        </w:rPr>
        <w:t xml:space="preserve"> на портал государственных и муниципальных услуг.</w:t>
      </w:r>
    </w:p>
    <w:p w:rsidR="00AD2CDC" w:rsidRPr="003B77AE" w:rsidRDefault="00AD2CDC" w:rsidP="008354AF">
      <w:pPr>
        <w:tabs>
          <w:tab w:val="left" w:pos="0"/>
        </w:tabs>
        <w:ind w:firstLine="567"/>
        <w:jc w:val="both"/>
        <w:rPr>
          <w:rFonts w:ascii="Arial" w:hAnsi="Arial" w:cs="Arial"/>
          <w:sz w:val="24"/>
          <w:szCs w:val="24"/>
        </w:rPr>
      </w:pPr>
      <w:r w:rsidRPr="003B77AE">
        <w:rPr>
          <w:rFonts w:ascii="Arial" w:hAnsi="Arial" w:cs="Arial"/>
          <w:sz w:val="24"/>
          <w:szCs w:val="24"/>
        </w:rPr>
        <w:t>3.3. Рассмотрение и принятие решения по заявлению</w:t>
      </w:r>
    </w:p>
    <w:p w:rsidR="00AD2CDC" w:rsidRPr="003B77AE" w:rsidRDefault="00AD2CDC" w:rsidP="000514CF">
      <w:pPr>
        <w:tabs>
          <w:tab w:val="left" w:pos="1635"/>
        </w:tabs>
        <w:ind w:firstLine="567"/>
        <w:jc w:val="both"/>
        <w:rPr>
          <w:rFonts w:ascii="Arial" w:hAnsi="Arial" w:cs="Arial"/>
          <w:sz w:val="24"/>
          <w:szCs w:val="24"/>
        </w:rPr>
      </w:pPr>
      <w:r w:rsidRPr="003B77AE">
        <w:rPr>
          <w:rFonts w:ascii="Arial" w:hAnsi="Arial" w:cs="Arial"/>
          <w:sz w:val="24"/>
          <w:szCs w:val="24"/>
        </w:rPr>
        <w:t>3.3.1. После регистрации заявление с прилагаемыми к нему документами передается в порядке делопроизводства на рассмотрение председателю (заместителю председателя) Комитета.</w:t>
      </w:r>
    </w:p>
    <w:p w:rsidR="00AD2CDC" w:rsidRPr="003B77AE" w:rsidRDefault="00AD2CDC" w:rsidP="000514CF">
      <w:pPr>
        <w:widowControl w:val="0"/>
        <w:shd w:val="clear" w:color="auto" w:fill="FFFFFF"/>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Председатель (заместитель председателя) Комитета в течение одного рабочего дня со дня регистрации заявления с прилагаемыми к нему документами рассматривает его, выносит резолюцию и направляет начальнику отдела по земельным ресурсам </w:t>
      </w:r>
      <w:r w:rsidR="003A0C01" w:rsidRPr="003B77AE">
        <w:rPr>
          <w:rFonts w:ascii="Arial" w:hAnsi="Arial" w:cs="Arial"/>
          <w:sz w:val="24"/>
          <w:szCs w:val="24"/>
        </w:rPr>
        <w:t>или начальнику отдела аренды и контроля за поступлением арендной платы за землю</w:t>
      </w:r>
      <w:r w:rsidRPr="003B77AE">
        <w:rPr>
          <w:rFonts w:ascii="Arial" w:hAnsi="Arial" w:cs="Arial"/>
          <w:sz w:val="24"/>
          <w:szCs w:val="24"/>
        </w:rPr>
        <w:t xml:space="preserve"> для организации предоставления муниципальной услуги.</w:t>
      </w:r>
    </w:p>
    <w:p w:rsidR="00AD2CDC" w:rsidRPr="003B77AE" w:rsidRDefault="00AD2CDC" w:rsidP="000514CF">
      <w:pPr>
        <w:ind w:firstLine="567"/>
        <w:jc w:val="both"/>
        <w:rPr>
          <w:rFonts w:ascii="Arial" w:hAnsi="Arial" w:cs="Arial"/>
          <w:sz w:val="24"/>
          <w:szCs w:val="24"/>
        </w:rPr>
      </w:pPr>
      <w:r w:rsidRPr="003B77AE">
        <w:rPr>
          <w:rFonts w:ascii="Arial" w:hAnsi="Arial" w:cs="Arial"/>
          <w:sz w:val="24"/>
          <w:szCs w:val="24"/>
        </w:rPr>
        <w:t xml:space="preserve">Начальником </w:t>
      </w:r>
      <w:r w:rsidR="003067AA" w:rsidRPr="003B77AE">
        <w:rPr>
          <w:rFonts w:ascii="Arial" w:hAnsi="Arial" w:cs="Arial"/>
          <w:sz w:val="24"/>
          <w:szCs w:val="24"/>
        </w:rPr>
        <w:t xml:space="preserve">отдела по земельным ресурсам или начальником отдела аренды и контроля за поступлением арендной платы за землю </w:t>
      </w:r>
      <w:r w:rsidRPr="003B77AE">
        <w:rPr>
          <w:rFonts w:ascii="Arial" w:hAnsi="Arial" w:cs="Arial"/>
          <w:sz w:val="24"/>
          <w:szCs w:val="24"/>
        </w:rPr>
        <w:t>заявление с резолюцией переда</w:t>
      </w:r>
      <w:r w:rsidR="00F13A0F" w:rsidRPr="003B77AE">
        <w:rPr>
          <w:rFonts w:ascii="Arial" w:hAnsi="Arial" w:cs="Arial"/>
          <w:sz w:val="24"/>
          <w:szCs w:val="24"/>
        </w:rPr>
        <w:t>е</w:t>
      </w:r>
      <w:r w:rsidRPr="003B77AE">
        <w:rPr>
          <w:rFonts w:ascii="Arial" w:hAnsi="Arial" w:cs="Arial"/>
          <w:sz w:val="24"/>
          <w:szCs w:val="24"/>
        </w:rPr>
        <w:t>тся муниципальному служащему, ответственному за подготовку проекта постановления или проекта договора (соглашения).</w:t>
      </w:r>
    </w:p>
    <w:p w:rsidR="00AD2CDC" w:rsidRPr="003B77AE" w:rsidRDefault="00AD2CDC" w:rsidP="000514CF">
      <w:pPr>
        <w:ind w:firstLine="567"/>
        <w:jc w:val="both"/>
        <w:rPr>
          <w:rFonts w:ascii="Arial" w:hAnsi="Arial" w:cs="Arial"/>
          <w:sz w:val="24"/>
          <w:szCs w:val="24"/>
        </w:rPr>
      </w:pPr>
      <w:r w:rsidRPr="003B77AE">
        <w:rPr>
          <w:rFonts w:ascii="Arial" w:hAnsi="Arial" w:cs="Arial"/>
          <w:sz w:val="24"/>
          <w:szCs w:val="24"/>
        </w:rPr>
        <w:t>3.3.</w:t>
      </w:r>
      <w:r w:rsidR="000C026B" w:rsidRPr="003B77AE">
        <w:rPr>
          <w:rFonts w:ascii="Arial" w:hAnsi="Arial" w:cs="Arial"/>
          <w:sz w:val="24"/>
          <w:szCs w:val="24"/>
        </w:rPr>
        <w:t>2</w:t>
      </w:r>
      <w:r w:rsidRPr="003B77AE">
        <w:rPr>
          <w:rFonts w:ascii="Arial" w:hAnsi="Arial" w:cs="Arial"/>
          <w:sz w:val="24"/>
          <w:szCs w:val="24"/>
        </w:rPr>
        <w:t>. Муниципальный служащий, ответственный за подготовку проекта постановления или проекта договора (соглашения),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постановления или договора (соглашения).</w:t>
      </w:r>
    </w:p>
    <w:p w:rsidR="003067AA" w:rsidRPr="003B77AE" w:rsidRDefault="000C026B" w:rsidP="000514CF">
      <w:pPr>
        <w:tabs>
          <w:tab w:val="left" w:pos="1635"/>
        </w:tabs>
        <w:ind w:firstLine="567"/>
        <w:jc w:val="both"/>
        <w:rPr>
          <w:rFonts w:ascii="Arial" w:hAnsi="Arial" w:cs="Arial"/>
          <w:sz w:val="24"/>
          <w:szCs w:val="24"/>
        </w:rPr>
      </w:pPr>
      <w:r w:rsidRPr="003B77AE">
        <w:rPr>
          <w:rFonts w:ascii="Arial" w:hAnsi="Arial" w:cs="Arial"/>
          <w:sz w:val="24"/>
          <w:szCs w:val="24"/>
        </w:rPr>
        <w:lastRenderedPageBreak/>
        <w:t>Заявление о предоставлении земельного участка возвращается Заявителю в течение десяти дней со дня поступления такого заявления, если оно по форме и содержанию не соответствует приложениям №№</w:t>
      </w:r>
      <w:r w:rsidR="00EF4E97" w:rsidRPr="003B77AE">
        <w:rPr>
          <w:rFonts w:ascii="Arial" w:hAnsi="Arial" w:cs="Arial"/>
          <w:sz w:val="24"/>
          <w:szCs w:val="24"/>
        </w:rPr>
        <w:t xml:space="preserve"> </w:t>
      </w:r>
      <w:r w:rsidR="00DF0FE7" w:rsidRPr="003B77AE">
        <w:rPr>
          <w:rFonts w:ascii="Arial" w:hAnsi="Arial" w:cs="Arial"/>
          <w:sz w:val="24"/>
          <w:szCs w:val="24"/>
        </w:rPr>
        <w:t>2</w:t>
      </w:r>
      <w:r w:rsidRPr="003B77AE">
        <w:rPr>
          <w:rFonts w:ascii="Arial" w:hAnsi="Arial" w:cs="Arial"/>
          <w:sz w:val="24"/>
          <w:szCs w:val="24"/>
        </w:rPr>
        <w:t xml:space="preserve">, </w:t>
      </w:r>
      <w:r w:rsidR="00DF0FE7" w:rsidRPr="003B77AE">
        <w:rPr>
          <w:rFonts w:ascii="Arial" w:hAnsi="Arial" w:cs="Arial"/>
          <w:sz w:val="24"/>
          <w:szCs w:val="24"/>
        </w:rPr>
        <w:t>3</w:t>
      </w:r>
      <w:r w:rsidRPr="003B77AE">
        <w:rPr>
          <w:rFonts w:ascii="Arial" w:hAnsi="Arial" w:cs="Arial"/>
          <w:sz w:val="24"/>
          <w:szCs w:val="24"/>
        </w:rPr>
        <w:t xml:space="preserve">, </w:t>
      </w:r>
      <w:r w:rsidR="00DF0FE7" w:rsidRPr="003B77AE">
        <w:rPr>
          <w:rFonts w:ascii="Arial" w:hAnsi="Arial" w:cs="Arial"/>
          <w:sz w:val="24"/>
          <w:szCs w:val="24"/>
        </w:rPr>
        <w:t>4</w:t>
      </w:r>
      <w:r w:rsidRPr="003B77AE">
        <w:rPr>
          <w:rFonts w:ascii="Arial" w:hAnsi="Arial" w:cs="Arial"/>
          <w:sz w:val="24"/>
          <w:szCs w:val="24"/>
        </w:rPr>
        <w:t xml:space="preserve"> к настоящему Регламенту</w:t>
      </w:r>
      <w:r w:rsidR="00352704" w:rsidRPr="003B77AE">
        <w:rPr>
          <w:rFonts w:ascii="Arial" w:hAnsi="Arial" w:cs="Arial"/>
          <w:sz w:val="24"/>
          <w:szCs w:val="24"/>
        </w:rPr>
        <w:t>, подано в иной уполномоченный орган или к заявлению не приложены документы, обязанность по предоставлению которых возложена на Заявителя.</w:t>
      </w:r>
    </w:p>
    <w:p w:rsidR="00152179" w:rsidRPr="003B77AE" w:rsidRDefault="00152179" w:rsidP="000514CF">
      <w:pPr>
        <w:tabs>
          <w:tab w:val="left" w:pos="1635"/>
        </w:tabs>
        <w:ind w:firstLine="567"/>
        <w:jc w:val="both"/>
        <w:rPr>
          <w:rFonts w:ascii="Arial" w:hAnsi="Arial" w:cs="Arial"/>
          <w:sz w:val="24"/>
          <w:szCs w:val="24"/>
        </w:rPr>
      </w:pPr>
      <w:r w:rsidRPr="003B77AE">
        <w:rPr>
          <w:rFonts w:ascii="Arial" w:hAnsi="Arial" w:cs="Arial"/>
          <w:sz w:val="24"/>
          <w:szCs w:val="24"/>
        </w:rPr>
        <w:t>При отсутствии оснований для отказа в предоставлении муниципальной услуги</w:t>
      </w:r>
      <w:r w:rsidR="007F7D0C" w:rsidRPr="003B77AE">
        <w:rPr>
          <w:rFonts w:ascii="Arial" w:hAnsi="Arial" w:cs="Arial"/>
          <w:sz w:val="24"/>
          <w:szCs w:val="24"/>
        </w:rPr>
        <w:t>,</w:t>
      </w:r>
      <w:r w:rsidRPr="003B77AE">
        <w:rPr>
          <w:rFonts w:ascii="Arial" w:hAnsi="Arial" w:cs="Arial"/>
          <w:sz w:val="24"/>
          <w:szCs w:val="24"/>
        </w:rPr>
        <w:t xml:space="preserve"> при предоставлении земельного участка в собственность за плату, заявление о предоставлении земельного участка передается муниципальным служащим отдела по земельным ресурсам в отдел управления и распоряжения муниципальным имуществом для заключения договора купли-продажи земельного участка.</w:t>
      </w:r>
    </w:p>
    <w:p w:rsidR="00AD2CDC" w:rsidRPr="003B77AE" w:rsidRDefault="00C22E0B" w:rsidP="000514CF">
      <w:pPr>
        <w:tabs>
          <w:tab w:val="left" w:pos="1635"/>
        </w:tabs>
        <w:ind w:firstLine="567"/>
        <w:jc w:val="both"/>
        <w:rPr>
          <w:rFonts w:ascii="Arial" w:hAnsi="Arial" w:cs="Arial"/>
          <w:sz w:val="24"/>
          <w:szCs w:val="24"/>
        </w:rPr>
      </w:pPr>
      <w:r w:rsidRPr="003B77AE">
        <w:rPr>
          <w:rFonts w:ascii="Arial" w:hAnsi="Arial" w:cs="Arial"/>
          <w:sz w:val="24"/>
          <w:szCs w:val="24"/>
        </w:rPr>
        <w:t xml:space="preserve">3.3.3. </w:t>
      </w:r>
      <w:r w:rsidR="00AD2CDC" w:rsidRPr="003B77AE">
        <w:rPr>
          <w:rFonts w:ascii="Arial" w:hAnsi="Arial" w:cs="Arial"/>
          <w:sz w:val="24"/>
          <w:szCs w:val="24"/>
        </w:rPr>
        <w:t xml:space="preserve">В случае непредставления Заявителем </w:t>
      </w:r>
      <w:r w:rsidR="007A3764" w:rsidRPr="003B77AE">
        <w:rPr>
          <w:rFonts w:ascii="Arial" w:hAnsi="Arial" w:cs="Arial"/>
          <w:bCs/>
          <w:sz w:val="24"/>
          <w:szCs w:val="24"/>
        </w:rPr>
        <w:t>по собственной инициативе</w:t>
      </w:r>
      <w:r w:rsidR="007A3764" w:rsidRPr="003B77AE">
        <w:rPr>
          <w:rFonts w:ascii="Arial" w:hAnsi="Arial" w:cs="Arial"/>
          <w:sz w:val="24"/>
          <w:szCs w:val="24"/>
        </w:rPr>
        <w:t xml:space="preserve"> </w:t>
      </w:r>
      <w:r w:rsidR="00AD2CDC" w:rsidRPr="003B77AE">
        <w:rPr>
          <w:rFonts w:ascii="Arial" w:hAnsi="Arial" w:cs="Arial"/>
          <w:sz w:val="24"/>
          <w:szCs w:val="24"/>
        </w:rPr>
        <w:t>документов,</w:t>
      </w:r>
      <w:r w:rsidR="007A3764" w:rsidRPr="003B77AE">
        <w:rPr>
          <w:rFonts w:ascii="Arial" w:hAnsi="Arial" w:cs="Arial"/>
          <w:sz w:val="24"/>
          <w:szCs w:val="24"/>
        </w:rPr>
        <w:t xml:space="preserve"> </w:t>
      </w:r>
      <w:r w:rsidRPr="003B77AE">
        <w:rPr>
          <w:rFonts w:ascii="Arial" w:hAnsi="Arial" w:cs="Arial"/>
          <w:sz w:val="24"/>
          <w:szCs w:val="24"/>
        </w:rPr>
        <w:t xml:space="preserve">которые Комитет обязан запросить посредством межведомственного электронного взаимодействия, </w:t>
      </w:r>
      <w:r w:rsidR="00AD2CDC" w:rsidRPr="003B77AE">
        <w:rPr>
          <w:rFonts w:ascii="Arial" w:hAnsi="Arial" w:cs="Arial"/>
          <w:sz w:val="24"/>
          <w:szCs w:val="24"/>
        </w:rPr>
        <w:t>муниципальный служащий, ответственный за подготовку проекта постановления или проекта договора</w:t>
      </w:r>
      <w:r w:rsidR="00800564" w:rsidRPr="003B77AE">
        <w:rPr>
          <w:rFonts w:ascii="Arial" w:hAnsi="Arial" w:cs="Arial"/>
          <w:sz w:val="24"/>
          <w:szCs w:val="24"/>
        </w:rPr>
        <w:t xml:space="preserve"> (соглашения)</w:t>
      </w:r>
      <w:r w:rsidR="00AD2CDC" w:rsidRPr="003B77AE">
        <w:rPr>
          <w:rFonts w:ascii="Arial" w:hAnsi="Arial" w:cs="Arial"/>
          <w:sz w:val="24"/>
          <w:szCs w:val="24"/>
        </w:rPr>
        <w:t xml:space="preserve">, в срок не более пяти рабочих дней с даты получения заявления </w:t>
      </w:r>
      <w:r w:rsidR="00EF4E97" w:rsidRPr="003B77AE">
        <w:rPr>
          <w:rFonts w:ascii="Arial" w:hAnsi="Arial" w:cs="Arial"/>
          <w:sz w:val="24"/>
          <w:szCs w:val="24"/>
        </w:rPr>
        <w:t>направляет запрос</w:t>
      </w:r>
      <w:r w:rsidR="00F13A0F" w:rsidRPr="003B77AE">
        <w:rPr>
          <w:rFonts w:ascii="Arial" w:hAnsi="Arial" w:cs="Arial"/>
          <w:sz w:val="24"/>
          <w:szCs w:val="24"/>
        </w:rPr>
        <w:t>ы</w:t>
      </w:r>
      <w:r w:rsidR="00EF4E97" w:rsidRPr="003B77AE">
        <w:rPr>
          <w:rFonts w:ascii="Arial" w:hAnsi="Arial" w:cs="Arial"/>
          <w:sz w:val="24"/>
          <w:szCs w:val="24"/>
        </w:rPr>
        <w:t xml:space="preserve"> в</w:t>
      </w:r>
      <w:r w:rsidR="00AD2CDC" w:rsidRPr="003B77AE">
        <w:rPr>
          <w:rFonts w:ascii="Arial" w:hAnsi="Arial" w:cs="Arial"/>
          <w:sz w:val="24"/>
          <w:szCs w:val="24"/>
        </w:rPr>
        <w:t>:</w:t>
      </w:r>
    </w:p>
    <w:p w:rsidR="00011848" w:rsidRDefault="00EF4E97" w:rsidP="000514CF">
      <w:pPr>
        <w:tabs>
          <w:tab w:val="left" w:pos="1635"/>
        </w:tabs>
        <w:ind w:firstLine="567"/>
        <w:jc w:val="both"/>
        <w:rPr>
          <w:rFonts w:ascii="Arial" w:hAnsi="Arial" w:cs="Arial"/>
          <w:sz w:val="24"/>
          <w:szCs w:val="24"/>
        </w:rPr>
      </w:pPr>
      <w:r w:rsidRPr="003B77AE">
        <w:rPr>
          <w:rFonts w:ascii="Arial" w:hAnsi="Arial" w:cs="Arial"/>
          <w:sz w:val="24"/>
          <w:szCs w:val="24"/>
        </w:rPr>
        <w:t xml:space="preserve">– </w:t>
      </w:r>
      <w:r w:rsidR="00AD2CDC" w:rsidRPr="003B77AE">
        <w:rPr>
          <w:rFonts w:ascii="Arial" w:hAnsi="Arial" w:cs="Arial"/>
          <w:sz w:val="24"/>
          <w:szCs w:val="24"/>
        </w:rPr>
        <w:t>филиал ФГБУ «ФКП Росреестра» по Мурманской области о предоставлении кадастрового паспорта земельного участка либо кадастровой выписки о земельном участке</w:t>
      </w:r>
      <w:r w:rsidR="007A3764" w:rsidRPr="003B77AE">
        <w:rPr>
          <w:rFonts w:ascii="Arial" w:hAnsi="Arial" w:cs="Arial"/>
          <w:sz w:val="24"/>
          <w:szCs w:val="24"/>
        </w:rPr>
        <w:t>, кадастрового паспорта здания, сооружения либо помещения в здании</w:t>
      </w:r>
      <w:r w:rsidR="006602BB" w:rsidRPr="003B77AE">
        <w:rPr>
          <w:rFonts w:ascii="Arial" w:hAnsi="Arial" w:cs="Arial"/>
          <w:sz w:val="24"/>
          <w:szCs w:val="24"/>
        </w:rPr>
        <w:t>,</w:t>
      </w:r>
      <w:r w:rsidR="007A3764" w:rsidRPr="003B77AE">
        <w:rPr>
          <w:rFonts w:ascii="Arial" w:hAnsi="Arial" w:cs="Arial"/>
          <w:sz w:val="24"/>
          <w:szCs w:val="24"/>
        </w:rPr>
        <w:t xml:space="preserve"> сооружении, расположенного на земельном участке</w:t>
      </w:r>
      <w:r w:rsidR="00AD2CDC" w:rsidRPr="003B77AE">
        <w:rPr>
          <w:rFonts w:ascii="Arial" w:hAnsi="Arial" w:cs="Arial"/>
          <w:sz w:val="24"/>
          <w:szCs w:val="24"/>
        </w:rPr>
        <w:t>;</w:t>
      </w:r>
    </w:p>
    <w:p w:rsidR="00AD2CDC" w:rsidRPr="003B77AE" w:rsidRDefault="00EF4E97" w:rsidP="000514CF">
      <w:pPr>
        <w:tabs>
          <w:tab w:val="left" w:pos="1635"/>
        </w:tabs>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Инспекцию Федеральной налоговой службы по городу Мурманску о представлении</w:t>
      </w:r>
      <w:r w:rsidR="006602BB" w:rsidRPr="003B77AE">
        <w:rPr>
          <w:rFonts w:ascii="Arial" w:hAnsi="Arial" w:cs="Arial"/>
          <w:sz w:val="24"/>
          <w:szCs w:val="24"/>
        </w:rPr>
        <w:t xml:space="preserve"> выписки из Единого государственного реестра юридических лиц о юридическом лице и выписки из </w:t>
      </w:r>
      <w:r w:rsidR="00226536" w:rsidRPr="003B77AE">
        <w:rPr>
          <w:rFonts w:ascii="Arial" w:hAnsi="Arial" w:cs="Arial"/>
          <w:sz w:val="24"/>
          <w:szCs w:val="24"/>
        </w:rPr>
        <w:t>Е</w:t>
      </w:r>
      <w:r w:rsidR="006602BB" w:rsidRPr="003B77AE">
        <w:rPr>
          <w:rFonts w:ascii="Arial" w:hAnsi="Arial" w:cs="Arial"/>
          <w:sz w:val="24"/>
          <w:szCs w:val="24"/>
        </w:rPr>
        <w:t>диного государственного реестра индивидуальных предпринимателей об индивидуальном предпринимателе</w:t>
      </w:r>
      <w:r w:rsidR="00AD2CDC" w:rsidRPr="003B77AE">
        <w:rPr>
          <w:rFonts w:ascii="Arial" w:hAnsi="Arial" w:cs="Arial"/>
          <w:sz w:val="24"/>
          <w:szCs w:val="24"/>
        </w:rPr>
        <w:t>;</w:t>
      </w:r>
    </w:p>
    <w:p w:rsidR="00AD2CDC" w:rsidRPr="003B77AE" w:rsidRDefault="00EF4E97" w:rsidP="000514CF">
      <w:pPr>
        <w:tabs>
          <w:tab w:val="left" w:pos="1635"/>
        </w:tabs>
        <w:ind w:firstLine="567"/>
        <w:jc w:val="both"/>
        <w:rPr>
          <w:rFonts w:ascii="Arial" w:hAnsi="Arial" w:cs="Arial"/>
          <w:sz w:val="24"/>
          <w:szCs w:val="24"/>
        </w:rPr>
      </w:pPr>
      <w:r w:rsidRPr="003B77AE">
        <w:rPr>
          <w:rFonts w:ascii="Arial" w:hAnsi="Arial" w:cs="Arial"/>
          <w:sz w:val="24"/>
          <w:szCs w:val="24"/>
        </w:rPr>
        <w:t xml:space="preserve">– </w:t>
      </w:r>
      <w:r w:rsidR="00AD2CDC" w:rsidRPr="003B77AE">
        <w:rPr>
          <w:rFonts w:ascii="Arial" w:hAnsi="Arial" w:cs="Arial"/>
          <w:sz w:val="24"/>
          <w:szCs w:val="24"/>
        </w:rPr>
        <w:t>Управление Росреестра по Мурманской области о представлении</w:t>
      </w:r>
      <w:r w:rsidR="00226536" w:rsidRPr="003B77AE">
        <w:rPr>
          <w:rFonts w:ascii="Arial" w:hAnsi="Arial" w:cs="Arial"/>
          <w:sz w:val="24"/>
          <w:szCs w:val="24"/>
        </w:rPr>
        <w:t xml:space="preserve"> выписки из </w:t>
      </w:r>
      <w:r w:rsidR="000F1913" w:rsidRPr="003B77AE">
        <w:rPr>
          <w:rFonts w:ascii="Arial" w:hAnsi="Arial" w:cs="Arial"/>
          <w:sz w:val="24"/>
          <w:szCs w:val="24"/>
        </w:rPr>
        <w:t xml:space="preserve">Единого государственного реестра прав на недвижимое имущество и сделок с ним </w:t>
      </w:r>
      <w:r w:rsidR="00B108D2" w:rsidRPr="003B77AE">
        <w:rPr>
          <w:rFonts w:ascii="Arial" w:hAnsi="Arial" w:cs="Arial"/>
          <w:sz w:val="24"/>
          <w:szCs w:val="24"/>
        </w:rPr>
        <w:t xml:space="preserve">о правах на </w:t>
      </w:r>
      <w:r w:rsidR="00226536" w:rsidRPr="003B77AE">
        <w:rPr>
          <w:rFonts w:ascii="Arial" w:hAnsi="Arial" w:cs="Arial"/>
          <w:sz w:val="24"/>
          <w:szCs w:val="24"/>
        </w:rPr>
        <w:t>приобретаемый земельный участок и расположенные на нем объекты недвижимого имущества</w:t>
      </w:r>
      <w:r w:rsidR="0006190A" w:rsidRPr="003B77AE">
        <w:rPr>
          <w:rFonts w:ascii="Arial" w:hAnsi="Arial" w:cs="Arial"/>
          <w:sz w:val="24"/>
          <w:szCs w:val="24"/>
        </w:rPr>
        <w:t>;</w:t>
      </w:r>
    </w:p>
    <w:p w:rsidR="00C80A86" w:rsidRPr="003B77AE" w:rsidRDefault="006E1635" w:rsidP="000514CF">
      <w:pPr>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 </w:t>
      </w:r>
      <w:r w:rsidR="00C80A86" w:rsidRPr="003B77AE">
        <w:rPr>
          <w:rFonts w:ascii="Arial" w:hAnsi="Arial" w:cs="Arial"/>
          <w:sz w:val="24"/>
          <w:szCs w:val="24"/>
        </w:rPr>
        <w:t>комитет градостроительства и территориального развития администрации города Мурманска в части получения копий документов, обязанность по предоставлению которых возложена на Заявителя, приложенных к заявлению о предварительном согласовании предоставления земельного участка, указанных в подпунктах 1.1-1.3 пункта 1, подпункте 2.1 пункта 2, подпунктах 3.1-3.3 пункта 3, подпунктах 4.1-4.3 пункта 4, подпунктах 5.1-5.3 пункта 5, подпункте 6.1 пункта 6, подпункте 7.1 пункта 7, подпункте 8.1 пункта 8, подпункте 9.1 пункта 9, подпункте 10.1 пункта 10, подпункте 11.1 пункта 11, подпункте 12.1 пункта 12, подпунктах 13.1-13.3 пункта 13 приложения № 1 к настоящему Регламенту.</w:t>
      </w:r>
    </w:p>
    <w:p w:rsidR="00AD2CDC" w:rsidRPr="003B77AE" w:rsidRDefault="00AD2CDC" w:rsidP="000514CF">
      <w:pPr>
        <w:pStyle w:val="11"/>
        <w:shd w:val="clear" w:color="auto" w:fill="FFFFFF"/>
        <w:tabs>
          <w:tab w:val="left" w:pos="0"/>
        </w:tabs>
        <w:ind w:left="0" w:right="-5" w:firstLine="567"/>
        <w:jc w:val="both"/>
        <w:rPr>
          <w:rFonts w:ascii="Arial" w:hAnsi="Arial" w:cs="Arial"/>
          <w:sz w:val="24"/>
          <w:szCs w:val="24"/>
        </w:rPr>
      </w:pPr>
      <w:r w:rsidRPr="003B77AE">
        <w:rPr>
          <w:rFonts w:ascii="Arial" w:hAnsi="Arial" w:cs="Arial"/>
          <w:sz w:val="24"/>
          <w:szCs w:val="24"/>
        </w:rPr>
        <w:t>Полученные на основании запросов документы приобщаются к заявлению.</w:t>
      </w:r>
    </w:p>
    <w:p w:rsidR="00F13A0F" w:rsidRPr="003B77AE" w:rsidRDefault="00F13A0F" w:rsidP="000514CF">
      <w:pPr>
        <w:pStyle w:val="11"/>
        <w:shd w:val="clear" w:color="auto" w:fill="FFFFFF"/>
        <w:tabs>
          <w:tab w:val="left" w:pos="0"/>
        </w:tabs>
        <w:ind w:left="0" w:right="-5" w:firstLine="567"/>
        <w:jc w:val="both"/>
        <w:rPr>
          <w:rFonts w:ascii="Arial" w:hAnsi="Arial" w:cs="Arial"/>
          <w:sz w:val="24"/>
          <w:szCs w:val="24"/>
        </w:rPr>
      </w:pPr>
      <w:r w:rsidRPr="003B77AE">
        <w:rPr>
          <w:rFonts w:ascii="Arial" w:hAnsi="Arial" w:cs="Arial"/>
          <w:sz w:val="24"/>
          <w:szCs w:val="24"/>
        </w:rPr>
        <w:t xml:space="preserve">3.3.4. </w:t>
      </w:r>
      <w:r w:rsidR="007005C6" w:rsidRPr="003B77AE">
        <w:rPr>
          <w:rFonts w:ascii="Arial" w:hAnsi="Arial" w:cs="Arial"/>
          <w:sz w:val="24"/>
          <w:szCs w:val="24"/>
        </w:rPr>
        <w:t>Муниципальный служащий отдела по земельным ресурсам или отдела аренды и контроля за поступлением арендной платы за землю в срок не более двух рабочих дней с даты получения заявления готовит проект письма в ММБУ «ЦКИМИ» с просьбой обследования земельного участка.</w:t>
      </w:r>
    </w:p>
    <w:p w:rsidR="007005C6" w:rsidRPr="003B77AE" w:rsidRDefault="007005C6" w:rsidP="000514CF">
      <w:pPr>
        <w:pStyle w:val="11"/>
        <w:shd w:val="clear" w:color="auto" w:fill="FFFFFF"/>
        <w:tabs>
          <w:tab w:val="left" w:pos="0"/>
        </w:tabs>
        <w:ind w:left="0" w:right="-5" w:firstLine="567"/>
        <w:jc w:val="both"/>
        <w:rPr>
          <w:rFonts w:ascii="Arial" w:hAnsi="Arial" w:cs="Arial"/>
          <w:sz w:val="24"/>
          <w:szCs w:val="24"/>
        </w:rPr>
      </w:pPr>
      <w:r w:rsidRPr="003B77AE">
        <w:rPr>
          <w:rFonts w:ascii="Arial" w:hAnsi="Arial" w:cs="Arial"/>
          <w:sz w:val="24"/>
          <w:szCs w:val="24"/>
        </w:rPr>
        <w:t xml:space="preserve">Подписание проекта письма, его регистрация и направление адресату осуществляется в порядке, предусмотренном </w:t>
      </w:r>
      <w:r w:rsidR="00B8060C" w:rsidRPr="003B77AE">
        <w:rPr>
          <w:rFonts w:ascii="Arial" w:hAnsi="Arial" w:cs="Arial"/>
          <w:sz w:val="24"/>
          <w:szCs w:val="24"/>
        </w:rPr>
        <w:t>подпунктами 3.3.8 и 3.4.1 пунктов 3.3 и 3.4 раздела 3 настоящего Регламента.</w:t>
      </w:r>
    </w:p>
    <w:p w:rsidR="00571783" w:rsidRPr="003B77AE" w:rsidRDefault="00571783" w:rsidP="000514CF">
      <w:pPr>
        <w:tabs>
          <w:tab w:val="left" w:pos="1635"/>
        </w:tabs>
        <w:ind w:firstLine="567"/>
        <w:jc w:val="both"/>
        <w:rPr>
          <w:rFonts w:ascii="Arial" w:hAnsi="Arial" w:cs="Arial"/>
          <w:sz w:val="24"/>
          <w:szCs w:val="24"/>
        </w:rPr>
      </w:pPr>
      <w:r w:rsidRPr="003B77AE">
        <w:rPr>
          <w:rFonts w:ascii="Arial" w:hAnsi="Arial" w:cs="Arial"/>
          <w:sz w:val="24"/>
          <w:szCs w:val="24"/>
        </w:rPr>
        <w:t>Срок обследования земельного участка не может превышать пяти рабочих дней.</w:t>
      </w:r>
    </w:p>
    <w:p w:rsidR="00C22E0B" w:rsidRPr="003B77AE" w:rsidRDefault="00C22E0B" w:rsidP="000514CF">
      <w:pPr>
        <w:tabs>
          <w:tab w:val="left" w:pos="1635"/>
        </w:tabs>
        <w:ind w:firstLine="567"/>
        <w:jc w:val="both"/>
        <w:rPr>
          <w:rFonts w:ascii="Arial" w:hAnsi="Arial" w:cs="Arial"/>
          <w:sz w:val="24"/>
          <w:szCs w:val="24"/>
        </w:rPr>
      </w:pPr>
      <w:r w:rsidRPr="003B77AE">
        <w:rPr>
          <w:rFonts w:ascii="Arial" w:hAnsi="Arial" w:cs="Arial"/>
          <w:sz w:val="24"/>
          <w:szCs w:val="24"/>
        </w:rPr>
        <w:t>3.3.</w:t>
      </w:r>
      <w:r w:rsidR="00F13A0F" w:rsidRPr="003B77AE">
        <w:rPr>
          <w:rFonts w:ascii="Arial" w:hAnsi="Arial" w:cs="Arial"/>
          <w:sz w:val="24"/>
          <w:szCs w:val="24"/>
        </w:rPr>
        <w:t>5</w:t>
      </w:r>
      <w:r w:rsidRPr="003B77AE">
        <w:rPr>
          <w:rFonts w:ascii="Arial" w:hAnsi="Arial" w:cs="Arial"/>
          <w:sz w:val="24"/>
          <w:szCs w:val="24"/>
        </w:rPr>
        <w:t>. При предоставлении Заявителям земельных участков в собственность бесплатно, постоянное (бессрочное) пользование муниципальный служащий подготавливает и обеспечивает согласование проекта постановления в соответствии с Регламентом работы администрации города Мурманска.</w:t>
      </w:r>
    </w:p>
    <w:p w:rsidR="00C22E0B" w:rsidRPr="003B77AE" w:rsidRDefault="00C22E0B" w:rsidP="000514CF">
      <w:pPr>
        <w:tabs>
          <w:tab w:val="left" w:pos="1635"/>
        </w:tabs>
        <w:ind w:firstLine="567"/>
        <w:jc w:val="both"/>
        <w:rPr>
          <w:rFonts w:ascii="Arial" w:hAnsi="Arial" w:cs="Arial"/>
          <w:sz w:val="24"/>
          <w:szCs w:val="24"/>
        </w:rPr>
      </w:pPr>
      <w:r w:rsidRPr="003B77AE">
        <w:rPr>
          <w:rFonts w:ascii="Arial" w:hAnsi="Arial" w:cs="Arial"/>
          <w:sz w:val="24"/>
          <w:szCs w:val="24"/>
        </w:rPr>
        <w:t>При предоставлении Заявителям земельных участков в аренду, безвозмездное пользование муниципальный служащий готовит проект договора.</w:t>
      </w:r>
    </w:p>
    <w:p w:rsidR="00C22E0B" w:rsidRPr="003B77AE" w:rsidRDefault="00C22E0B" w:rsidP="000514CF">
      <w:pPr>
        <w:tabs>
          <w:tab w:val="left" w:pos="1635"/>
        </w:tabs>
        <w:ind w:firstLine="567"/>
        <w:jc w:val="both"/>
        <w:rPr>
          <w:rFonts w:ascii="Arial" w:hAnsi="Arial" w:cs="Arial"/>
          <w:sz w:val="24"/>
          <w:szCs w:val="24"/>
        </w:rPr>
      </w:pPr>
      <w:r w:rsidRPr="003B77AE">
        <w:rPr>
          <w:rFonts w:ascii="Arial" w:hAnsi="Arial" w:cs="Arial"/>
          <w:sz w:val="24"/>
          <w:szCs w:val="24"/>
        </w:rPr>
        <w:lastRenderedPageBreak/>
        <w:t>При предоставлении Заявителю земельного участка в собственность за плату муниципальный служащий готовит проект договора купли-продажи.</w:t>
      </w:r>
    </w:p>
    <w:p w:rsidR="00800564" w:rsidRPr="003B77AE" w:rsidRDefault="00800564" w:rsidP="000514CF">
      <w:pPr>
        <w:tabs>
          <w:tab w:val="left" w:pos="1134"/>
          <w:tab w:val="left" w:pos="1418"/>
        </w:tabs>
        <w:ind w:firstLine="567"/>
        <w:jc w:val="both"/>
        <w:rPr>
          <w:rFonts w:ascii="Arial" w:hAnsi="Arial" w:cs="Arial"/>
          <w:sz w:val="24"/>
          <w:szCs w:val="24"/>
        </w:rPr>
      </w:pPr>
      <w:r w:rsidRPr="003B77AE">
        <w:rPr>
          <w:rFonts w:ascii="Arial" w:hAnsi="Arial" w:cs="Arial"/>
          <w:sz w:val="24"/>
          <w:szCs w:val="24"/>
        </w:rPr>
        <w:t>3.3.</w:t>
      </w:r>
      <w:r w:rsidR="002E7B2C" w:rsidRPr="003B77AE">
        <w:rPr>
          <w:rFonts w:ascii="Arial" w:hAnsi="Arial" w:cs="Arial"/>
          <w:sz w:val="24"/>
          <w:szCs w:val="24"/>
        </w:rPr>
        <w:t>6</w:t>
      </w:r>
      <w:r w:rsidRPr="003B77AE">
        <w:rPr>
          <w:rFonts w:ascii="Arial" w:hAnsi="Arial" w:cs="Arial"/>
          <w:sz w:val="24"/>
          <w:szCs w:val="24"/>
        </w:rPr>
        <w:t>. При заключении</w:t>
      </w:r>
      <w:r w:rsidR="009D2051" w:rsidRPr="003B77AE">
        <w:rPr>
          <w:rFonts w:ascii="Arial" w:hAnsi="Arial" w:cs="Arial"/>
          <w:sz w:val="24"/>
          <w:szCs w:val="24"/>
        </w:rPr>
        <w:t xml:space="preserve"> </w:t>
      </w:r>
      <w:r w:rsidRPr="003B77AE">
        <w:rPr>
          <w:rFonts w:ascii="Arial" w:hAnsi="Arial" w:cs="Arial"/>
          <w:sz w:val="24"/>
          <w:szCs w:val="24"/>
        </w:rPr>
        <w:t>соглашения об установлении сервитута муниципальный служащий, ответственный за подготовку проекта соглашения,</w:t>
      </w:r>
      <w:r w:rsidR="00011848">
        <w:rPr>
          <w:rFonts w:ascii="Arial" w:hAnsi="Arial" w:cs="Arial"/>
          <w:sz w:val="24"/>
          <w:szCs w:val="24"/>
        </w:rPr>
        <w:t xml:space="preserve"> </w:t>
      </w:r>
      <w:r w:rsidRPr="003B77AE">
        <w:rPr>
          <w:rFonts w:ascii="Arial" w:hAnsi="Arial" w:cs="Arial"/>
          <w:sz w:val="24"/>
          <w:szCs w:val="24"/>
        </w:rPr>
        <w:t>выполняет одно из следующих действий:</w:t>
      </w:r>
    </w:p>
    <w:p w:rsidR="00800564" w:rsidRPr="003B77AE" w:rsidRDefault="00800564" w:rsidP="000514CF">
      <w:pPr>
        <w:ind w:firstLine="567"/>
        <w:jc w:val="both"/>
        <w:rPr>
          <w:rFonts w:ascii="Arial" w:hAnsi="Arial" w:cs="Arial"/>
          <w:sz w:val="24"/>
          <w:szCs w:val="24"/>
        </w:rPr>
      </w:pPr>
      <w:r w:rsidRPr="003B77AE">
        <w:rPr>
          <w:rFonts w:ascii="Arial" w:hAnsi="Arial" w:cs="Arial"/>
          <w:sz w:val="24"/>
          <w:szCs w:val="24"/>
        </w:rPr>
        <w:t xml:space="preserve">– </w:t>
      </w:r>
      <w:r w:rsidR="00FB686D" w:rsidRPr="003B77AE">
        <w:rPr>
          <w:rFonts w:ascii="Arial" w:hAnsi="Arial" w:cs="Arial"/>
          <w:sz w:val="24"/>
          <w:szCs w:val="24"/>
        </w:rPr>
        <w:t>готовит проект</w:t>
      </w:r>
      <w:r w:rsidR="00FB686D" w:rsidRPr="003B77AE">
        <w:rPr>
          <w:rFonts w:ascii="Arial" w:hAnsi="Arial" w:cs="Arial"/>
          <w:color w:val="000000"/>
          <w:sz w:val="24"/>
          <w:szCs w:val="24"/>
        </w:rPr>
        <w:t xml:space="preserve"> письменного уведомления </w:t>
      </w:r>
      <w:r w:rsidRPr="003B77AE">
        <w:rPr>
          <w:rFonts w:ascii="Arial" w:hAnsi="Arial" w:cs="Arial"/>
          <w:sz w:val="24"/>
          <w:szCs w:val="24"/>
        </w:rPr>
        <w:t>о возможности заключения</w:t>
      </w:r>
      <w:r w:rsidR="00FB686D" w:rsidRPr="003B77AE">
        <w:rPr>
          <w:rFonts w:ascii="Arial" w:hAnsi="Arial" w:cs="Arial"/>
          <w:sz w:val="24"/>
          <w:szCs w:val="24"/>
        </w:rPr>
        <w:t xml:space="preserve"> со</w:t>
      </w:r>
      <w:r w:rsidRPr="003B77AE">
        <w:rPr>
          <w:rFonts w:ascii="Arial" w:hAnsi="Arial" w:cs="Arial"/>
          <w:sz w:val="24"/>
          <w:szCs w:val="24"/>
        </w:rPr>
        <w:t>глашения об установлении сервитута в предложенных Заявителем границах;</w:t>
      </w:r>
    </w:p>
    <w:p w:rsidR="00800564" w:rsidRPr="003B77AE" w:rsidRDefault="00800564" w:rsidP="000514CF">
      <w:pPr>
        <w:ind w:firstLine="567"/>
        <w:jc w:val="both"/>
        <w:rPr>
          <w:rFonts w:ascii="Arial" w:hAnsi="Arial" w:cs="Arial"/>
          <w:sz w:val="24"/>
          <w:szCs w:val="24"/>
        </w:rPr>
      </w:pPr>
      <w:r w:rsidRPr="003B77AE">
        <w:rPr>
          <w:rFonts w:ascii="Arial" w:hAnsi="Arial" w:cs="Arial"/>
          <w:sz w:val="24"/>
          <w:szCs w:val="24"/>
        </w:rPr>
        <w:t xml:space="preserve">– </w:t>
      </w:r>
      <w:r w:rsidR="00FB686D" w:rsidRPr="003B77AE">
        <w:rPr>
          <w:rFonts w:ascii="Arial" w:hAnsi="Arial" w:cs="Arial"/>
          <w:sz w:val="24"/>
          <w:szCs w:val="24"/>
        </w:rPr>
        <w:t>готовит проект</w:t>
      </w:r>
      <w:r w:rsidR="00FB686D" w:rsidRPr="003B77AE">
        <w:rPr>
          <w:rFonts w:ascii="Arial" w:hAnsi="Arial" w:cs="Arial"/>
          <w:color w:val="000000"/>
          <w:sz w:val="24"/>
          <w:szCs w:val="24"/>
        </w:rPr>
        <w:t xml:space="preserve"> письменного </w:t>
      </w:r>
      <w:r w:rsidRPr="003B77AE">
        <w:rPr>
          <w:rFonts w:ascii="Arial" w:hAnsi="Arial" w:cs="Arial"/>
          <w:sz w:val="24"/>
          <w:szCs w:val="24"/>
        </w:rPr>
        <w:t>предложени</w:t>
      </w:r>
      <w:r w:rsidR="00FB686D" w:rsidRPr="003B77AE">
        <w:rPr>
          <w:rFonts w:ascii="Arial" w:hAnsi="Arial" w:cs="Arial"/>
          <w:sz w:val="24"/>
          <w:szCs w:val="24"/>
        </w:rPr>
        <w:t>я Заявителю</w:t>
      </w:r>
      <w:r w:rsidRPr="003B77AE">
        <w:rPr>
          <w:rFonts w:ascii="Arial" w:hAnsi="Arial" w:cs="Arial"/>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800564" w:rsidRPr="003B77AE" w:rsidRDefault="00800564" w:rsidP="000514CF">
      <w:pPr>
        <w:tabs>
          <w:tab w:val="left" w:pos="1134"/>
        </w:tabs>
        <w:ind w:firstLine="567"/>
        <w:jc w:val="both"/>
        <w:rPr>
          <w:rFonts w:ascii="Arial" w:hAnsi="Arial" w:cs="Arial"/>
          <w:sz w:val="24"/>
          <w:szCs w:val="24"/>
        </w:rPr>
      </w:pPr>
      <w:r w:rsidRPr="003B77AE">
        <w:rPr>
          <w:rFonts w:ascii="Arial" w:hAnsi="Arial" w:cs="Arial"/>
          <w:sz w:val="24"/>
          <w:szCs w:val="24"/>
        </w:rPr>
        <w:t xml:space="preserve">– </w:t>
      </w:r>
      <w:r w:rsidR="00FB686D" w:rsidRPr="003B77AE">
        <w:rPr>
          <w:rFonts w:ascii="Arial" w:hAnsi="Arial" w:cs="Arial"/>
          <w:sz w:val="24"/>
          <w:szCs w:val="24"/>
        </w:rPr>
        <w:t>готовит проект</w:t>
      </w:r>
      <w:r w:rsidR="00FB686D" w:rsidRPr="003B77AE">
        <w:rPr>
          <w:rFonts w:ascii="Arial" w:hAnsi="Arial" w:cs="Arial"/>
          <w:color w:val="000000"/>
          <w:sz w:val="24"/>
          <w:szCs w:val="24"/>
        </w:rPr>
        <w:t xml:space="preserve"> </w:t>
      </w:r>
      <w:r w:rsidRPr="003B77AE">
        <w:rPr>
          <w:rFonts w:ascii="Arial" w:hAnsi="Arial" w:cs="Arial"/>
          <w:sz w:val="24"/>
          <w:szCs w:val="24"/>
        </w:rPr>
        <w:t>соглашения об установлении сервитута</w:t>
      </w:r>
      <w:r w:rsidR="002E7B2C" w:rsidRPr="003B77AE">
        <w:rPr>
          <w:rFonts w:ascii="Arial" w:hAnsi="Arial" w:cs="Arial"/>
          <w:sz w:val="24"/>
          <w:szCs w:val="24"/>
        </w:rPr>
        <w:t>.</w:t>
      </w:r>
    </w:p>
    <w:p w:rsidR="002E7B2C" w:rsidRPr="003B77AE" w:rsidRDefault="002E7B2C" w:rsidP="000514CF">
      <w:pPr>
        <w:tabs>
          <w:tab w:val="left" w:pos="1635"/>
        </w:tabs>
        <w:ind w:firstLine="567"/>
        <w:jc w:val="both"/>
        <w:rPr>
          <w:rFonts w:ascii="Arial" w:hAnsi="Arial" w:cs="Arial"/>
          <w:sz w:val="24"/>
          <w:szCs w:val="24"/>
        </w:rPr>
      </w:pPr>
      <w:r w:rsidRPr="003B77AE">
        <w:rPr>
          <w:rFonts w:ascii="Arial" w:hAnsi="Arial" w:cs="Arial"/>
          <w:sz w:val="24"/>
          <w:szCs w:val="24"/>
        </w:rPr>
        <w:t>3.3.7. При наличии предусмотренных настоящим Регламентом оснований для отказа в предоставлении муниципальной услуги муниципальный служащий, ответственный за подготовку проекта постановления, подготавливает и обеспечивает согласование проекта постановления об отказе в предоставлении земельного участка или об отказе в установлении сервитута в соответствии с Регламентом работы администрации города Мурманска.</w:t>
      </w:r>
    </w:p>
    <w:p w:rsidR="00AD2CDC" w:rsidRPr="003B77AE" w:rsidRDefault="00AD2CDC" w:rsidP="000514CF">
      <w:pPr>
        <w:ind w:firstLine="567"/>
        <w:jc w:val="both"/>
        <w:rPr>
          <w:rFonts w:ascii="Arial" w:hAnsi="Arial" w:cs="Arial"/>
          <w:sz w:val="24"/>
          <w:szCs w:val="24"/>
        </w:rPr>
      </w:pPr>
      <w:r w:rsidRPr="003B77AE">
        <w:rPr>
          <w:rFonts w:ascii="Arial" w:hAnsi="Arial" w:cs="Arial"/>
          <w:sz w:val="24"/>
          <w:szCs w:val="24"/>
        </w:rPr>
        <w:t>3.3.</w:t>
      </w:r>
      <w:r w:rsidR="00FB686D" w:rsidRPr="003B77AE">
        <w:rPr>
          <w:rFonts w:ascii="Arial" w:hAnsi="Arial" w:cs="Arial"/>
          <w:sz w:val="24"/>
          <w:szCs w:val="24"/>
        </w:rPr>
        <w:t>8</w:t>
      </w:r>
      <w:r w:rsidR="002C221B" w:rsidRPr="003B77AE">
        <w:rPr>
          <w:rFonts w:ascii="Arial" w:hAnsi="Arial" w:cs="Arial"/>
          <w:sz w:val="24"/>
          <w:szCs w:val="24"/>
        </w:rPr>
        <w:t>.</w:t>
      </w:r>
      <w:r w:rsidRPr="003B77AE">
        <w:rPr>
          <w:rFonts w:ascii="Arial" w:hAnsi="Arial" w:cs="Arial"/>
          <w:sz w:val="24"/>
          <w:szCs w:val="24"/>
        </w:rPr>
        <w:t xml:space="preserve"> Проект договора (соглашения)</w:t>
      </w:r>
      <w:r w:rsidR="00304C2E" w:rsidRPr="003B77AE">
        <w:rPr>
          <w:rFonts w:ascii="Arial" w:hAnsi="Arial" w:cs="Arial"/>
          <w:sz w:val="24"/>
          <w:szCs w:val="24"/>
        </w:rPr>
        <w:t xml:space="preserve"> и проекты </w:t>
      </w:r>
      <w:r w:rsidRPr="003B77AE">
        <w:rPr>
          <w:rFonts w:ascii="Arial" w:hAnsi="Arial" w:cs="Arial"/>
          <w:sz w:val="24"/>
          <w:szCs w:val="24"/>
        </w:rPr>
        <w:t>пис</w:t>
      </w:r>
      <w:r w:rsidR="00304C2E" w:rsidRPr="003B77AE">
        <w:rPr>
          <w:rFonts w:ascii="Arial" w:hAnsi="Arial" w:cs="Arial"/>
          <w:sz w:val="24"/>
          <w:szCs w:val="24"/>
        </w:rPr>
        <w:t>ем</w:t>
      </w:r>
      <w:r w:rsidRPr="003B77AE">
        <w:rPr>
          <w:rFonts w:ascii="Arial" w:hAnsi="Arial" w:cs="Arial"/>
          <w:sz w:val="24"/>
          <w:szCs w:val="24"/>
        </w:rPr>
        <w:t xml:space="preserve"> </w:t>
      </w:r>
      <w:r w:rsidR="002E7B2C" w:rsidRPr="003B77AE">
        <w:rPr>
          <w:rFonts w:ascii="Arial" w:hAnsi="Arial" w:cs="Arial"/>
          <w:sz w:val="24"/>
          <w:szCs w:val="24"/>
        </w:rPr>
        <w:t>в</w:t>
      </w:r>
      <w:r w:rsidRPr="003B77AE">
        <w:rPr>
          <w:rFonts w:ascii="Arial" w:hAnsi="Arial" w:cs="Arial"/>
          <w:sz w:val="24"/>
          <w:szCs w:val="24"/>
        </w:rPr>
        <w:t xml:space="preserve"> течение трех рабочих дней согласовываются </w:t>
      </w:r>
      <w:r w:rsidR="007F7D0C" w:rsidRPr="003B77AE">
        <w:rPr>
          <w:rFonts w:ascii="Arial" w:hAnsi="Arial" w:cs="Arial"/>
          <w:sz w:val="24"/>
          <w:szCs w:val="24"/>
        </w:rPr>
        <w:t>начальником отдела аренды и контроля за поступлением арендной платы за землю</w:t>
      </w:r>
      <w:r w:rsidR="00084DDD" w:rsidRPr="003B77AE">
        <w:rPr>
          <w:rFonts w:ascii="Arial" w:hAnsi="Arial" w:cs="Arial"/>
          <w:sz w:val="24"/>
          <w:szCs w:val="24"/>
        </w:rPr>
        <w:t xml:space="preserve"> или начальником отдела управления и распоряжения муниципальным имуществом</w:t>
      </w:r>
      <w:r w:rsidR="007F7D0C" w:rsidRPr="003B77AE">
        <w:rPr>
          <w:rFonts w:ascii="Arial" w:hAnsi="Arial" w:cs="Arial"/>
          <w:sz w:val="24"/>
          <w:szCs w:val="24"/>
        </w:rPr>
        <w:t xml:space="preserve"> </w:t>
      </w:r>
      <w:r w:rsidRPr="003B77AE">
        <w:rPr>
          <w:rFonts w:ascii="Arial" w:hAnsi="Arial" w:cs="Arial"/>
          <w:sz w:val="24"/>
          <w:szCs w:val="24"/>
        </w:rPr>
        <w:t>и передаются председателю (заместителю председателя) Комитета для подписания.</w:t>
      </w:r>
    </w:p>
    <w:p w:rsidR="00AD2CDC" w:rsidRPr="003B77AE" w:rsidRDefault="00AD2CDC" w:rsidP="000514CF">
      <w:pPr>
        <w:ind w:firstLine="567"/>
        <w:jc w:val="both"/>
        <w:rPr>
          <w:rFonts w:ascii="Arial" w:hAnsi="Arial" w:cs="Arial"/>
          <w:sz w:val="24"/>
          <w:szCs w:val="24"/>
        </w:rPr>
      </w:pPr>
      <w:r w:rsidRPr="003B77AE">
        <w:rPr>
          <w:rFonts w:ascii="Arial" w:hAnsi="Arial" w:cs="Arial"/>
          <w:sz w:val="24"/>
          <w:szCs w:val="24"/>
        </w:rPr>
        <w:t>3.3.</w:t>
      </w:r>
      <w:r w:rsidR="00FB686D" w:rsidRPr="003B77AE">
        <w:rPr>
          <w:rFonts w:ascii="Arial" w:hAnsi="Arial" w:cs="Arial"/>
          <w:sz w:val="24"/>
          <w:szCs w:val="24"/>
        </w:rPr>
        <w:t>9</w:t>
      </w:r>
      <w:r w:rsidRPr="003B77AE">
        <w:rPr>
          <w:rFonts w:ascii="Arial" w:hAnsi="Arial" w:cs="Arial"/>
          <w:sz w:val="24"/>
          <w:szCs w:val="24"/>
        </w:rPr>
        <w:t xml:space="preserve">. Председатель (заместитель председателя) Комитета рассматривает представленные документы, подписывает </w:t>
      </w:r>
      <w:r w:rsidR="00304C2E" w:rsidRPr="003B77AE">
        <w:rPr>
          <w:rFonts w:ascii="Arial" w:hAnsi="Arial" w:cs="Arial"/>
          <w:sz w:val="24"/>
          <w:szCs w:val="24"/>
        </w:rPr>
        <w:t xml:space="preserve">проект </w:t>
      </w:r>
      <w:r w:rsidRPr="003B77AE">
        <w:rPr>
          <w:rFonts w:ascii="Arial" w:hAnsi="Arial" w:cs="Arial"/>
          <w:sz w:val="24"/>
          <w:szCs w:val="24"/>
        </w:rPr>
        <w:t>договор</w:t>
      </w:r>
      <w:r w:rsidR="00304C2E" w:rsidRPr="003B77AE">
        <w:rPr>
          <w:rFonts w:ascii="Arial" w:hAnsi="Arial" w:cs="Arial"/>
          <w:sz w:val="24"/>
          <w:szCs w:val="24"/>
        </w:rPr>
        <w:t>а</w:t>
      </w:r>
      <w:r w:rsidRPr="003B77AE">
        <w:rPr>
          <w:rFonts w:ascii="Arial" w:hAnsi="Arial" w:cs="Arial"/>
          <w:sz w:val="24"/>
          <w:szCs w:val="24"/>
        </w:rPr>
        <w:t xml:space="preserve"> (соглашени</w:t>
      </w:r>
      <w:r w:rsidR="00304C2E" w:rsidRPr="003B77AE">
        <w:rPr>
          <w:rFonts w:ascii="Arial" w:hAnsi="Arial" w:cs="Arial"/>
          <w:sz w:val="24"/>
          <w:szCs w:val="24"/>
        </w:rPr>
        <w:t>я</w:t>
      </w:r>
      <w:r w:rsidRPr="003B77AE">
        <w:rPr>
          <w:rFonts w:ascii="Arial" w:hAnsi="Arial" w:cs="Arial"/>
          <w:sz w:val="24"/>
          <w:szCs w:val="24"/>
        </w:rPr>
        <w:t>)</w:t>
      </w:r>
      <w:r w:rsidR="00304C2E" w:rsidRPr="003B77AE">
        <w:rPr>
          <w:rFonts w:ascii="Arial" w:hAnsi="Arial" w:cs="Arial"/>
          <w:sz w:val="24"/>
          <w:szCs w:val="24"/>
        </w:rPr>
        <w:t xml:space="preserve"> и проекты писем</w:t>
      </w:r>
      <w:r w:rsidRPr="003B77AE">
        <w:rPr>
          <w:rFonts w:ascii="Arial" w:hAnsi="Arial" w:cs="Arial"/>
          <w:sz w:val="24"/>
          <w:szCs w:val="24"/>
        </w:rPr>
        <w:t xml:space="preserve">, </w:t>
      </w:r>
      <w:r w:rsidR="00304C2E" w:rsidRPr="003B77AE">
        <w:rPr>
          <w:rFonts w:ascii="Arial" w:hAnsi="Arial" w:cs="Arial"/>
          <w:sz w:val="24"/>
          <w:szCs w:val="24"/>
        </w:rPr>
        <w:t>п</w:t>
      </w:r>
      <w:r w:rsidRPr="003B77AE">
        <w:rPr>
          <w:rFonts w:ascii="Arial" w:hAnsi="Arial" w:cs="Arial"/>
          <w:sz w:val="24"/>
          <w:szCs w:val="24"/>
        </w:rPr>
        <w:t>осле чего все документы, связанные с исполнением муниципальной услуги, передаются муниципальному служащему, ответственному за делопроизводство.</w:t>
      </w:r>
    </w:p>
    <w:p w:rsidR="00AD2CDC" w:rsidRPr="003B77AE" w:rsidRDefault="00AD2CDC" w:rsidP="00A1649F">
      <w:pPr>
        <w:ind w:firstLine="567"/>
        <w:jc w:val="both"/>
        <w:rPr>
          <w:rFonts w:ascii="Arial" w:hAnsi="Arial" w:cs="Arial"/>
          <w:sz w:val="24"/>
          <w:szCs w:val="24"/>
        </w:rPr>
      </w:pPr>
      <w:r w:rsidRPr="003B77AE">
        <w:rPr>
          <w:rFonts w:ascii="Arial" w:hAnsi="Arial" w:cs="Arial"/>
          <w:sz w:val="24"/>
          <w:szCs w:val="24"/>
        </w:rPr>
        <w:t>3.4. Выдача постановления</w:t>
      </w:r>
      <w:r w:rsidR="002C221B" w:rsidRPr="003B77AE">
        <w:rPr>
          <w:rFonts w:ascii="Arial" w:hAnsi="Arial" w:cs="Arial"/>
          <w:sz w:val="24"/>
          <w:szCs w:val="24"/>
        </w:rPr>
        <w:t xml:space="preserve"> </w:t>
      </w:r>
      <w:r w:rsidRPr="003B77AE">
        <w:rPr>
          <w:rFonts w:ascii="Arial" w:hAnsi="Arial" w:cs="Arial"/>
          <w:sz w:val="24"/>
          <w:szCs w:val="24"/>
        </w:rPr>
        <w:t>или договора (соглашения)</w:t>
      </w:r>
    </w:p>
    <w:p w:rsidR="00AD2CDC" w:rsidRPr="003B77AE" w:rsidRDefault="00AD2CDC" w:rsidP="000514CF">
      <w:pPr>
        <w:widowControl w:val="0"/>
        <w:shd w:val="clear" w:color="auto" w:fill="FFFFFF"/>
        <w:autoSpaceDE w:val="0"/>
        <w:autoSpaceDN w:val="0"/>
        <w:adjustRightInd w:val="0"/>
        <w:ind w:firstLine="567"/>
        <w:jc w:val="both"/>
        <w:rPr>
          <w:rFonts w:ascii="Arial" w:hAnsi="Arial" w:cs="Arial"/>
          <w:sz w:val="24"/>
          <w:szCs w:val="24"/>
        </w:rPr>
      </w:pPr>
      <w:r w:rsidRPr="003B77AE">
        <w:rPr>
          <w:rFonts w:ascii="Arial" w:hAnsi="Arial" w:cs="Arial"/>
          <w:sz w:val="24"/>
          <w:szCs w:val="24"/>
        </w:rPr>
        <w:t>3.4.</w:t>
      </w:r>
      <w:r w:rsidR="00A55930" w:rsidRPr="003B77AE">
        <w:rPr>
          <w:rFonts w:ascii="Arial" w:hAnsi="Arial" w:cs="Arial"/>
          <w:sz w:val="24"/>
          <w:szCs w:val="24"/>
        </w:rPr>
        <w:t>1</w:t>
      </w:r>
      <w:r w:rsidRPr="003B77AE">
        <w:rPr>
          <w:rFonts w:ascii="Arial" w:hAnsi="Arial" w:cs="Arial"/>
          <w:sz w:val="24"/>
          <w:szCs w:val="24"/>
        </w:rPr>
        <w:t>. Муниципальный служащий, ответственный за делопроизводство:</w:t>
      </w:r>
    </w:p>
    <w:p w:rsidR="00AD2CDC" w:rsidRPr="003B77AE" w:rsidRDefault="00A55930" w:rsidP="000514CF">
      <w:pPr>
        <w:widowControl w:val="0"/>
        <w:shd w:val="clear" w:color="auto" w:fill="FFFFFF"/>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заверяет подпись председателя (заместителя председателя) Комитета на проекте договора</w:t>
      </w:r>
      <w:r w:rsidR="00AD2CDC" w:rsidRPr="003B77AE">
        <w:rPr>
          <w:rFonts w:ascii="Arial" w:hAnsi="Arial" w:cs="Arial"/>
          <w:b/>
          <w:bCs/>
          <w:sz w:val="24"/>
          <w:szCs w:val="24"/>
        </w:rPr>
        <w:t xml:space="preserve"> </w:t>
      </w:r>
      <w:r w:rsidR="00AD2CDC" w:rsidRPr="003B77AE">
        <w:rPr>
          <w:rFonts w:ascii="Arial" w:hAnsi="Arial" w:cs="Arial"/>
          <w:sz w:val="24"/>
          <w:szCs w:val="24"/>
        </w:rPr>
        <w:t>(соглашения) гербовой печатью Комитета;</w:t>
      </w:r>
    </w:p>
    <w:p w:rsidR="00AD2CDC" w:rsidRPr="003B77AE" w:rsidRDefault="00A55930" w:rsidP="000514CF">
      <w:pPr>
        <w:widowControl w:val="0"/>
        <w:shd w:val="clear" w:color="auto" w:fill="FFFFFF"/>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регистрирует </w:t>
      </w:r>
      <w:r w:rsidR="00601667" w:rsidRPr="003B77AE">
        <w:rPr>
          <w:rFonts w:ascii="Arial" w:hAnsi="Arial" w:cs="Arial"/>
          <w:sz w:val="24"/>
          <w:szCs w:val="24"/>
        </w:rPr>
        <w:t>п</w:t>
      </w:r>
      <w:r w:rsidR="00AD2CDC" w:rsidRPr="003B77AE">
        <w:rPr>
          <w:rFonts w:ascii="Arial" w:hAnsi="Arial" w:cs="Arial"/>
          <w:sz w:val="24"/>
          <w:szCs w:val="24"/>
        </w:rPr>
        <w:t>исьма</w:t>
      </w:r>
      <w:r w:rsidR="00601667" w:rsidRPr="003B77AE">
        <w:rPr>
          <w:rFonts w:ascii="Arial" w:hAnsi="Arial" w:cs="Arial"/>
          <w:sz w:val="24"/>
          <w:szCs w:val="24"/>
        </w:rPr>
        <w:t xml:space="preserve"> </w:t>
      </w:r>
      <w:r w:rsidR="00AD2CDC" w:rsidRPr="003B77AE">
        <w:rPr>
          <w:rFonts w:ascii="Arial" w:hAnsi="Arial" w:cs="Arial"/>
          <w:sz w:val="24"/>
          <w:szCs w:val="24"/>
        </w:rPr>
        <w:t>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AD2CDC" w:rsidRPr="003B77AE" w:rsidRDefault="00A55930" w:rsidP="000514CF">
      <w:pPr>
        <w:widowControl w:val="0"/>
        <w:shd w:val="clear" w:color="auto" w:fill="FFFFFF"/>
        <w:autoSpaceDE w:val="0"/>
        <w:autoSpaceDN w:val="0"/>
        <w:adjustRightInd w:val="0"/>
        <w:ind w:firstLine="567"/>
        <w:jc w:val="both"/>
        <w:rPr>
          <w:rFonts w:ascii="Arial" w:hAnsi="Arial" w:cs="Arial"/>
          <w:sz w:val="24"/>
          <w:szCs w:val="24"/>
        </w:rPr>
      </w:pPr>
      <w:r w:rsidRPr="003B77AE">
        <w:rPr>
          <w:rFonts w:ascii="Arial" w:hAnsi="Arial" w:cs="Arial"/>
          <w:sz w:val="24"/>
          <w:szCs w:val="24"/>
        </w:rPr>
        <w:t>–</w:t>
      </w:r>
      <w:r w:rsidR="00AD2CDC" w:rsidRPr="003B77AE">
        <w:rPr>
          <w:rFonts w:ascii="Arial" w:hAnsi="Arial" w:cs="Arial"/>
          <w:sz w:val="24"/>
          <w:szCs w:val="24"/>
        </w:rPr>
        <w:t xml:space="preserve"> передает документы, связанные с </w:t>
      </w:r>
      <w:r w:rsidR="006131DF" w:rsidRPr="003B77AE">
        <w:rPr>
          <w:rFonts w:ascii="Arial" w:hAnsi="Arial" w:cs="Arial"/>
          <w:sz w:val="24"/>
          <w:szCs w:val="24"/>
        </w:rPr>
        <w:t>предоставлением</w:t>
      </w:r>
      <w:r w:rsidR="00AD2CDC" w:rsidRPr="003B77AE">
        <w:rPr>
          <w:rFonts w:ascii="Arial" w:hAnsi="Arial" w:cs="Arial"/>
          <w:sz w:val="24"/>
          <w:szCs w:val="24"/>
        </w:rPr>
        <w:t xml:space="preserve"> муниципальной услуги, муниципальному служащему</w:t>
      </w:r>
      <w:r w:rsidR="00DE41FE" w:rsidRPr="003B77AE">
        <w:rPr>
          <w:rFonts w:ascii="Arial" w:hAnsi="Arial" w:cs="Arial"/>
          <w:sz w:val="24"/>
          <w:szCs w:val="24"/>
        </w:rPr>
        <w:t xml:space="preserve"> </w:t>
      </w:r>
      <w:r w:rsidRPr="003B77AE">
        <w:rPr>
          <w:rFonts w:ascii="Arial" w:hAnsi="Arial" w:cs="Arial"/>
          <w:sz w:val="24"/>
          <w:szCs w:val="24"/>
        </w:rPr>
        <w:t>отдела аренды и контроля за поступлением арендной платы за землю или отдел</w:t>
      </w:r>
      <w:r w:rsidR="00D34ACC" w:rsidRPr="003B77AE">
        <w:rPr>
          <w:rFonts w:ascii="Arial" w:hAnsi="Arial" w:cs="Arial"/>
          <w:sz w:val="24"/>
          <w:szCs w:val="24"/>
        </w:rPr>
        <w:t>а</w:t>
      </w:r>
      <w:r w:rsidRPr="003B77AE">
        <w:rPr>
          <w:rFonts w:ascii="Arial" w:hAnsi="Arial" w:cs="Arial"/>
          <w:sz w:val="24"/>
          <w:szCs w:val="24"/>
        </w:rPr>
        <w:t xml:space="preserve"> управления и распоряжения муниципальным имуществом </w:t>
      </w:r>
      <w:r w:rsidR="00AD2CDC" w:rsidRPr="003B77AE">
        <w:rPr>
          <w:rFonts w:ascii="Arial" w:hAnsi="Arial" w:cs="Arial"/>
          <w:sz w:val="24"/>
          <w:szCs w:val="24"/>
        </w:rPr>
        <w:t>для организации процедуры выдачи документов Заявителю.</w:t>
      </w:r>
    </w:p>
    <w:p w:rsidR="00AD2CDC" w:rsidRPr="003B77AE" w:rsidRDefault="00AD2CDC" w:rsidP="000514CF">
      <w:pPr>
        <w:ind w:firstLine="567"/>
        <w:jc w:val="both"/>
        <w:rPr>
          <w:rFonts w:ascii="Arial" w:hAnsi="Arial" w:cs="Arial"/>
          <w:sz w:val="24"/>
          <w:szCs w:val="24"/>
        </w:rPr>
      </w:pPr>
      <w:r w:rsidRPr="003B77AE">
        <w:rPr>
          <w:rFonts w:ascii="Arial" w:hAnsi="Arial" w:cs="Arial"/>
          <w:sz w:val="24"/>
          <w:szCs w:val="24"/>
        </w:rPr>
        <w:t>3.4.</w:t>
      </w:r>
      <w:r w:rsidR="00A55930" w:rsidRPr="003B77AE">
        <w:rPr>
          <w:rFonts w:ascii="Arial" w:hAnsi="Arial" w:cs="Arial"/>
          <w:sz w:val="24"/>
          <w:szCs w:val="24"/>
        </w:rPr>
        <w:t>2</w:t>
      </w:r>
      <w:r w:rsidRPr="003B77AE">
        <w:rPr>
          <w:rFonts w:ascii="Arial" w:hAnsi="Arial" w:cs="Arial"/>
          <w:sz w:val="24"/>
          <w:szCs w:val="24"/>
        </w:rPr>
        <w:t>. Муниципальный служащий, ответственный за подготовку проекта договора</w:t>
      </w:r>
      <w:r w:rsidRPr="003B77AE">
        <w:rPr>
          <w:rFonts w:ascii="Arial" w:hAnsi="Arial" w:cs="Arial"/>
          <w:b/>
          <w:bCs/>
          <w:sz w:val="24"/>
          <w:szCs w:val="24"/>
        </w:rPr>
        <w:t xml:space="preserve"> </w:t>
      </w:r>
      <w:r w:rsidRPr="003B77AE">
        <w:rPr>
          <w:rFonts w:ascii="Arial" w:hAnsi="Arial" w:cs="Arial"/>
          <w:sz w:val="24"/>
          <w:szCs w:val="24"/>
        </w:rPr>
        <w:t>(соглашения)</w:t>
      </w:r>
      <w:r w:rsidR="00B5190A" w:rsidRPr="003B77AE">
        <w:rPr>
          <w:rFonts w:ascii="Arial" w:hAnsi="Arial" w:cs="Arial"/>
          <w:sz w:val="24"/>
          <w:szCs w:val="24"/>
        </w:rPr>
        <w:t>,</w:t>
      </w:r>
      <w:r w:rsidRPr="003B77AE">
        <w:rPr>
          <w:rFonts w:ascii="Arial" w:hAnsi="Arial" w:cs="Arial"/>
          <w:sz w:val="24"/>
          <w:szCs w:val="24"/>
        </w:rPr>
        <w:t xml:space="preserve"> выдает Заявителю подготовленный проект договора</w:t>
      </w:r>
      <w:r w:rsidRPr="003B77AE">
        <w:rPr>
          <w:rFonts w:ascii="Arial" w:hAnsi="Arial" w:cs="Arial"/>
          <w:b/>
          <w:bCs/>
          <w:sz w:val="24"/>
          <w:szCs w:val="24"/>
        </w:rPr>
        <w:t xml:space="preserve"> </w:t>
      </w:r>
      <w:r w:rsidRPr="003B77AE">
        <w:rPr>
          <w:rFonts w:ascii="Arial" w:hAnsi="Arial" w:cs="Arial"/>
          <w:sz w:val="24"/>
          <w:szCs w:val="24"/>
        </w:rPr>
        <w:t>(соглашения) для согласования при личном обращении Заявителя (его представителя).</w:t>
      </w:r>
    </w:p>
    <w:p w:rsidR="00AD2CDC" w:rsidRPr="003B77AE" w:rsidRDefault="00AD2CDC" w:rsidP="000514CF">
      <w:pPr>
        <w:ind w:firstLine="567"/>
        <w:jc w:val="both"/>
        <w:rPr>
          <w:rFonts w:ascii="Arial" w:hAnsi="Arial" w:cs="Arial"/>
          <w:sz w:val="24"/>
          <w:szCs w:val="24"/>
        </w:rPr>
      </w:pPr>
      <w:r w:rsidRPr="003B77AE">
        <w:rPr>
          <w:rFonts w:ascii="Arial" w:hAnsi="Arial" w:cs="Arial"/>
          <w:sz w:val="24"/>
          <w:szCs w:val="24"/>
        </w:rPr>
        <w:t>При получении проекта договора</w:t>
      </w:r>
      <w:r w:rsidRPr="003B77AE">
        <w:rPr>
          <w:rFonts w:ascii="Arial" w:hAnsi="Arial" w:cs="Arial"/>
          <w:b/>
          <w:bCs/>
          <w:sz w:val="24"/>
          <w:szCs w:val="24"/>
        </w:rPr>
        <w:t xml:space="preserve"> </w:t>
      </w:r>
      <w:r w:rsidRPr="003B77AE">
        <w:rPr>
          <w:rFonts w:ascii="Arial" w:hAnsi="Arial" w:cs="Arial"/>
          <w:sz w:val="24"/>
          <w:szCs w:val="24"/>
        </w:rPr>
        <w:t>(соглашения) для согласования Заявитель подтверждает его получение письменно на сопроводительном письме к проекту договора</w:t>
      </w:r>
      <w:r w:rsidRPr="003B77AE">
        <w:rPr>
          <w:rFonts w:ascii="Arial" w:hAnsi="Arial" w:cs="Arial"/>
          <w:b/>
          <w:bCs/>
          <w:sz w:val="24"/>
          <w:szCs w:val="24"/>
        </w:rPr>
        <w:t xml:space="preserve"> </w:t>
      </w:r>
      <w:r w:rsidRPr="003B77AE">
        <w:rPr>
          <w:rFonts w:ascii="Arial" w:hAnsi="Arial" w:cs="Arial"/>
          <w:sz w:val="24"/>
          <w:szCs w:val="24"/>
        </w:rPr>
        <w:t>(соглашения).</w:t>
      </w:r>
    </w:p>
    <w:p w:rsidR="00AD2CDC" w:rsidRPr="003B77AE" w:rsidRDefault="00AD2CDC" w:rsidP="000514CF">
      <w:pPr>
        <w:shd w:val="clear" w:color="auto" w:fill="FFFFFF"/>
        <w:tabs>
          <w:tab w:val="left" w:pos="1320"/>
          <w:tab w:val="left" w:pos="1560"/>
        </w:tabs>
        <w:ind w:firstLine="567"/>
        <w:jc w:val="both"/>
        <w:rPr>
          <w:rFonts w:ascii="Arial" w:hAnsi="Arial" w:cs="Arial"/>
          <w:sz w:val="24"/>
          <w:szCs w:val="24"/>
        </w:rPr>
      </w:pPr>
      <w:r w:rsidRPr="003B77AE">
        <w:rPr>
          <w:rFonts w:ascii="Arial" w:hAnsi="Arial" w:cs="Arial"/>
          <w:sz w:val="24"/>
          <w:szCs w:val="24"/>
        </w:rPr>
        <w:t>Выдача договоров</w:t>
      </w:r>
      <w:r w:rsidRPr="003B77AE">
        <w:rPr>
          <w:rFonts w:ascii="Arial" w:hAnsi="Arial" w:cs="Arial"/>
          <w:b/>
          <w:bCs/>
          <w:sz w:val="24"/>
          <w:szCs w:val="24"/>
        </w:rPr>
        <w:t xml:space="preserve"> </w:t>
      </w:r>
      <w:r w:rsidRPr="003B77AE">
        <w:rPr>
          <w:rFonts w:ascii="Arial" w:hAnsi="Arial" w:cs="Arial"/>
          <w:sz w:val="24"/>
          <w:szCs w:val="24"/>
        </w:rPr>
        <w:t>(соглашений)</w:t>
      </w:r>
      <w:r w:rsidR="009568D5" w:rsidRPr="003B77AE">
        <w:rPr>
          <w:rFonts w:ascii="Arial" w:hAnsi="Arial" w:cs="Arial"/>
          <w:sz w:val="24"/>
          <w:szCs w:val="24"/>
        </w:rPr>
        <w:t>, постановлений</w:t>
      </w:r>
      <w:r w:rsidRPr="003B77AE">
        <w:rPr>
          <w:rFonts w:ascii="Arial" w:hAnsi="Arial" w:cs="Arial"/>
          <w:sz w:val="24"/>
          <w:szCs w:val="24"/>
        </w:rPr>
        <w:t xml:space="preserve"> осуществляется при предъявлении документа, удостоверяющего личность Заявителя (либо его представителя), документа, удостоверяющего права (полномочия) представителя физического или юридического лица, если с заявлением обратился представитель Заявителя.</w:t>
      </w:r>
    </w:p>
    <w:p w:rsidR="00AD2CDC" w:rsidRPr="003B77AE" w:rsidRDefault="00AD2CDC" w:rsidP="000514CF">
      <w:pPr>
        <w:widowControl w:val="0"/>
        <w:autoSpaceDE w:val="0"/>
        <w:autoSpaceDN w:val="0"/>
        <w:adjustRightInd w:val="0"/>
        <w:ind w:firstLine="567"/>
        <w:jc w:val="both"/>
        <w:rPr>
          <w:rFonts w:ascii="Arial" w:hAnsi="Arial" w:cs="Arial"/>
          <w:sz w:val="24"/>
          <w:szCs w:val="24"/>
        </w:rPr>
      </w:pPr>
      <w:r w:rsidRPr="003B77AE">
        <w:rPr>
          <w:rFonts w:ascii="Arial" w:hAnsi="Arial" w:cs="Arial"/>
          <w:sz w:val="24"/>
          <w:szCs w:val="24"/>
        </w:rPr>
        <w:t>При получении договора</w:t>
      </w:r>
      <w:r w:rsidRPr="003B77AE">
        <w:rPr>
          <w:rFonts w:ascii="Arial" w:hAnsi="Arial" w:cs="Arial"/>
          <w:b/>
          <w:bCs/>
          <w:sz w:val="24"/>
          <w:szCs w:val="24"/>
        </w:rPr>
        <w:t xml:space="preserve"> </w:t>
      </w:r>
      <w:r w:rsidRPr="003B77AE">
        <w:rPr>
          <w:rFonts w:ascii="Arial" w:hAnsi="Arial" w:cs="Arial"/>
          <w:sz w:val="24"/>
          <w:szCs w:val="24"/>
        </w:rPr>
        <w:t>(соглашения) Заявитель ставит дату и подпись о получении в журналах учета документов, которые находятся на хранении в Комитете.</w:t>
      </w:r>
    </w:p>
    <w:p w:rsidR="00A55930" w:rsidRPr="003B77AE" w:rsidRDefault="00A55930" w:rsidP="000514CF">
      <w:pPr>
        <w:widowControl w:val="0"/>
        <w:shd w:val="clear" w:color="auto" w:fill="FFFFFF"/>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При получении постановления Заявитель подтверждает его получение письменно </w:t>
      </w:r>
      <w:r w:rsidRPr="003B77AE">
        <w:rPr>
          <w:rFonts w:ascii="Arial" w:hAnsi="Arial" w:cs="Arial"/>
          <w:sz w:val="24"/>
          <w:szCs w:val="24"/>
        </w:rPr>
        <w:lastRenderedPageBreak/>
        <w:t>на заявлении о предоставлении земельного участка.</w:t>
      </w:r>
    </w:p>
    <w:p w:rsidR="00AD2CDC" w:rsidRPr="003B77AE" w:rsidRDefault="00AD2CDC" w:rsidP="00D65FDB">
      <w:pPr>
        <w:shd w:val="clear" w:color="auto" w:fill="FFFFFF"/>
        <w:ind w:firstLine="567"/>
        <w:jc w:val="both"/>
        <w:rPr>
          <w:rFonts w:ascii="Arial" w:hAnsi="Arial" w:cs="Arial"/>
          <w:sz w:val="24"/>
          <w:szCs w:val="24"/>
        </w:rPr>
      </w:pPr>
      <w:r w:rsidRPr="003B77AE">
        <w:rPr>
          <w:rFonts w:ascii="Arial" w:hAnsi="Arial" w:cs="Arial"/>
          <w:sz w:val="24"/>
          <w:szCs w:val="24"/>
        </w:rPr>
        <w:t>4. Формы контроля за исполнением Регламента</w:t>
      </w:r>
    </w:p>
    <w:p w:rsidR="00AD2CDC" w:rsidRPr="003B77AE" w:rsidRDefault="00AD2CDC" w:rsidP="000514CF">
      <w:pPr>
        <w:widowControl w:val="0"/>
        <w:shd w:val="clear" w:color="auto" w:fill="FFFFFF"/>
        <w:tabs>
          <w:tab w:val="num" w:pos="0"/>
        </w:tabs>
        <w:autoSpaceDE w:val="0"/>
        <w:autoSpaceDN w:val="0"/>
        <w:adjustRightInd w:val="0"/>
        <w:ind w:firstLine="567"/>
        <w:jc w:val="both"/>
        <w:rPr>
          <w:rFonts w:ascii="Arial" w:hAnsi="Arial" w:cs="Arial"/>
          <w:sz w:val="24"/>
          <w:szCs w:val="24"/>
        </w:rPr>
      </w:pPr>
      <w:r w:rsidRPr="003B77AE">
        <w:rPr>
          <w:rFonts w:ascii="Arial" w:hAnsi="Arial" w:cs="Arial"/>
          <w:sz w:val="24"/>
          <w:szCs w:val="24"/>
        </w:rPr>
        <w:t>4.1.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AD2CDC" w:rsidRPr="003B77AE" w:rsidRDefault="00AD2CDC" w:rsidP="000514CF">
      <w:pPr>
        <w:widowControl w:val="0"/>
        <w:shd w:val="clear" w:color="auto" w:fill="FFFFFF"/>
        <w:tabs>
          <w:tab w:val="num" w:pos="0"/>
        </w:tabs>
        <w:autoSpaceDE w:val="0"/>
        <w:autoSpaceDN w:val="0"/>
        <w:adjustRightInd w:val="0"/>
        <w:ind w:firstLine="567"/>
        <w:jc w:val="both"/>
        <w:rPr>
          <w:rFonts w:ascii="Arial" w:hAnsi="Arial" w:cs="Arial"/>
          <w:sz w:val="24"/>
          <w:szCs w:val="24"/>
        </w:rPr>
      </w:pPr>
      <w:r w:rsidRPr="003B77AE">
        <w:rPr>
          <w:rFonts w:ascii="Arial" w:hAnsi="Arial" w:cs="Arial"/>
          <w:sz w:val="24"/>
          <w:szCs w:val="24"/>
        </w:rPr>
        <w:t>4.2. Перечень муниципальных служащих, осуществляющих контроль за предоставлением муниципальной услуги, устанавливает председатель Комитета (лицо, его замещающее).</w:t>
      </w:r>
    </w:p>
    <w:p w:rsidR="00AD2CDC" w:rsidRPr="003B77AE" w:rsidRDefault="00AD2CDC" w:rsidP="000514CF">
      <w:pPr>
        <w:shd w:val="clear" w:color="auto" w:fill="FFFFFF"/>
        <w:ind w:firstLine="567"/>
        <w:jc w:val="both"/>
        <w:rPr>
          <w:rFonts w:ascii="Arial" w:hAnsi="Arial" w:cs="Arial"/>
          <w:sz w:val="24"/>
          <w:szCs w:val="24"/>
        </w:rPr>
      </w:pPr>
      <w:r w:rsidRPr="003B77AE">
        <w:rPr>
          <w:rFonts w:ascii="Arial" w:hAnsi="Arial" w:cs="Arial"/>
          <w:sz w:val="24"/>
          <w:szCs w:val="24"/>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его замещающего), оформляемого приказом Комитета.</w:t>
      </w:r>
    </w:p>
    <w:p w:rsidR="00AD2CDC" w:rsidRPr="003B77AE" w:rsidRDefault="00AD2CDC" w:rsidP="000514CF">
      <w:pPr>
        <w:shd w:val="clear" w:color="auto" w:fill="FFFFFF"/>
        <w:ind w:firstLine="567"/>
        <w:jc w:val="both"/>
        <w:rPr>
          <w:rFonts w:ascii="Arial" w:hAnsi="Arial" w:cs="Arial"/>
          <w:sz w:val="24"/>
          <w:szCs w:val="24"/>
        </w:rPr>
      </w:pPr>
      <w:r w:rsidRPr="003B77AE">
        <w:rPr>
          <w:rFonts w:ascii="Arial" w:hAnsi="Arial" w:cs="Arial"/>
          <w:sz w:val="24"/>
          <w:szCs w:val="24"/>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AD2CDC" w:rsidRPr="003B77AE" w:rsidRDefault="00AD2CDC" w:rsidP="000514CF">
      <w:pPr>
        <w:shd w:val="clear" w:color="auto" w:fill="FFFFFF"/>
        <w:ind w:firstLine="567"/>
        <w:jc w:val="both"/>
        <w:rPr>
          <w:rFonts w:ascii="Arial" w:hAnsi="Arial" w:cs="Arial"/>
          <w:sz w:val="24"/>
          <w:szCs w:val="24"/>
        </w:rPr>
      </w:pPr>
      <w:r w:rsidRPr="003B77AE">
        <w:rPr>
          <w:rFonts w:ascii="Arial" w:hAnsi="Arial" w:cs="Arial"/>
          <w:sz w:val="24"/>
          <w:szCs w:val="24"/>
        </w:rP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AD2CDC" w:rsidRPr="003B77AE" w:rsidRDefault="00AD2CDC" w:rsidP="000514CF">
      <w:pPr>
        <w:shd w:val="clear" w:color="auto" w:fill="FFFFFF"/>
        <w:ind w:firstLine="567"/>
        <w:jc w:val="both"/>
        <w:rPr>
          <w:rFonts w:ascii="Arial" w:hAnsi="Arial" w:cs="Arial"/>
          <w:sz w:val="24"/>
          <w:szCs w:val="24"/>
        </w:rPr>
      </w:pPr>
      <w:r w:rsidRPr="003B77AE">
        <w:rPr>
          <w:rFonts w:ascii="Arial" w:hAnsi="Arial" w:cs="Arial"/>
          <w:sz w:val="24"/>
          <w:szCs w:val="24"/>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AD2CDC" w:rsidRPr="003B77AE" w:rsidRDefault="00AD2CDC" w:rsidP="000514CF">
      <w:pPr>
        <w:shd w:val="clear" w:color="auto" w:fill="FFFFFF"/>
        <w:ind w:firstLine="567"/>
        <w:jc w:val="both"/>
        <w:rPr>
          <w:rFonts w:ascii="Arial" w:hAnsi="Arial" w:cs="Arial"/>
          <w:sz w:val="24"/>
          <w:szCs w:val="24"/>
        </w:rPr>
      </w:pPr>
      <w:r w:rsidRPr="003B77AE">
        <w:rPr>
          <w:rFonts w:ascii="Arial" w:hAnsi="Arial" w:cs="Arial"/>
          <w:sz w:val="24"/>
          <w:szCs w:val="24"/>
        </w:rPr>
        <w:t>Справка подписывается муниципальными служащими, участвовавшими в проведении проверки, и утверждается председателем Комитета (лицом, его замещающим).</w:t>
      </w:r>
    </w:p>
    <w:p w:rsidR="00AD2CDC" w:rsidRPr="003B77AE" w:rsidRDefault="00AD2CDC" w:rsidP="000514CF">
      <w:pPr>
        <w:shd w:val="clear" w:color="auto" w:fill="FFFFFF"/>
        <w:ind w:firstLine="567"/>
        <w:jc w:val="both"/>
        <w:rPr>
          <w:rFonts w:ascii="Arial" w:hAnsi="Arial" w:cs="Arial"/>
          <w:sz w:val="24"/>
          <w:szCs w:val="24"/>
        </w:rPr>
      </w:pPr>
      <w:r w:rsidRPr="003B77AE">
        <w:rPr>
          <w:rFonts w:ascii="Arial" w:hAnsi="Arial" w:cs="Arial"/>
          <w:sz w:val="24"/>
          <w:szCs w:val="24"/>
        </w:rP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его замещающее) дает указания по устранению выявленных нарушений полноты и качества предоставления муниципальной услуги и контролирует их исполнение.</w:t>
      </w:r>
    </w:p>
    <w:p w:rsidR="00AD2CDC" w:rsidRPr="003B77AE" w:rsidRDefault="00AD2CDC" w:rsidP="000514CF">
      <w:pPr>
        <w:widowControl w:val="0"/>
        <w:shd w:val="clear" w:color="auto" w:fill="FFFFFF"/>
        <w:tabs>
          <w:tab w:val="num" w:pos="0"/>
        </w:tabs>
        <w:autoSpaceDE w:val="0"/>
        <w:autoSpaceDN w:val="0"/>
        <w:adjustRightInd w:val="0"/>
        <w:ind w:firstLine="567"/>
        <w:jc w:val="both"/>
        <w:rPr>
          <w:rFonts w:ascii="Arial" w:hAnsi="Arial" w:cs="Arial"/>
          <w:sz w:val="24"/>
          <w:szCs w:val="24"/>
        </w:rPr>
      </w:pPr>
      <w:r w:rsidRPr="003B77AE">
        <w:rPr>
          <w:rFonts w:ascii="Arial" w:hAnsi="Arial" w:cs="Arial"/>
          <w:sz w:val="24"/>
          <w:szCs w:val="24"/>
        </w:rP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AD2CDC" w:rsidRPr="003B77AE" w:rsidRDefault="00AD2CDC" w:rsidP="000514CF">
      <w:pPr>
        <w:widowControl w:val="0"/>
        <w:shd w:val="clear" w:color="auto" w:fill="FFFFFF"/>
        <w:tabs>
          <w:tab w:val="num" w:pos="0"/>
        </w:tabs>
        <w:autoSpaceDE w:val="0"/>
        <w:autoSpaceDN w:val="0"/>
        <w:adjustRightInd w:val="0"/>
        <w:ind w:firstLine="567"/>
        <w:jc w:val="both"/>
        <w:rPr>
          <w:rFonts w:ascii="Arial" w:hAnsi="Arial" w:cs="Arial"/>
          <w:sz w:val="24"/>
          <w:szCs w:val="24"/>
        </w:rPr>
      </w:pPr>
      <w:r w:rsidRPr="003B77AE">
        <w:rPr>
          <w:rFonts w:ascii="Arial" w:hAnsi="Arial" w:cs="Arial"/>
          <w:sz w:val="24"/>
          <w:szCs w:val="24"/>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его замещающим).</w:t>
      </w:r>
    </w:p>
    <w:p w:rsidR="00AD2CDC" w:rsidRPr="003B77AE" w:rsidRDefault="00AD2CDC" w:rsidP="000514CF">
      <w:pPr>
        <w:widowControl w:val="0"/>
        <w:shd w:val="clear" w:color="auto" w:fill="FFFFFF"/>
        <w:tabs>
          <w:tab w:val="num" w:pos="0"/>
        </w:tabs>
        <w:autoSpaceDE w:val="0"/>
        <w:autoSpaceDN w:val="0"/>
        <w:adjustRightInd w:val="0"/>
        <w:ind w:firstLine="567"/>
        <w:jc w:val="both"/>
        <w:rPr>
          <w:rFonts w:ascii="Arial" w:hAnsi="Arial" w:cs="Arial"/>
          <w:sz w:val="24"/>
          <w:szCs w:val="24"/>
        </w:rPr>
      </w:pPr>
      <w:r w:rsidRPr="003B77AE">
        <w:rPr>
          <w:rFonts w:ascii="Arial" w:hAnsi="Arial" w:cs="Arial"/>
          <w:sz w:val="24"/>
          <w:szCs w:val="24"/>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AD2CDC" w:rsidRPr="003B77AE" w:rsidRDefault="00AD2CDC" w:rsidP="000514CF">
      <w:pPr>
        <w:widowControl w:val="0"/>
        <w:shd w:val="clear" w:color="auto" w:fill="FFFFFF"/>
        <w:tabs>
          <w:tab w:val="num" w:pos="0"/>
        </w:tabs>
        <w:autoSpaceDE w:val="0"/>
        <w:autoSpaceDN w:val="0"/>
        <w:adjustRightInd w:val="0"/>
        <w:ind w:firstLine="567"/>
        <w:jc w:val="both"/>
        <w:rPr>
          <w:rFonts w:ascii="Arial" w:hAnsi="Arial" w:cs="Arial"/>
          <w:sz w:val="24"/>
          <w:szCs w:val="24"/>
        </w:rPr>
      </w:pPr>
      <w:r w:rsidRPr="003B77AE">
        <w:rPr>
          <w:rFonts w:ascii="Arial" w:hAnsi="Arial" w:cs="Arial"/>
          <w:sz w:val="24"/>
          <w:szCs w:val="24"/>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AD2CDC" w:rsidRPr="003B77AE" w:rsidRDefault="00AD2CDC" w:rsidP="000514CF">
      <w:pPr>
        <w:widowControl w:val="0"/>
        <w:shd w:val="clear" w:color="auto" w:fill="FFFFFF"/>
        <w:tabs>
          <w:tab w:val="num" w:pos="0"/>
        </w:tabs>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4.12. Граждане, их объединения и организации могут контролировать </w:t>
      </w:r>
      <w:r w:rsidRPr="003B77AE">
        <w:rPr>
          <w:rFonts w:ascii="Arial" w:hAnsi="Arial" w:cs="Arial"/>
          <w:sz w:val="24"/>
          <w:szCs w:val="24"/>
        </w:rPr>
        <w:lastRenderedPageBreak/>
        <w:t>предоставление муниципальной услуги путем получения информации о ней по телефону, по письменным обращениям, по электронной почте.</w:t>
      </w:r>
    </w:p>
    <w:p w:rsidR="00AD2CDC" w:rsidRPr="003B77AE" w:rsidRDefault="00AD2CDC" w:rsidP="000514CF">
      <w:pPr>
        <w:widowControl w:val="0"/>
        <w:shd w:val="clear" w:color="auto" w:fill="FFFFFF"/>
        <w:tabs>
          <w:tab w:val="num" w:pos="0"/>
        </w:tabs>
        <w:autoSpaceDE w:val="0"/>
        <w:autoSpaceDN w:val="0"/>
        <w:adjustRightInd w:val="0"/>
        <w:ind w:firstLine="567"/>
        <w:jc w:val="both"/>
        <w:rPr>
          <w:rFonts w:ascii="Arial" w:hAnsi="Arial" w:cs="Arial"/>
          <w:sz w:val="24"/>
          <w:szCs w:val="24"/>
        </w:rPr>
      </w:pPr>
      <w:r w:rsidRPr="003B77AE">
        <w:rPr>
          <w:rFonts w:ascii="Arial" w:hAnsi="Arial" w:cs="Arial"/>
          <w:sz w:val="24"/>
          <w:szCs w:val="24"/>
        </w:rP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AD2CDC" w:rsidRPr="003B77AE" w:rsidRDefault="00AD2CDC" w:rsidP="000514CF">
      <w:pPr>
        <w:widowControl w:val="0"/>
        <w:shd w:val="clear" w:color="auto" w:fill="FFFFFF"/>
        <w:tabs>
          <w:tab w:val="num" w:pos="0"/>
        </w:tabs>
        <w:autoSpaceDE w:val="0"/>
        <w:autoSpaceDN w:val="0"/>
        <w:adjustRightInd w:val="0"/>
        <w:ind w:firstLine="567"/>
        <w:jc w:val="both"/>
        <w:rPr>
          <w:rFonts w:ascii="Arial" w:hAnsi="Arial" w:cs="Arial"/>
          <w:sz w:val="24"/>
          <w:szCs w:val="24"/>
        </w:rPr>
      </w:pPr>
      <w:r w:rsidRPr="003B77AE">
        <w:rPr>
          <w:rFonts w:ascii="Arial" w:hAnsi="Arial" w:cs="Arial"/>
          <w:sz w:val="24"/>
          <w:szCs w:val="24"/>
        </w:rPr>
        <w:t>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пунктом 5.</w:t>
      </w:r>
      <w:r w:rsidR="00D65FDB">
        <w:rPr>
          <w:rFonts w:ascii="Arial" w:hAnsi="Arial" w:cs="Arial"/>
          <w:sz w:val="24"/>
          <w:szCs w:val="24"/>
        </w:rPr>
        <w:t>9</w:t>
      </w:r>
      <w:r w:rsidRPr="003B77AE">
        <w:rPr>
          <w:rFonts w:ascii="Arial" w:hAnsi="Arial" w:cs="Arial"/>
          <w:sz w:val="24"/>
          <w:szCs w:val="24"/>
        </w:rPr>
        <w:t xml:space="preserve"> настоящего Регламента.</w:t>
      </w:r>
    </w:p>
    <w:p w:rsidR="00C65163" w:rsidRPr="003B77AE" w:rsidRDefault="00C65163" w:rsidP="00D65FDB">
      <w:pPr>
        <w:shd w:val="clear" w:color="auto" w:fill="FFFFFF"/>
        <w:ind w:firstLine="567"/>
        <w:jc w:val="both"/>
        <w:rPr>
          <w:rFonts w:ascii="Arial" w:hAnsi="Arial" w:cs="Arial"/>
          <w:sz w:val="24"/>
          <w:szCs w:val="24"/>
        </w:rPr>
      </w:pPr>
      <w:r w:rsidRPr="003B77AE">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65163" w:rsidRPr="003B77AE" w:rsidRDefault="00C65163" w:rsidP="000514CF">
      <w:pPr>
        <w:pStyle w:val="2"/>
        <w:ind w:right="-83" w:firstLine="567"/>
        <w:rPr>
          <w:rFonts w:ascii="Arial" w:hAnsi="Arial" w:cs="Arial"/>
          <w:sz w:val="24"/>
          <w:szCs w:val="24"/>
        </w:rPr>
      </w:pPr>
      <w:r w:rsidRPr="003B77AE">
        <w:rPr>
          <w:rFonts w:ascii="Arial" w:hAnsi="Arial" w:cs="Arial"/>
          <w:sz w:val="24"/>
          <w:szCs w:val="24"/>
        </w:rPr>
        <w:t>5.1. Заявители имеют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C65163" w:rsidRPr="003B77AE" w:rsidRDefault="00C65163" w:rsidP="000514CF">
      <w:pPr>
        <w:pStyle w:val="a5"/>
        <w:shd w:val="clear" w:color="auto" w:fill="FFFFFF"/>
        <w:tabs>
          <w:tab w:val="left" w:pos="908"/>
        </w:tabs>
        <w:spacing w:line="326" w:lineRule="exact"/>
        <w:ind w:right="20" w:firstLine="567"/>
        <w:rPr>
          <w:rFonts w:ascii="Arial" w:hAnsi="Arial" w:cs="Arial"/>
          <w:sz w:val="24"/>
          <w:szCs w:val="24"/>
        </w:rPr>
      </w:pPr>
      <w:r w:rsidRPr="003B77AE">
        <w:rPr>
          <w:rFonts w:ascii="Arial" w:hAnsi="Arial" w:cs="Arial"/>
          <w:sz w:val="24"/>
          <w:szCs w:val="24"/>
        </w:rPr>
        <w:t>5.2. Заявитель может обратиться с жалобой, в том числе в следующих случаях:</w:t>
      </w:r>
    </w:p>
    <w:p w:rsidR="00C65163" w:rsidRPr="003B77AE" w:rsidRDefault="00C65163" w:rsidP="000514CF">
      <w:pPr>
        <w:pStyle w:val="a5"/>
        <w:tabs>
          <w:tab w:val="left" w:pos="993"/>
          <w:tab w:val="left" w:pos="1134"/>
        </w:tabs>
        <w:ind w:right="20" w:firstLine="567"/>
        <w:rPr>
          <w:rFonts w:ascii="Arial" w:hAnsi="Arial" w:cs="Arial"/>
          <w:sz w:val="24"/>
          <w:szCs w:val="24"/>
        </w:rPr>
      </w:pPr>
      <w:r w:rsidRPr="003B77AE">
        <w:rPr>
          <w:rFonts w:ascii="Arial" w:hAnsi="Arial" w:cs="Arial"/>
          <w:sz w:val="24"/>
          <w:szCs w:val="24"/>
        </w:rPr>
        <w:t>а) нарушение срока регистрации заявления о предоставлении муниципальной услуги;</w:t>
      </w:r>
    </w:p>
    <w:p w:rsidR="00C65163" w:rsidRPr="003B77AE" w:rsidRDefault="00C65163" w:rsidP="000514CF">
      <w:pPr>
        <w:pStyle w:val="a5"/>
        <w:tabs>
          <w:tab w:val="left" w:pos="993"/>
          <w:tab w:val="left" w:pos="1134"/>
        </w:tabs>
        <w:ind w:right="20" w:firstLine="567"/>
        <w:rPr>
          <w:rFonts w:ascii="Arial" w:hAnsi="Arial" w:cs="Arial"/>
          <w:sz w:val="24"/>
          <w:szCs w:val="24"/>
        </w:rPr>
      </w:pPr>
      <w:r w:rsidRPr="003B77AE">
        <w:rPr>
          <w:rFonts w:ascii="Arial" w:hAnsi="Arial" w:cs="Arial"/>
          <w:sz w:val="24"/>
          <w:szCs w:val="24"/>
        </w:rPr>
        <w:t>б) нарушение срока предоставления муниципальной услуги;</w:t>
      </w:r>
    </w:p>
    <w:p w:rsidR="00C65163" w:rsidRPr="003B77AE" w:rsidRDefault="00C65163" w:rsidP="000514CF">
      <w:pPr>
        <w:pStyle w:val="a5"/>
        <w:tabs>
          <w:tab w:val="left" w:pos="841"/>
          <w:tab w:val="left" w:pos="993"/>
          <w:tab w:val="left" w:pos="1134"/>
        </w:tabs>
        <w:ind w:right="20" w:firstLine="567"/>
        <w:rPr>
          <w:rFonts w:ascii="Arial" w:hAnsi="Arial" w:cs="Arial"/>
          <w:sz w:val="24"/>
          <w:szCs w:val="24"/>
        </w:rPr>
      </w:pPr>
      <w:r w:rsidRPr="003B77AE">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80A86" w:rsidRPr="003B77AE" w:rsidRDefault="00C65163" w:rsidP="000514CF">
      <w:pPr>
        <w:pStyle w:val="a5"/>
        <w:tabs>
          <w:tab w:val="left" w:pos="855"/>
          <w:tab w:val="left" w:pos="993"/>
          <w:tab w:val="left" w:pos="1134"/>
        </w:tabs>
        <w:ind w:right="20" w:firstLine="567"/>
        <w:rPr>
          <w:rFonts w:ascii="Arial" w:hAnsi="Arial" w:cs="Arial"/>
          <w:sz w:val="24"/>
          <w:szCs w:val="24"/>
        </w:rPr>
      </w:pPr>
      <w:r w:rsidRPr="003B77AE">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65163" w:rsidRPr="003B77AE" w:rsidRDefault="00C65163" w:rsidP="000514CF">
      <w:pPr>
        <w:pStyle w:val="a5"/>
        <w:tabs>
          <w:tab w:val="left" w:pos="855"/>
          <w:tab w:val="left" w:pos="993"/>
          <w:tab w:val="left" w:pos="1134"/>
        </w:tabs>
        <w:ind w:right="20" w:firstLine="567"/>
        <w:rPr>
          <w:rFonts w:ascii="Arial" w:hAnsi="Arial" w:cs="Arial"/>
          <w:sz w:val="24"/>
          <w:szCs w:val="24"/>
        </w:rPr>
      </w:pPr>
      <w:r w:rsidRPr="003B77AE">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65163" w:rsidRPr="003B77AE" w:rsidRDefault="00C65163" w:rsidP="000514CF">
      <w:pPr>
        <w:pStyle w:val="a5"/>
        <w:tabs>
          <w:tab w:val="left" w:pos="993"/>
          <w:tab w:val="left" w:pos="1134"/>
        </w:tabs>
        <w:spacing w:line="322" w:lineRule="exact"/>
        <w:ind w:right="40" w:firstLine="567"/>
        <w:rPr>
          <w:rFonts w:ascii="Arial" w:hAnsi="Arial" w:cs="Arial"/>
          <w:sz w:val="24"/>
          <w:szCs w:val="24"/>
        </w:rPr>
      </w:pPr>
      <w:r w:rsidRPr="003B77AE">
        <w:rPr>
          <w:rFonts w:ascii="Arial" w:hAnsi="Arial" w:cs="Arial"/>
          <w:sz w:val="24"/>
          <w:szCs w:val="24"/>
        </w:rPr>
        <w:t>е)</w:t>
      </w:r>
      <w:r w:rsidR="0010637E">
        <w:rPr>
          <w:rFonts w:ascii="Arial" w:hAnsi="Arial" w:cs="Arial"/>
          <w:sz w:val="24"/>
          <w:szCs w:val="24"/>
        </w:rPr>
        <w:t xml:space="preserve"> </w:t>
      </w:r>
      <w:r w:rsidRPr="003B77AE">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65163" w:rsidRPr="003B77AE" w:rsidRDefault="00C65163" w:rsidP="000514CF">
      <w:pPr>
        <w:tabs>
          <w:tab w:val="left" w:pos="993"/>
          <w:tab w:val="left" w:pos="1134"/>
        </w:tabs>
        <w:autoSpaceDE w:val="0"/>
        <w:autoSpaceDN w:val="0"/>
        <w:adjustRightInd w:val="0"/>
        <w:ind w:firstLine="567"/>
        <w:jc w:val="both"/>
        <w:outlineLvl w:val="1"/>
        <w:rPr>
          <w:rFonts w:ascii="Arial" w:hAnsi="Arial" w:cs="Arial"/>
          <w:sz w:val="24"/>
          <w:szCs w:val="24"/>
        </w:rPr>
      </w:pPr>
      <w:r w:rsidRPr="003B77AE">
        <w:rPr>
          <w:rFonts w:ascii="Arial" w:hAnsi="Arial" w:cs="Arial"/>
          <w:sz w:val="24"/>
          <w:szCs w:val="24"/>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5163" w:rsidRPr="003B77AE" w:rsidRDefault="00C65163" w:rsidP="000514CF">
      <w:pPr>
        <w:pStyle w:val="af3"/>
        <w:ind w:firstLine="567"/>
        <w:jc w:val="both"/>
        <w:rPr>
          <w:rFonts w:ascii="Arial" w:hAnsi="Arial" w:cs="Arial"/>
          <w:sz w:val="24"/>
          <w:szCs w:val="24"/>
        </w:rPr>
      </w:pPr>
      <w:r w:rsidRPr="003B77AE">
        <w:rPr>
          <w:rFonts w:ascii="Arial" w:hAnsi="Arial" w:cs="Arial"/>
          <w:sz w:val="24"/>
          <w:szCs w:val="24"/>
        </w:rPr>
        <w:t>5.3. Жалоба подается в письменной форме, в том числе при личном приеме Заявителя, или в электронной форме.</w:t>
      </w:r>
    </w:p>
    <w:p w:rsidR="00C65163" w:rsidRPr="003B77AE" w:rsidRDefault="00C65163" w:rsidP="000514CF">
      <w:pPr>
        <w:pStyle w:val="af3"/>
        <w:ind w:firstLine="567"/>
        <w:jc w:val="both"/>
        <w:rPr>
          <w:rFonts w:ascii="Arial" w:hAnsi="Arial" w:cs="Arial"/>
          <w:sz w:val="24"/>
          <w:szCs w:val="24"/>
        </w:rPr>
      </w:pPr>
      <w:r w:rsidRPr="003B77AE">
        <w:rPr>
          <w:rFonts w:ascii="Arial" w:hAnsi="Arial" w:cs="Arial"/>
          <w:sz w:val="24"/>
          <w:szCs w:val="24"/>
        </w:rPr>
        <w:t>Жалоба в письменной форме может быть направлена по почте.</w:t>
      </w:r>
    </w:p>
    <w:p w:rsidR="00C65163" w:rsidRPr="003B77AE" w:rsidRDefault="00C65163" w:rsidP="000514CF">
      <w:pPr>
        <w:pStyle w:val="af3"/>
        <w:ind w:firstLine="567"/>
        <w:jc w:val="both"/>
        <w:rPr>
          <w:rFonts w:ascii="Arial" w:hAnsi="Arial" w:cs="Arial"/>
          <w:sz w:val="24"/>
          <w:szCs w:val="24"/>
        </w:rPr>
      </w:pPr>
      <w:r w:rsidRPr="003B77AE">
        <w:rPr>
          <w:rFonts w:ascii="Arial" w:hAnsi="Arial" w:cs="Arial"/>
          <w:sz w:val="24"/>
          <w:szCs w:val="24"/>
        </w:rPr>
        <w:t>В электронной форме жалоба может быть подана Заявителем посредством:</w:t>
      </w:r>
    </w:p>
    <w:p w:rsidR="00C65163" w:rsidRPr="003B77AE" w:rsidRDefault="00C65163" w:rsidP="000514CF">
      <w:pPr>
        <w:pStyle w:val="a5"/>
        <w:tabs>
          <w:tab w:val="left" w:pos="1173"/>
        </w:tabs>
        <w:ind w:right="40" w:firstLine="567"/>
        <w:rPr>
          <w:rFonts w:ascii="Arial" w:hAnsi="Arial" w:cs="Arial"/>
          <w:sz w:val="24"/>
          <w:szCs w:val="24"/>
        </w:rPr>
      </w:pPr>
      <w:r w:rsidRPr="003B77AE">
        <w:rPr>
          <w:rFonts w:ascii="Arial" w:hAnsi="Arial" w:cs="Arial"/>
          <w:sz w:val="24"/>
          <w:szCs w:val="24"/>
        </w:rPr>
        <w:t>а)</w:t>
      </w:r>
      <w:r w:rsidR="00671604" w:rsidRPr="003B77AE">
        <w:rPr>
          <w:rFonts w:ascii="Arial" w:hAnsi="Arial" w:cs="Arial"/>
          <w:sz w:val="24"/>
          <w:szCs w:val="24"/>
        </w:rPr>
        <w:t xml:space="preserve"> </w:t>
      </w:r>
      <w:r w:rsidRPr="003B77AE">
        <w:rPr>
          <w:rFonts w:ascii="Arial" w:hAnsi="Arial" w:cs="Arial"/>
          <w:sz w:val="24"/>
          <w:szCs w:val="24"/>
        </w:rPr>
        <w:t xml:space="preserve">официального сайта администрации города Мурманска в информационно-телекоммуникационной сети Интернет </w:t>
      </w:r>
      <w:r w:rsidRPr="003B77AE">
        <w:rPr>
          <w:rFonts w:ascii="Arial" w:hAnsi="Arial" w:cs="Arial"/>
          <w:color w:val="000000"/>
          <w:sz w:val="24"/>
          <w:szCs w:val="24"/>
        </w:rPr>
        <w:t>(</w:t>
      </w:r>
      <w:hyperlink r:id="rId14" w:history="1">
        <w:r w:rsidRPr="003B77AE">
          <w:rPr>
            <w:rStyle w:val="a7"/>
            <w:rFonts w:ascii="Arial" w:hAnsi="Arial" w:cs="Arial"/>
            <w:color w:val="000000"/>
            <w:sz w:val="24"/>
            <w:szCs w:val="24"/>
            <w:u w:val="none"/>
            <w:lang w:val="en-US"/>
          </w:rPr>
          <w:t>www</w:t>
        </w:r>
        <w:r w:rsidRPr="003B77AE">
          <w:rPr>
            <w:rStyle w:val="a7"/>
            <w:rFonts w:ascii="Arial" w:hAnsi="Arial" w:cs="Arial"/>
            <w:color w:val="000000"/>
            <w:sz w:val="24"/>
            <w:szCs w:val="24"/>
            <w:u w:val="none"/>
          </w:rPr>
          <w:t>.</w:t>
        </w:r>
        <w:r w:rsidRPr="003B77AE">
          <w:rPr>
            <w:rStyle w:val="a7"/>
            <w:rFonts w:ascii="Arial" w:hAnsi="Arial" w:cs="Arial"/>
            <w:color w:val="000000"/>
            <w:sz w:val="24"/>
            <w:szCs w:val="24"/>
            <w:u w:val="none"/>
            <w:lang w:val="en-US"/>
          </w:rPr>
          <w:t>citymurmansk</w:t>
        </w:r>
        <w:r w:rsidRPr="003B77AE">
          <w:rPr>
            <w:rStyle w:val="a7"/>
            <w:rFonts w:ascii="Arial" w:hAnsi="Arial" w:cs="Arial"/>
            <w:color w:val="000000"/>
            <w:sz w:val="24"/>
            <w:szCs w:val="24"/>
            <w:u w:val="none"/>
          </w:rPr>
          <w:t>.</w:t>
        </w:r>
        <w:r w:rsidRPr="003B77AE">
          <w:rPr>
            <w:rStyle w:val="a7"/>
            <w:rFonts w:ascii="Arial" w:hAnsi="Arial" w:cs="Arial"/>
            <w:color w:val="000000"/>
            <w:sz w:val="24"/>
            <w:szCs w:val="24"/>
            <w:u w:val="none"/>
            <w:lang w:val="en-US"/>
          </w:rPr>
          <w:t>ru</w:t>
        </w:r>
      </w:hyperlink>
      <w:r w:rsidRPr="003B77AE">
        <w:rPr>
          <w:rFonts w:ascii="Arial" w:hAnsi="Arial" w:cs="Arial"/>
          <w:color w:val="000000"/>
          <w:sz w:val="24"/>
          <w:szCs w:val="24"/>
        </w:rPr>
        <w:t>);</w:t>
      </w:r>
    </w:p>
    <w:p w:rsidR="00C65163" w:rsidRPr="003B77AE" w:rsidRDefault="00C65163" w:rsidP="000514CF">
      <w:pPr>
        <w:pStyle w:val="a5"/>
        <w:tabs>
          <w:tab w:val="left" w:pos="1058"/>
        </w:tabs>
        <w:ind w:right="40" w:firstLine="567"/>
        <w:rPr>
          <w:rFonts w:ascii="Arial" w:hAnsi="Arial" w:cs="Arial"/>
          <w:color w:val="000000"/>
          <w:sz w:val="24"/>
          <w:szCs w:val="24"/>
        </w:rPr>
      </w:pPr>
      <w:r w:rsidRPr="003B77AE">
        <w:rPr>
          <w:rFonts w:ascii="Arial" w:hAnsi="Arial" w:cs="Arial"/>
          <w:sz w:val="24"/>
          <w:szCs w:val="24"/>
        </w:rPr>
        <w:t xml:space="preserve">б) федеральной государственной информационной системы «Единый портал государственных и муниципальных услуг (функций)» </w:t>
      </w:r>
      <w:r w:rsidR="0010637E">
        <w:rPr>
          <w:rFonts w:ascii="Arial" w:hAnsi="Arial" w:cs="Arial"/>
          <w:sz w:val="24"/>
          <w:szCs w:val="24"/>
        </w:rPr>
        <w:t>(</w:t>
      </w:r>
      <w:hyperlink r:id="rId15" w:history="1">
        <w:r w:rsidRPr="003B77AE">
          <w:rPr>
            <w:rStyle w:val="a7"/>
            <w:rFonts w:ascii="Arial" w:hAnsi="Arial" w:cs="Arial"/>
            <w:color w:val="000000"/>
            <w:sz w:val="24"/>
            <w:szCs w:val="24"/>
            <w:u w:val="none"/>
          </w:rPr>
          <w:t>www.gosuslugi.ru</w:t>
        </w:r>
      </w:hyperlink>
      <w:r w:rsidRPr="003B77AE">
        <w:rPr>
          <w:rFonts w:ascii="Arial" w:hAnsi="Arial" w:cs="Arial"/>
          <w:color w:val="000000"/>
          <w:sz w:val="24"/>
          <w:szCs w:val="24"/>
        </w:rPr>
        <w:t>);</w:t>
      </w:r>
    </w:p>
    <w:p w:rsidR="00C65163" w:rsidRPr="003B77AE" w:rsidRDefault="00C65163" w:rsidP="000514CF">
      <w:pPr>
        <w:pStyle w:val="a5"/>
        <w:tabs>
          <w:tab w:val="left" w:pos="1058"/>
        </w:tabs>
        <w:ind w:right="40" w:firstLine="567"/>
        <w:rPr>
          <w:rFonts w:ascii="Arial" w:hAnsi="Arial" w:cs="Arial"/>
          <w:sz w:val="24"/>
          <w:szCs w:val="24"/>
        </w:rPr>
      </w:pPr>
      <w:r w:rsidRPr="003B77AE">
        <w:rPr>
          <w:rFonts w:ascii="Arial" w:hAnsi="Arial" w:cs="Arial"/>
          <w:sz w:val="24"/>
          <w:szCs w:val="24"/>
        </w:rPr>
        <w:t xml:space="preserve">в) регионального портала государственных и муниципальных услуг </w:t>
      </w:r>
      <w:r w:rsidRPr="003B77AE">
        <w:rPr>
          <w:rFonts w:ascii="Arial" w:hAnsi="Arial" w:cs="Arial"/>
          <w:color w:val="000000"/>
          <w:sz w:val="24"/>
          <w:szCs w:val="24"/>
        </w:rPr>
        <w:t>(</w:t>
      </w:r>
      <w:hyperlink r:id="rId16" w:history="1">
        <w:r w:rsidRPr="003B77AE">
          <w:rPr>
            <w:rStyle w:val="a7"/>
            <w:rFonts w:ascii="Arial" w:hAnsi="Arial" w:cs="Arial"/>
            <w:color w:val="000000"/>
            <w:sz w:val="24"/>
            <w:szCs w:val="24"/>
            <w:u w:val="none"/>
            <w:lang w:val="en-US"/>
          </w:rPr>
          <w:t>www</w:t>
        </w:r>
        <w:r w:rsidRPr="003B77AE">
          <w:rPr>
            <w:rStyle w:val="a7"/>
            <w:rFonts w:ascii="Arial" w:hAnsi="Arial" w:cs="Arial"/>
            <w:color w:val="000000"/>
            <w:sz w:val="24"/>
            <w:szCs w:val="24"/>
            <w:u w:val="none"/>
          </w:rPr>
          <w:t>.51.</w:t>
        </w:r>
        <w:r w:rsidRPr="003B77AE">
          <w:rPr>
            <w:rStyle w:val="a7"/>
            <w:rFonts w:ascii="Arial" w:hAnsi="Arial" w:cs="Arial"/>
            <w:color w:val="000000"/>
            <w:sz w:val="24"/>
            <w:szCs w:val="24"/>
            <w:u w:val="none"/>
            <w:lang w:val="en-US"/>
          </w:rPr>
          <w:t>gosuslugi</w:t>
        </w:r>
        <w:r w:rsidRPr="003B77AE">
          <w:rPr>
            <w:rStyle w:val="a7"/>
            <w:rFonts w:ascii="Arial" w:hAnsi="Arial" w:cs="Arial"/>
            <w:color w:val="000000"/>
            <w:sz w:val="24"/>
            <w:szCs w:val="24"/>
            <w:u w:val="none"/>
          </w:rPr>
          <w:t>.</w:t>
        </w:r>
        <w:r w:rsidRPr="003B77AE">
          <w:rPr>
            <w:rStyle w:val="a7"/>
            <w:rFonts w:ascii="Arial" w:hAnsi="Arial" w:cs="Arial"/>
            <w:color w:val="000000"/>
            <w:sz w:val="24"/>
            <w:szCs w:val="24"/>
            <w:u w:val="none"/>
            <w:lang w:val="en-US"/>
          </w:rPr>
          <w:t>ru</w:t>
        </w:r>
      </w:hyperlink>
      <w:r w:rsidRPr="003B77AE">
        <w:rPr>
          <w:rFonts w:ascii="Arial" w:hAnsi="Arial" w:cs="Arial"/>
          <w:sz w:val="24"/>
          <w:szCs w:val="24"/>
        </w:rPr>
        <w:t>).</w:t>
      </w:r>
    </w:p>
    <w:p w:rsidR="00C65163" w:rsidRPr="003B77AE" w:rsidRDefault="00C65163" w:rsidP="000514CF">
      <w:pPr>
        <w:pStyle w:val="af3"/>
        <w:ind w:firstLine="567"/>
        <w:jc w:val="both"/>
        <w:rPr>
          <w:rFonts w:ascii="Arial" w:hAnsi="Arial" w:cs="Arial"/>
          <w:sz w:val="24"/>
          <w:szCs w:val="24"/>
        </w:rPr>
      </w:pPr>
      <w:r w:rsidRPr="003B77AE">
        <w:rPr>
          <w:rFonts w:ascii="Arial" w:hAnsi="Arial" w:cs="Arial"/>
          <w:sz w:val="24"/>
          <w:szCs w:val="24"/>
        </w:rPr>
        <w:lastRenderedPageBreak/>
        <w:t>При подаче жалобы в электронной форме документы, указанные в пункте 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5163" w:rsidRPr="003B77AE" w:rsidRDefault="00C65163" w:rsidP="000514CF">
      <w:pPr>
        <w:pStyle w:val="41"/>
        <w:tabs>
          <w:tab w:val="left" w:pos="894"/>
        </w:tabs>
        <w:spacing w:line="322" w:lineRule="exact"/>
        <w:ind w:firstLine="567"/>
        <w:jc w:val="both"/>
        <w:rPr>
          <w:rFonts w:ascii="Arial" w:hAnsi="Arial" w:cs="Arial"/>
          <w:sz w:val="24"/>
          <w:szCs w:val="24"/>
        </w:rPr>
      </w:pPr>
      <w:r w:rsidRPr="003B77AE">
        <w:rPr>
          <w:rFonts w:ascii="Arial" w:hAnsi="Arial" w:cs="Arial"/>
          <w:sz w:val="24"/>
          <w:szCs w:val="24"/>
        </w:rPr>
        <w:t>5.4. Жалоба подается в свободной форме и должна содержать:</w:t>
      </w:r>
    </w:p>
    <w:p w:rsidR="00C65163" w:rsidRPr="003B77AE" w:rsidRDefault="00C65163" w:rsidP="000514CF">
      <w:pPr>
        <w:pStyle w:val="41"/>
        <w:tabs>
          <w:tab w:val="left" w:pos="894"/>
        </w:tabs>
        <w:spacing w:line="322" w:lineRule="exact"/>
        <w:ind w:firstLine="567"/>
        <w:jc w:val="both"/>
        <w:rPr>
          <w:rFonts w:ascii="Arial" w:hAnsi="Arial" w:cs="Arial"/>
          <w:sz w:val="24"/>
          <w:szCs w:val="24"/>
        </w:rPr>
      </w:pPr>
      <w:r w:rsidRPr="003B77AE">
        <w:rPr>
          <w:rFonts w:ascii="Arial" w:hAnsi="Arial" w:cs="Arial"/>
          <w:sz w:val="24"/>
          <w:szCs w:val="24"/>
        </w:rPr>
        <w:t>а) наименование Комитета, его должностного лица либо муниципального служащего, решения и действия (бездействие) которых обжалуются;</w:t>
      </w:r>
    </w:p>
    <w:p w:rsidR="00C65163" w:rsidRPr="003B77AE" w:rsidRDefault="00C65163" w:rsidP="000514CF">
      <w:pPr>
        <w:pStyle w:val="a5"/>
        <w:tabs>
          <w:tab w:val="left" w:pos="948"/>
        </w:tabs>
        <w:spacing w:line="322" w:lineRule="exact"/>
        <w:ind w:right="40" w:firstLine="567"/>
        <w:rPr>
          <w:rFonts w:ascii="Arial" w:hAnsi="Arial" w:cs="Arial"/>
          <w:sz w:val="24"/>
          <w:szCs w:val="24"/>
        </w:rPr>
      </w:pPr>
      <w:r w:rsidRPr="003B77AE">
        <w:rPr>
          <w:rFonts w:ascii="Arial" w:hAnsi="Arial" w:cs="Arial"/>
          <w:sz w:val="24"/>
          <w:szCs w:val="24"/>
        </w:rPr>
        <w:t xml:space="preserve">б) фамилию, имя, отчество (последнее </w:t>
      </w:r>
      <w:r w:rsidR="00990AB0" w:rsidRPr="003B77AE">
        <w:rPr>
          <w:rFonts w:ascii="Arial" w:hAnsi="Arial" w:cs="Arial"/>
          <w:sz w:val="24"/>
          <w:szCs w:val="24"/>
        </w:rPr>
        <w:t>–</w:t>
      </w:r>
      <w:r w:rsidRPr="003B77AE">
        <w:rPr>
          <w:rFonts w:ascii="Arial" w:hAnsi="Arial" w:cs="Arial"/>
          <w:sz w:val="24"/>
          <w:szCs w:val="24"/>
        </w:rPr>
        <w:t xml:space="preserve"> при наличии), сведения о месте жительства Заявителя </w:t>
      </w:r>
      <w:r w:rsidR="00990AB0" w:rsidRPr="003B77AE">
        <w:rPr>
          <w:rFonts w:ascii="Arial" w:hAnsi="Arial" w:cs="Arial"/>
          <w:sz w:val="24"/>
          <w:szCs w:val="24"/>
        </w:rPr>
        <w:t>–</w:t>
      </w:r>
      <w:r w:rsidRPr="003B77AE">
        <w:rPr>
          <w:rFonts w:ascii="Arial" w:hAnsi="Arial" w:cs="Arial"/>
          <w:sz w:val="24"/>
          <w:szCs w:val="24"/>
        </w:rPr>
        <w:t xml:space="preserve"> физического лица либо наименование, сведения о месте нахождения Заявителя</w:t>
      </w:r>
      <w:r w:rsidR="00990AB0" w:rsidRPr="003B77AE">
        <w:rPr>
          <w:rFonts w:ascii="Arial" w:hAnsi="Arial" w:cs="Arial"/>
          <w:sz w:val="24"/>
          <w:szCs w:val="24"/>
        </w:rPr>
        <w:t xml:space="preserve"> –</w:t>
      </w:r>
      <w:r w:rsidRPr="003B77AE">
        <w:rPr>
          <w:rFonts w:ascii="Arial" w:hAnsi="Arial" w:cs="Arial"/>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5163" w:rsidRPr="003B77AE" w:rsidRDefault="00C65163" w:rsidP="000514CF">
      <w:pPr>
        <w:pStyle w:val="a5"/>
        <w:tabs>
          <w:tab w:val="left" w:pos="958"/>
        </w:tabs>
        <w:spacing w:line="322" w:lineRule="exact"/>
        <w:ind w:right="40" w:firstLine="567"/>
        <w:rPr>
          <w:rFonts w:ascii="Arial" w:hAnsi="Arial" w:cs="Arial"/>
          <w:sz w:val="24"/>
          <w:szCs w:val="24"/>
        </w:rPr>
      </w:pPr>
      <w:r w:rsidRPr="003B77AE">
        <w:rPr>
          <w:rFonts w:ascii="Arial" w:hAnsi="Arial" w:cs="Arial"/>
          <w:sz w:val="24"/>
          <w:szCs w:val="24"/>
        </w:rPr>
        <w:t>в) сведения об обжалуемых решениях и действиях (бездействии) Комитета, его должностного лица либо муниципальных служащих;</w:t>
      </w:r>
    </w:p>
    <w:p w:rsidR="00C65163" w:rsidRPr="003B77AE" w:rsidRDefault="00C65163" w:rsidP="000514CF">
      <w:pPr>
        <w:pStyle w:val="a5"/>
        <w:tabs>
          <w:tab w:val="left" w:pos="972"/>
        </w:tabs>
        <w:spacing w:line="322" w:lineRule="exact"/>
        <w:ind w:right="40" w:firstLine="567"/>
        <w:rPr>
          <w:rFonts w:ascii="Arial" w:hAnsi="Arial" w:cs="Arial"/>
          <w:sz w:val="24"/>
          <w:szCs w:val="24"/>
        </w:rPr>
      </w:pPr>
      <w:r w:rsidRPr="003B77AE">
        <w:rPr>
          <w:rFonts w:ascii="Arial" w:hAnsi="Arial" w:cs="Arial"/>
          <w:sz w:val="24"/>
          <w:szCs w:val="24"/>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65163" w:rsidRPr="00433DDB" w:rsidRDefault="00C65163" w:rsidP="000514CF">
      <w:pPr>
        <w:pStyle w:val="a5"/>
        <w:shd w:val="clear" w:color="auto" w:fill="FFFFFF"/>
        <w:tabs>
          <w:tab w:val="left" w:pos="957"/>
        </w:tabs>
        <w:spacing w:line="326" w:lineRule="exact"/>
        <w:ind w:right="40" w:firstLine="567"/>
        <w:rPr>
          <w:rFonts w:ascii="Arial" w:hAnsi="Arial" w:cs="Arial"/>
          <w:sz w:val="24"/>
          <w:szCs w:val="24"/>
        </w:rPr>
      </w:pPr>
      <w:r w:rsidRPr="003B77AE">
        <w:rPr>
          <w:rFonts w:ascii="Arial" w:hAnsi="Arial" w:cs="Arial"/>
          <w:sz w:val="24"/>
          <w:szCs w:val="24"/>
        </w:rPr>
        <w:t>5.5. Прием жалоб осуществляется Комитетом по адресу: город Мурманск, улица Комсомольская, дом № 10, в рабочие дни: понедельник</w:t>
      </w:r>
      <w:r w:rsidR="004D26FE" w:rsidRPr="003B77AE">
        <w:rPr>
          <w:rFonts w:ascii="Arial" w:hAnsi="Arial" w:cs="Arial"/>
          <w:sz w:val="24"/>
          <w:szCs w:val="24"/>
        </w:rPr>
        <w:t>–</w:t>
      </w:r>
      <w:r w:rsidRPr="003B77AE">
        <w:rPr>
          <w:rFonts w:ascii="Arial" w:hAnsi="Arial" w:cs="Arial"/>
          <w:sz w:val="24"/>
          <w:szCs w:val="24"/>
        </w:rPr>
        <w:t>четверг</w:t>
      </w:r>
      <w:r w:rsidR="00990B83" w:rsidRPr="003B77AE">
        <w:rPr>
          <w:rFonts w:ascii="Arial" w:hAnsi="Arial" w:cs="Arial"/>
          <w:sz w:val="24"/>
          <w:szCs w:val="24"/>
        </w:rPr>
        <w:t xml:space="preserve"> </w:t>
      </w:r>
      <w:r w:rsidRPr="003B77AE">
        <w:rPr>
          <w:rFonts w:ascii="Arial" w:hAnsi="Arial" w:cs="Arial"/>
          <w:sz w:val="24"/>
          <w:szCs w:val="24"/>
        </w:rPr>
        <w:t>с 9.00 до 17.</w:t>
      </w:r>
      <w:r w:rsidR="00990AB0" w:rsidRPr="003B77AE">
        <w:rPr>
          <w:rFonts w:ascii="Arial" w:hAnsi="Arial" w:cs="Arial"/>
          <w:sz w:val="24"/>
          <w:szCs w:val="24"/>
        </w:rPr>
        <w:t>3</w:t>
      </w:r>
      <w:r w:rsidRPr="003B77AE">
        <w:rPr>
          <w:rFonts w:ascii="Arial" w:hAnsi="Arial" w:cs="Arial"/>
          <w:sz w:val="24"/>
          <w:szCs w:val="24"/>
        </w:rPr>
        <w:t>0, пятница – с 9.00 до 16.00; перерыв с 13.00 до 14.00;</w:t>
      </w:r>
      <w:r w:rsidR="00D65FDB">
        <w:rPr>
          <w:rFonts w:ascii="Arial" w:hAnsi="Arial" w:cs="Arial"/>
          <w:sz w:val="24"/>
          <w:szCs w:val="24"/>
        </w:rPr>
        <w:t xml:space="preserve"> </w:t>
      </w:r>
      <w:r w:rsidR="00990AB0" w:rsidRPr="003B77AE">
        <w:rPr>
          <w:rFonts w:ascii="Arial" w:hAnsi="Arial" w:cs="Arial"/>
          <w:sz w:val="24"/>
          <w:szCs w:val="24"/>
          <w:lang w:val="en-US"/>
        </w:rPr>
        <w:t>e</w:t>
      </w:r>
      <w:r w:rsidR="00990AB0" w:rsidRPr="003B77AE">
        <w:rPr>
          <w:rFonts w:ascii="Arial" w:hAnsi="Arial" w:cs="Arial"/>
          <w:sz w:val="24"/>
          <w:szCs w:val="24"/>
        </w:rPr>
        <w:t>-</w:t>
      </w:r>
      <w:hyperlink r:id="rId17" w:history="1">
        <w:r w:rsidRPr="003B77AE">
          <w:rPr>
            <w:rStyle w:val="a7"/>
            <w:rFonts w:ascii="Arial" w:hAnsi="Arial" w:cs="Arial"/>
            <w:color w:val="000000"/>
            <w:sz w:val="24"/>
            <w:szCs w:val="24"/>
            <w:u w:val="none"/>
          </w:rPr>
          <w:t>mail</w:t>
        </w:r>
        <w:r w:rsidR="00990AB0" w:rsidRPr="003B77AE">
          <w:rPr>
            <w:rStyle w:val="a7"/>
            <w:rFonts w:ascii="Arial" w:hAnsi="Arial" w:cs="Arial"/>
            <w:color w:val="000000"/>
            <w:sz w:val="24"/>
            <w:szCs w:val="24"/>
            <w:u w:val="none"/>
          </w:rPr>
          <w:t>:kio</w:t>
        </w:r>
        <w:r w:rsidRPr="003B77AE">
          <w:rPr>
            <w:rStyle w:val="a7"/>
            <w:rFonts w:ascii="Arial" w:hAnsi="Arial" w:cs="Arial"/>
            <w:color w:val="000000"/>
            <w:sz w:val="24"/>
            <w:szCs w:val="24"/>
            <w:u w:val="none"/>
          </w:rPr>
          <w:t>@</w:t>
        </w:r>
        <w:r w:rsidR="00990AB0" w:rsidRPr="003B77AE">
          <w:rPr>
            <w:rFonts w:ascii="Arial" w:hAnsi="Arial" w:cs="Arial"/>
            <w:sz w:val="24"/>
            <w:szCs w:val="24"/>
            <w:lang w:val="en-US"/>
          </w:rPr>
          <w:t>citymurmansk</w:t>
        </w:r>
        <w:r w:rsidRPr="003B77AE">
          <w:rPr>
            <w:rStyle w:val="a7"/>
            <w:rFonts w:ascii="Arial" w:hAnsi="Arial" w:cs="Arial"/>
            <w:color w:val="000000"/>
            <w:sz w:val="24"/>
            <w:szCs w:val="24"/>
            <w:u w:val="none"/>
          </w:rPr>
          <w:t>.ru</w:t>
        </w:r>
      </w:hyperlink>
      <w:r w:rsidRPr="003B77AE">
        <w:rPr>
          <w:rFonts w:ascii="Arial" w:hAnsi="Arial" w:cs="Arial"/>
          <w:color w:val="000000"/>
          <w:sz w:val="24"/>
          <w:szCs w:val="24"/>
        </w:rPr>
        <w:t xml:space="preserve">; </w:t>
      </w:r>
      <w:r w:rsidRPr="003B77AE">
        <w:rPr>
          <w:rFonts w:ascii="Arial" w:hAnsi="Arial" w:cs="Arial"/>
          <w:sz w:val="24"/>
          <w:szCs w:val="24"/>
        </w:rPr>
        <w:t>администрацией города Мурманска по адресу: город Мурманск, проспект Ленина, дом № 75, в рабочие дни: понедельник</w:t>
      </w:r>
      <w:r w:rsidR="004D26FE" w:rsidRPr="003B77AE">
        <w:rPr>
          <w:rFonts w:ascii="Arial" w:hAnsi="Arial" w:cs="Arial"/>
          <w:sz w:val="24"/>
          <w:szCs w:val="24"/>
        </w:rPr>
        <w:t>–</w:t>
      </w:r>
      <w:r w:rsidRPr="003B77AE">
        <w:rPr>
          <w:rFonts w:ascii="Arial" w:hAnsi="Arial" w:cs="Arial"/>
          <w:sz w:val="24"/>
          <w:szCs w:val="24"/>
        </w:rPr>
        <w:t>четверг с 9.00</w:t>
      </w:r>
      <w:r w:rsidR="00990B83" w:rsidRPr="003B77AE">
        <w:rPr>
          <w:rFonts w:ascii="Arial" w:hAnsi="Arial" w:cs="Arial"/>
          <w:sz w:val="24"/>
          <w:szCs w:val="24"/>
        </w:rPr>
        <w:t xml:space="preserve"> </w:t>
      </w:r>
      <w:r w:rsidRPr="003B77AE">
        <w:rPr>
          <w:rFonts w:ascii="Arial" w:hAnsi="Arial" w:cs="Arial"/>
          <w:sz w:val="24"/>
          <w:szCs w:val="24"/>
        </w:rPr>
        <w:t>до 17.30,</w:t>
      </w:r>
      <w:r w:rsidR="004D26FE" w:rsidRPr="003B77AE">
        <w:rPr>
          <w:rFonts w:ascii="Arial" w:hAnsi="Arial" w:cs="Arial"/>
          <w:sz w:val="24"/>
          <w:szCs w:val="24"/>
        </w:rPr>
        <w:t xml:space="preserve"> </w:t>
      </w:r>
      <w:r w:rsidRPr="003B77AE">
        <w:rPr>
          <w:rFonts w:ascii="Arial" w:hAnsi="Arial" w:cs="Arial"/>
          <w:sz w:val="24"/>
          <w:szCs w:val="24"/>
        </w:rPr>
        <w:t>пятница – с 9.00 до 16.00;</w:t>
      </w:r>
      <w:r w:rsidR="00990B83" w:rsidRPr="003B77AE">
        <w:rPr>
          <w:rFonts w:ascii="Arial" w:hAnsi="Arial" w:cs="Arial"/>
          <w:sz w:val="24"/>
          <w:szCs w:val="24"/>
        </w:rPr>
        <w:t xml:space="preserve"> </w:t>
      </w:r>
      <w:r w:rsidRPr="003B77AE">
        <w:rPr>
          <w:rFonts w:ascii="Arial" w:hAnsi="Arial" w:cs="Arial"/>
          <w:sz w:val="24"/>
          <w:szCs w:val="24"/>
        </w:rPr>
        <w:t>перерыв с 13.00 до 14.00;</w:t>
      </w:r>
      <w:r w:rsidR="00D65FDB">
        <w:rPr>
          <w:rFonts w:ascii="Arial" w:hAnsi="Arial" w:cs="Arial"/>
          <w:sz w:val="24"/>
          <w:szCs w:val="24"/>
        </w:rPr>
        <w:t xml:space="preserve"> </w:t>
      </w:r>
      <w:r w:rsidR="004D26FE" w:rsidRPr="003B77AE">
        <w:rPr>
          <w:rFonts w:ascii="Arial" w:hAnsi="Arial" w:cs="Arial"/>
          <w:sz w:val="24"/>
          <w:szCs w:val="24"/>
        </w:rPr>
        <w:t>е</w:t>
      </w:r>
      <w:r w:rsidR="004D26FE" w:rsidRPr="00433DDB">
        <w:rPr>
          <w:rFonts w:ascii="Arial" w:hAnsi="Arial" w:cs="Arial"/>
          <w:sz w:val="24"/>
          <w:szCs w:val="24"/>
        </w:rPr>
        <w:t>-</w:t>
      </w:r>
      <w:r w:rsidRPr="003B77AE">
        <w:rPr>
          <w:rFonts w:ascii="Arial" w:hAnsi="Arial" w:cs="Arial"/>
          <w:sz w:val="24"/>
          <w:szCs w:val="24"/>
          <w:lang w:val="en-US"/>
        </w:rPr>
        <w:t>mail</w:t>
      </w:r>
      <w:r w:rsidRPr="00433DDB">
        <w:rPr>
          <w:rFonts w:ascii="Arial" w:hAnsi="Arial" w:cs="Arial"/>
          <w:sz w:val="24"/>
          <w:szCs w:val="24"/>
        </w:rPr>
        <w:t>:</w:t>
      </w:r>
      <w:r w:rsidRPr="003B77AE">
        <w:rPr>
          <w:rFonts w:ascii="Arial" w:hAnsi="Arial" w:cs="Arial"/>
          <w:sz w:val="24"/>
          <w:szCs w:val="24"/>
          <w:lang w:val="en-US"/>
        </w:rPr>
        <w:t>citymurmansk</w:t>
      </w:r>
      <w:r w:rsidRPr="00433DDB">
        <w:rPr>
          <w:rFonts w:ascii="Arial" w:hAnsi="Arial" w:cs="Arial"/>
          <w:sz w:val="24"/>
          <w:szCs w:val="24"/>
        </w:rPr>
        <w:t>@</w:t>
      </w:r>
      <w:r w:rsidRPr="003B77AE">
        <w:rPr>
          <w:rFonts w:ascii="Arial" w:hAnsi="Arial" w:cs="Arial"/>
          <w:sz w:val="24"/>
          <w:szCs w:val="24"/>
          <w:lang w:val="en-US"/>
        </w:rPr>
        <w:t>citymurmansk</w:t>
      </w:r>
      <w:r w:rsidRPr="00433DDB">
        <w:rPr>
          <w:rFonts w:ascii="Arial" w:hAnsi="Arial" w:cs="Arial"/>
          <w:sz w:val="24"/>
          <w:szCs w:val="24"/>
        </w:rPr>
        <w:t>.</w:t>
      </w:r>
      <w:r w:rsidRPr="003B77AE">
        <w:rPr>
          <w:rFonts w:ascii="Arial" w:hAnsi="Arial" w:cs="Arial"/>
          <w:sz w:val="24"/>
          <w:szCs w:val="24"/>
          <w:lang w:val="en-US"/>
        </w:rPr>
        <w:t>ru</w:t>
      </w:r>
      <w:r w:rsidRPr="00433DDB">
        <w:rPr>
          <w:rFonts w:ascii="Arial" w:hAnsi="Arial" w:cs="Arial"/>
          <w:sz w:val="24"/>
          <w:szCs w:val="24"/>
        </w:rPr>
        <w:t>.</w:t>
      </w:r>
    </w:p>
    <w:p w:rsidR="00C65163" w:rsidRPr="003B77AE" w:rsidRDefault="00C65163" w:rsidP="000514CF">
      <w:pPr>
        <w:pStyle w:val="a5"/>
        <w:ind w:right="40" w:firstLine="567"/>
        <w:rPr>
          <w:rFonts w:ascii="Arial" w:hAnsi="Arial" w:cs="Arial"/>
          <w:sz w:val="24"/>
          <w:szCs w:val="24"/>
        </w:rPr>
      </w:pPr>
      <w:r w:rsidRPr="003B77AE">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5163" w:rsidRPr="003B77AE" w:rsidRDefault="00C65163" w:rsidP="000514CF">
      <w:pPr>
        <w:pStyle w:val="a5"/>
        <w:shd w:val="clear" w:color="auto" w:fill="FFFFFF"/>
        <w:tabs>
          <w:tab w:val="left" w:pos="1063"/>
        </w:tabs>
        <w:spacing w:line="322" w:lineRule="exact"/>
        <w:ind w:right="40" w:firstLine="567"/>
        <w:rPr>
          <w:rFonts w:ascii="Arial" w:hAnsi="Arial" w:cs="Arial"/>
          <w:sz w:val="24"/>
          <w:szCs w:val="24"/>
        </w:rPr>
      </w:pPr>
      <w:r w:rsidRPr="003B77AE">
        <w:rPr>
          <w:rFonts w:ascii="Arial" w:hAnsi="Arial" w:cs="Arial"/>
          <w:sz w:val="24"/>
          <w:szCs w:val="24"/>
        </w:rPr>
        <w:t>5.6.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5163" w:rsidRPr="003B77AE" w:rsidRDefault="00C65163" w:rsidP="000514CF">
      <w:pPr>
        <w:pStyle w:val="a5"/>
        <w:tabs>
          <w:tab w:val="left" w:pos="1073"/>
        </w:tabs>
        <w:spacing w:line="322" w:lineRule="exact"/>
        <w:ind w:right="40" w:firstLine="567"/>
        <w:rPr>
          <w:rFonts w:ascii="Arial" w:hAnsi="Arial" w:cs="Arial"/>
          <w:sz w:val="24"/>
          <w:szCs w:val="24"/>
        </w:rPr>
      </w:pPr>
      <w:r w:rsidRPr="003B77AE">
        <w:rPr>
          <w:rFonts w:ascii="Arial" w:hAnsi="Arial" w:cs="Arial"/>
          <w:sz w:val="24"/>
          <w:szCs w:val="24"/>
        </w:rPr>
        <w:t>а)</w:t>
      </w:r>
      <w:r w:rsidR="00CE4FAD">
        <w:rPr>
          <w:rFonts w:ascii="Arial" w:hAnsi="Arial" w:cs="Arial"/>
          <w:sz w:val="24"/>
          <w:szCs w:val="24"/>
        </w:rPr>
        <w:t xml:space="preserve"> </w:t>
      </w:r>
      <w:r w:rsidRPr="003B77AE">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C65163" w:rsidRPr="003B77AE" w:rsidRDefault="00C65163" w:rsidP="000514CF">
      <w:pPr>
        <w:pStyle w:val="a5"/>
        <w:tabs>
          <w:tab w:val="left" w:pos="1102"/>
        </w:tabs>
        <w:spacing w:line="322" w:lineRule="exact"/>
        <w:ind w:right="40" w:firstLine="567"/>
        <w:rPr>
          <w:rFonts w:ascii="Arial" w:hAnsi="Arial" w:cs="Arial"/>
          <w:sz w:val="24"/>
          <w:szCs w:val="24"/>
        </w:rPr>
      </w:pPr>
      <w:r w:rsidRPr="003B77AE">
        <w:rPr>
          <w:rFonts w:ascii="Arial" w:hAnsi="Arial" w:cs="Arial"/>
          <w:sz w:val="24"/>
          <w:szCs w:val="24"/>
        </w:rPr>
        <w:t>б)</w:t>
      </w:r>
      <w:r w:rsidR="00CE4FAD">
        <w:rPr>
          <w:rFonts w:ascii="Arial" w:hAnsi="Arial" w:cs="Arial"/>
          <w:sz w:val="24"/>
          <w:szCs w:val="24"/>
        </w:rPr>
        <w:t xml:space="preserve"> </w:t>
      </w:r>
      <w:r w:rsidRPr="003B77AE">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65163" w:rsidRPr="003B77AE" w:rsidRDefault="00C65163" w:rsidP="000514CF">
      <w:pPr>
        <w:pStyle w:val="a5"/>
        <w:tabs>
          <w:tab w:val="left" w:pos="540"/>
        </w:tabs>
        <w:spacing w:line="322" w:lineRule="exact"/>
        <w:ind w:right="97" w:firstLine="567"/>
        <w:rPr>
          <w:rFonts w:ascii="Arial" w:hAnsi="Arial" w:cs="Arial"/>
          <w:sz w:val="24"/>
          <w:szCs w:val="24"/>
        </w:rPr>
      </w:pPr>
      <w:r w:rsidRPr="003B77AE">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5163" w:rsidRPr="003B77AE" w:rsidRDefault="00C65163" w:rsidP="000514CF">
      <w:pPr>
        <w:pStyle w:val="a5"/>
        <w:shd w:val="clear" w:color="auto" w:fill="FFFFFF"/>
        <w:tabs>
          <w:tab w:val="left" w:pos="957"/>
        </w:tabs>
        <w:spacing w:line="326" w:lineRule="exact"/>
        <w:ind w:right="40" w:firstLine="567"/>
        <w:rPr>
          <w:rFonts w:ascii="Arial" w:hAnsi="Arial" w:cs="Arial"/>
          <w:sz w:val="24"/>
          <w:szCs w:val="24"/>
        </w:rPr>
      </w:pPr>
      <w:r w:rsidRPr="003B77AE">
        <w:rPr>
          <w:rFonts w:ascii="Arial" w:hAnsi="Arial" w:cs="Arial"/>
          <w:sz w:val="24"/>
          <w:szCs w:val="24"/>
        </w:rPr>
        <w:t>5.7.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C65163" w:rsidRPr="003B77AE" w:rsidRDefault="00C65163" w:rsidP="000514CF">
      <w:pPr>
        <w:pStyle w:val="a5"/>
        <w:shd w:val="clear" w:color="auto" w:fill="FFFFFF"/>
        <w:tabs>
          <w:tab w:val="left" w:pos="957"/>
        </w:tabs>
        <w:spacing w:line="326" w:lineRule="exact"/>
        <w:ind w:right="40" w:firstLine="567"/>
        <w:rPr>
          <w:rFonts w:ascii="Arial" w:hAnsi="Arial" w:cs="Arial"/>
          <w:sz w:val="24"/>
          <w:szCs w:val="24"/>
        </w:rPr>
      </w:pPr>
      <w:r w:rsidRPr="003B77AE">
        <w:rPr>
          <w:rFonts w:ascii="Arial" w:hAnsi="Arial" w:cs="Arial"/>
          <w:sz w:val="24"/>
          <w:szCs w:val="24"/>
        </w:rPr>
        <w:t xml:space="preserve">5.8. Жалоба может быть подана Заявителем через отделения Государственного областного бюджетного учреждения «Многофункциональный центр предоставления </w:t>
      </w:r>
      <w:r w:rsidRPr="003B77AE">
        <w:rPr>
          <w:rFonts w:ascii="Arial" w:hAnsi="Arial" w:cs="Arial"/>
          <w:sz w:val="24"/>
          <w:szCs w:val="24"/>
        </w:rPr>
        <w:lastRenderedPageBreak/>
        <w:t xml:space="preserve">государственных и муниципальных услуг Мурманской области» (далее </w:t>
      </w:r>
      <w:r w:rsidR="006A03FF" w:rsidRPr="003B77AE">
        <w:rPr>
          <w:rFonts w:ascii="Arial" w:hAnsi="Arial" w:cs="Arial"/>
          <w:sz w:val="24"/>
          <w:szCs w:val="24"/>
        </w:rPr>
        <w:t>–</w:t>
      </w:r>
      <w:r w:rsidRPr="003B77AE">
        <w:rPr>
          <w:rFonts w:ascii="Arial" w:hAnsi="Arial" w:cs="Arial"/>
          <w:sz w:val="24"/>
          <w:szCs w:val="24"/>
        </w:rPr>
        <w:t xml:space="preserve"> ГОБУ «МФЦ МО»).</w:t>
      </w:r>
    </w:p>
    <w:p w:rsidR="00C65163" w:rsidRPr="003B77AE" w:rsidRDefault="00C65163" w:rsidP="000514CF">
      <w:pPr>
        <w:ind w:firstLine="567"/>
        <w:jc w:val="both"/>
        <w:rPr>
          <w:rFonts w:ascii="Arial" w:hAnsi="Arial" w:cs="Arial"/>
          <w:sz w:val="24"/>
          <w:szCs w:val="24"/>
        </w:rPr>
      </w:pPr>
      <w:r w:rsidRPr="003B77AE">
        <w:rPr>
          <w:rFonts w:ascii="Arial" w:hAnsi="Arial" w:cs="Arial"/>
          <w:sz w:val="24"/>
          <w:szCs w:val="24"/>
        </w:rPr>
        <w:t>Отделение ГОБУ «МФЦ МО» по Ленинскому административному округу города Мурманска:</w:t>
      </w:r>
    </w:p>
    <w:p w:rsidR="00C65163" w:rsidRPr="003B77AE" w:rsidRDefault="00C65163" w:rsidP="000514CF">
      <w:pPr>
        <w:ind w:firstLine="567"/>
        <w:jc w:val="both"/>
        <w:rPr>
          <w:rFonts w:ascii="Arial" w:hAnsi="Arial" w:cs="Arial"/>
          <w:sz w:val="24"/>
          <w:szCs w:val="24"/>
        </w:rPr>
      </w:pPr>
      <w:r w:rsidRPr="003B77AE">
        <w:rPr>
          <w:rFonts w:ascii="Arial" w:hAnsi="Arial" w:cs="Arial"/>
          <w:sz w:val="24"/>
          <w:szCs w:val="24"/>
        </w:rPr>
        <w:t>Адрес: 183034, город Мурманск, улица А</w:t>
      </w:r>
      <w:r w:rsidR="006A03FF" w:rsidRPr="003B77AE">
        <w:rPr>
          <w:rFonts w:ascii="Arial" w:hAnsi="Arial" w:cs="Arial"/>
          <w:sz w:val="24"/>
          <w:szCs w:val="24"/>
        </w:rPr>
        <w:t>лексея</w:t>
      </w:r>
      <w:r w:rsidRPr="003B77AE">
        <w:rPr>
          <w:rFonts w:ascii="Arial" w:hAnsi="Arial" w:cs="Arial"/>
          <w:sz w:val="24"/>
          <w:szCs w:val="24"/>
        </w:rPr>
        <w:t xml:space="preserve"> Хлобыстова, дом 26.</w:t>
      </w:r>
    </w:p>
    <w:p w:rsidR="00C65163" w:rsidRPr="003B77AE" w:rsidRDefault="00C65163" w:rsidP="000514CF">
      <w:pPr>
        <w:ind w:firstLine="567"/>
        <w:jc w:val="both"/>
        <w:rPr>
          <w:rFonts w:ascii="Arial" w:hAnsi="Arial" w:cs="Arial"/>
          <w:sz w:val="24"/>
          <w:szCs w:val="24"/>
        </w:rPr>
      </w:pPr>
      <w:r w:rsidRPr="003B77AE">
        <w:rPr>
          <w:rFonts w:ascii="Arial" w:hAnsi="Arial" w:cs="Arial"/>
          <w:sz w:val="24"/>
          <w:szCs w:val="24"/>
        </w:rPr>
        <w:t>Адрес электронной почты: е-mail: info@mfc51.ru.</w:t>
      </w:r>
    </w:p>
    <w:p w:rsidR="00C65163" w:rsidRPr="003B77AE" w:rsidRDefault="00C65163" w:rsidP="000514CF">
      <w:pPr>
        <w:ind w:firstLine="567"/>
        <w:jc w:val="both"/>
        <w:rPr>
          <w:rFonts w:ascii="Arial" w:hAnsi="Arial" w:cs="Arial"/>
          <w:sz w:val="24"/>
          <w:szCs w:val="24"/>
        </w:rPr>
      </w:pPr>
      <w:r w:rsidRPr="003B77AE">
        <w:rPr>
          <w:rFonts w:ascii="Arial" w:hAnsi="Arial" w:cs="Arial"/>
          <w:spacing w:val="-1"/>
          <w:sz w:val="24"/>
          <w:szCs w:val="24"/>
        </w:rPr>
        <w:t xml:space="preserve">Телефон для справок: </w:t>
      </w:r>
      <w:r w:rsidRPr="003B77AE">
        <w:rPr>
          <w:rFonts w:ascii="Arial" w:hAnsi="Arial" w:cs="Arial"/>
          <w:sz w:val="24"/>
          <w:szCs w:val="24"/>
        </w:rPr>
        <w:t>(8152) 22-60-36.</w:t>
      </w:r>
    </w:p>
    <w:p w:rsidR="00C65163" w:rsidRPr="003B77AE" w:rsidRDefault="00C65163" w:rsidP="000514CF">
      <w:pPr>
        <w:ind w:firstLine="567"/>
        <w:jc w:val="both"/>
        <w:rPr>
          <w:rFonts w:ascii="Arial" w:hAnsi="Arial" w:cs="Arial"/>
          <w:sz w:val="24"/>
          <w:szCs w:val="24"/>
        </w:rPr>
      </w:pPr>
      <w:r w:rsidRPr="003B77AE">
        <w:rPr>
          <w:rFonts w:ascii="Arial" w:hAnsi="Arial" w:cs="Arial"/>
          <w:sz w:val="24"/>
          <w:szCs w:val="24"/>
        </w:rPr>
        <w:t>Отделение ГОБУ «МФЦ МО» по Октябрьскому административному округу города Мурманска:</w:t>
      </w:r>
    </w:p>
    <w:p w:rsidR="00C65163" w:rsidRPr="003B77AE" w:rsidRDefault="00C65163" w:rsidP="000514CF">
      <w:pPr>
        <w:ind w:firstLine="567"/>
        <w:jc w:val="both"/>
        <w:rPr>
          <w:rFonts w:ascii="Arial" w:hAnsi="Arial" w:cs="Arial"/>
          <w:sz w:val="24"/>
          <w:szCs w:val="24"/>
        </w:rPr>
      </w:pPr>
      <w:r w:rsidRPr="003B77AE">
        <w:rPr>
          <w:rFonts w:ascii="Arial" w:hAnsi="Arial" w:cs="Arial"/>
          <w:sz w:val="24"/>
          <w:szCs w:val="24"/>
        </w:rPr>
        <w:t>Адрес: 183038, город Мурманск, проспект Ленина, дом 45.</w:t>
      </w:r>
    </w:p>
    <w:p w:rsidR="00C65163" w:rsidRPr="003B77AE" w:rsidRDefault="00C65163" w:rsidP="000514CF">
      <w:pPr>
        <w:ind w:firstLine="567"/>
        <w:jc w:val="both"/>
        <w:rPr>
          <w:rFonts w:ascii="Arial" w:hAnsi="Arial" w:cs="Arial"/>
          <w:sz w:val="24"/>
          <w:szCs w:val="24"/>
        </w:rPr>
      </w:pPr>
      <w:r w:rsidRPr="003B77AE">
        <w:rPr>
          <w:rFonts w:ascii="Arial" w:hAnsi="Arial" w:cs="Arial"/>
          <w:sz w:val="24"/>
          <w:szCs w:val="24"/>
        </w:rPr>
        <w:t>Адрес электронной почты: е-mail: info@mfc51.ru.</w:t>
      </w:r>
    </w:p>
    <w:p w:rsidR="00C65163" w:rsidRPr="003B77AE" w:rsidRDefault="00C65163" w:rsidP="000514CF">
      <w:pPr>
        <w:ind w:firstLine="567"/>
        <w:jc w:val="both"/>
        <w:rPr>
          <w:rFonts w:ascii="Arial" w:hAnsi="Arial" w:cs="Arial"/>
          <w:sz w:val="24"/>
          <w:szCs w:val="24"/>
        </w:rPr>
      </w:pPr>
      <w:r w:rsidRPr="003B77AE">
        <w:rPr>
          <w:rFonts w:ascii="Arial" w:hAnsi="Arial" w:cs="Arial"/>
          <w:spacing w:val="-1"/>
          <w:sz w:val="24"/>
          <w:szCs w:val="24"/>
        </w:rPr>
        <w:t xml:space="preserve">Телефон для справок: </w:t>
      </w:r>
      <w:r w:rsidRPr="003B77AE">
        <w:rPr>
          <w:rFonts w:ascii="Arial" w:hAnsi="Arial" w:cs="Arial"/>
          <w:sz w:val="24"/>
          <w:szCs w:val="24"/>
        </w:rPr>
        <w:t>(8152) 44-34-58.</w:t>
      </w:r>
    </w:p>
    <w:p w:rsidR="00C65163" w:rsidRPr="003B77AE" w:rsidRDefault="00C65163" w:rsidP="000514CF">
      <w:pPr>
        <w:ind w:firstLine="567"/>
        <w:jc w:val="both"/>
        <w:rPr>
          <w:rFonts w:ascii="Arial" w:hAnsi="Arial" w:cs="Arial"/>
          <w:sz w:val="24"/>
          <w:szCs w:val="24"/>
        </w:rPr>
      </w:pPr>
      <w:r w:rsidRPr="003B77AE">
        <w:rPr>
          <w:rFonts w:ascii="Arial" w:hAnsi="Arial" w:cs="Arial"/>
          <w:sz w:val="24"/>
          <w:szCs w:val="24"/>
        </w:rPr>
        <w:t>Отделение ГОБУ «МФЦ МО» по Первомайскому административному округу города Мурманска:</w:t>
      </w:r>
    </w:p>
    <w:p w:rsidR="00C65163" w:rsidRPr="003B77AE" w:rsidRDefault="00C65163" w:rsidP="000514CF">
      <w:pPr>
        <w:ind w:firstLine="567"/>
        <w:jc w:val="both"/>
        <w:rPr>
          <w:rFonts w:ascii="Arial" w:hAnsi="Arial" w:cs="Arial"/>
          <w:sz w:val="24"/>
          <w:szCs w:val="24"/>
        </w:rPr>
      </w:pPr>
      <w:r w:rsidRPr="003B77AE">
        <w:rPr>
          <w:rFonts w:ascii="Arial" w:hAnsi="Arial" w:cs="Arial"/>
          <w:sz w:val="24"/>
          <w:szCs w:val="24"/>
        </w:rPr>
        <w:t xml:space="preserve">Адрес: 183052, город Мурманск, улица </w:t>
      </w:r>
      <w:r w:rsidR="006A03FF" w:rsidRPr="003B77AE">
        <w:rPr>
          <w:rFonts w:ascii="Arial" w:hAnsi="Arial" w:cs="Arial"/>
          <w:sz w:val="24"/>
          <w:szCs w:val="24"/>
        </w:rPr>
        <w:t>Г</w:t>
      </w:r>
      <w:r w:rsidRPr="003B77AE">
        <w:rPr>
          <w:rFonts w:ascii="Arial" w:hAnsi="Arial" w:cs="Arial"/>
          <w:sz w:val="24"/>
          <w:szCs w:val="24"/>
        </w:rPr>
        <w:t>енерала Щербакова</w:t>
      </w:r>
      <w:r w:rsidR="006A03FF" w:rsidRPr="003B77AE">
        <w:rPr>
          <w:rFonts w:ascii="Arial" w:hAnsi="Arial" w:cs="Arial"/>
          <w:sz w:val="24"/>
          <w:szCs w:val="24"/>
        </w:rPr>
        <w:t xml:space="preserve">, </w:t>
      </w:r>
      <w:r w:rsidRPr="003B77AE">
        <w:rPr>
          <w:rFonts w:ascii="Arial" w:hAnsi="Arial" w:cs="Arial"/>
          <w:sz w:val="24"/>
          <w:szCs w:val="24"/>
        </w:rPr>
        <w:t>дом 26.</w:t>
      </w:r>
    </w:p>
    <w:p w:rsidR="0014008B" w:rsidRDefault="00C65163" w:rsidP="000514CF">
      <w:pPr>
        <w:ind w:firstLine="567"/>
        <w:jc w:val="both"/>
        <w:rPr>
          <w:rFonts w:ascii="Arial" w:hAnsi="Arial" w:cs="Arial"/>
          <w:sz w:val="24"/>
          <w:szCs w:val="24"/>
        </w:rPr>
      </w:pPr>
      <w:r w:rsidRPr="003B77AE">
        <w:rPr>
          <w:rFonts w:ascii="Arial" w:hAnsi="Arial" w:cs="Arial"/>
          <w:sz w:val="24"/>
          <w:szCs w:val="24"/>
        </w:rPr>
        <w:t>Адрес электронной почты: е-mail: info@mfc51.ru</w:t>
      </w:r>
      <w:r w:rsidR="00F919FC">
        <w:rPr>
          <w:rFonts w:ascii="Arial" w:hAnsi="Arial" w:cs="Arial"/>
          <w:sz w:val="24"/>
          <w:szCs w:val="24"/>
        </w:rPr>
        <w:t>.</w:t>
      </w:r>
    </w:p>
    <w:p w:rsidR="00C65163" w:rsidRPr="003B77AE" w:rsidRDefault="00C65163" w:rsidP="000514CF">
      <w:pPr>
        <w:ind w:firstLine="567"/>
        <w:jc w:val="both"/>
        <w:rPr>
          <w:rFonts w:ascii="Arial" w:hAnsi="Arial" w:cs="Arial"/>
          <w:sz w:val="24"/>
          <w:szCs w:val="24"/>
        </w:rPr>
      </w:pPr>
      <w:r w:rsidRPr="003B77AE">
        <w:rPr>
          <w:rFonts w:ascii="Arial" w:hAnsi="Arial" w:cs="Arial"/>
          <w:spacing w:val="-1"/>
          <w:sz w:val="24"/>
          <w:szCs w:val="24"/>
        </w:rPr>
        <w:t xml:space="preserve">Телефон для справок: </w:t>
      </w:r>
      <w:r w:rsidRPr="003B77AE">
        <w:rPr>
          <w:rFonts w:ascii="Arial" w:hAnsi="Arial" w:cs="Arial"/>
          <w:sz w:val="24"/>
          <w:szCs w:val="24"/>
        </w:rPr>
        <w:t>(8152) 52-12-89.</w:t>
      </w:r>
    </w:p>
    <w:p w:rsidR="00C65163" w:rsidRPr="003B77AE" w:rsidRDefault="00C65163" w:rsidP="000514CF">
      <w:pPr>
        <w:pStyle w:val="a5"/>
        <w:shd w:val="clear" w:color="auto" w:fill="FFFFFF"/>
        <w:tabs>
          <w:tab w:val="left" w:pos="1010"/>
        </w:tabs>
        <w:ind w:left="34" w:right="40" w:firstLine="567"/>
        <w:rPr>
          <w:rFonts w:ascii="Arial" w:hAnsi="Arial" w:cs="Arial"/>
          <w:sz w:val="24"/>
          <w:szCs w:val="24"/>
        </w:rPr>
      </w:pPr>
      <w:r w:rsidRPr="003B77AE">
        <w:rPr>
          <w:rFonts w:ascii="Arial" w:hAnsi="Arial" w:cs="Arial"/>
          <w:sz w:val="24"/>
          <w:szCs w:val="24"/>
        </w:rPr>
        <w:t>5.9.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C65163" w:rsidRPr="003B77AE" w:rsidRDefault="00C65163" w:rsidP="000514CF">
      <w:pPr>
        <w:pStyle w:val="a5"/>
        <w:shd w:val="clear" w:color="auto" w:fill="FFFFFF"/>
        <w:tabs>
          <w:tab w:val="left" w:pos="709"/>
          <w:tab w:val="left" w:pos="1010"/>
        </w:tabs>
        <w:ind w:left="34" w:right="40" w:firstLine="567"/>
        <w:rPr>
          <w:rFonts w:ascii="Arial" w:hAnsi="Arial" w:cs="Arial"/>
          <w:sz w:val="24"/>
          <w:szCs w:val="24"/>
        </w:rPr>
      </w:pPr>
      <w:r w:rsidRPr="003B77AE">
        <w:rPr>
          <w:rFonts w:ascii="Arial" w:hAnsi="Arial" w:cs="Arial"/>
          <w:sz w:val="24"/>
          <w:szCs w:val="24"/>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5163" w:rsidRPr="003B77AE" w:rsidRDefault="00C65163" w:rsidP="000514CF">
      <w:pPr>
        <w:pStyle w:val="a5"/>
        <w:shd w:val="clear" w:color="auto" w:fill="FFFFFF"/>
        <w:tabs>
          <w:tab w:val="left" w:pos="567"/>
        </w:tabs>
        <w:spacing w:line="326" w:lineRule="exact"/>
        <w:ind w:right="40" w:firstLine="567"/>
        <w:rPr>
          <w:rFonts w:ascii="Arial" w:hAnsi="Arial" w:cs="Arial"/>
          <w:sz w:val="24"/>
          <w:szCs w:val="24"/>
        </w:rPr>
      </w:pPr>
      <w:r w:rsidRPr="003B77AE">
        <w:rPr>
          <w:rFonts w:ascii="Arial" w:hAnsi="Arial" w:cs="Arial"/>
          <w:sz w:val="24"/>
          <w:szCs w:val="24"/>
        </w:rPr>
        <w:t>5.10.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C65163" w:rsidRPr="003B77AE" w:rsidRDefault="00C65163" w:rsidP="000514CF">
      <w:pPr>
        <w:pStyle w:val="a5"/>
        <w:shd w:val="clear" w:color="auto" w:fill="FFFFFF"/>
        <w:tabs>
          <w:tab w:val="left" w:pos="986"/>
        </w:tabs>
        <w:spacing w:line="326" w:lineRule="exact"/>
        <w:ind w:right="40" w:firstLine="567"/>
        <w:rPr>
          <w:rFonts w:ascii="Arial" w:hAnsi="Arial" w:cs="Arial"/>
          <w:sz w:val="24"/>
          <w:szCs w:val="24"/>
        </w:rPr>
      </w:pPr>
      <w:r w:rsidRPr="003B77AE">
        <w:rPr>
          <w:rFonts w:ascii="Arial" w:hAnsi="Arial" w:cs="Arial"/>
          <w:sz w:val="24"/>
          <w:szCs w:val="24"/>
        </w:rPr>
        <w:t>При удовлетворении жалобы Комитет устран</w:t>
      </w:r>
      <w:r w:rsidR="006A03FF" w:rsidRPr="003B77AE">
        <w:rPr>
          <w:rFonts w:ascii="Arial" w:hAnsi="Arial" w:cs="Arial"/>
          <w:sz w:val="24"/>
          <w:szCs w:val="24"/>
        </w:rPr>
        <w:t>яет</w:t>
      </w:r>
      <w:r w:rsidRPr="003B77AE">
        <w:rPr>
          <w:rFonts w:ascii="Arial" w:hAnsi="Arial" w:cs="Arial"/>
          <w:sz w:val="24"/>
          <w:szCs w:val="24"/>
        </w:rPr>
        <w:t xml:space="preserve"> выявленны</w:t>
      </w:r>
      <w:r w:rsidR="006A03FF" w:rsidRPr="003B77AE">
        <w:rPr>
          <w:rFonts w:ascii="Arial" w:hAnsi="Arial" w:cs="Arial"/>
          <w:sz w:val="24"/>
          <w:szCs w:val="24"/>
        </w:rPr>
        <w:t>е</w:t>
      </w:r>
      <w:r w:rsidRPr="003B77AE">
        <w:rPr>
          <w:rFonts w:ascii="Arial" w:hAnsi="Arial" w:cs="Arial"/>
          <w:sz w:val="24"/>
          <w:szCs w:val="24"/>
        </w:rPr>
        <w:t xml:space="preserve"> нарушени</w:t>
      </w:r>
      <w:r w:rsidR="006A03FF" w:rsidRPr="003B77AE">
        <w:rPr>
          <w:rFonts w:ascii="Arial" w:hAnsi="Arial" w:cs="Arial"/>
          <w:sz w:val="24"/>
          <w:szCs w:val="24"/>
        </w:rPr>
        <w:t>я</w:t>
      </w:r>
      <w:r w:rsidRPr="003B77AE">
        <w:rPr>
          <w:rFonts w:ascii="Arial" w:hAnsi="Arial" w:cs="Arial"/>
          <w:sz w:val="24"/>
          <w:szCs w:val="24"/>
        </w:rPr>
        <w:t xml:space="preserve">, в том числе </w:t>
      </w:r>
      <w:r w:rsidR="006A03FF" w:rsidRPr="003B77AE">
        <w:rPr>
          <w:rFonts w:ascii="Arial" w:hAnsi="Arial" w:cs="Arial"/>
          <w:sz w:val="24"/>
          <w:szCs w:val="24"/>
        </w:rPr>
        <w:t>в</w:t>
      </w:r>
      <w:r w:rsidRPr="003B77AE">
        <w:rPr>
          <w:rFonts w:ascii="Arial" w:hAnsi="Arial" w:cs="Arial"/>
          <w:sz w:val="24"/>
          <w:szCs w:val="24"/>
        </w:rPr>
        <w:t>ыдае</w:t>
      </w:r>
      <w:r w:rsidR="006A03FF" w:rsidRPr="003B77AE">
        <w:rPr>
          <w:rFonts w:ascii="Arial" w:hAnsi="Arial" w:cs="Arial"/>
          <w:sz w:val="24"/>
          <w:szCs w:val="24"/>
        </w:rPr>
        <w:t>т</w:t>
      </w:r>
      <w:r w:rsidRPr="003B77AE">
        <w:rPr>
          <w:rFonts w:ascii="Arial" w:hAnsi="Arial" w:cs="Arial"/>
          <w:sz w:val="24"/>
          <w:szCs w:val="24"/>
        </w:rPr>
        <w:t xml:space="preserve">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C65163" w:rsidRPr="003B77AE" w:rsidRDefault="00C65163" w:rsidP="000514CF">
      <w:pPr>
        <w:pStyle w:val="af3"/>
        <w:ind w:firstLine="567"/>
        <w:jc w:val="both"/>
        <w:rPr>
          <w:rFonts w:ascii="Arial" w:hAnsi="Arial" w:cs="Arial"/>
          <w:sz w:val="24"/>
          <w:szCs w:val="24"/>
        </w:rPr>
      </w:pPr>
      <w:r w:rsidRPr="003B77AE">
        <w:rPr>
          <w:rFonts w:ascii="Arial" w:hAnsi="Arial" w:cs="Arial"/>
          <w:sz w:val="24"/>
          <w:szCs w:val="24"/>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C65163" w:rsidRPr="003B77AE" w:rsidRDefault="00C65163" w:rsidP="000514CF">
      <w:pPr>
        <w:pStyle w:val="a5"/>
        <w:shd w:val="clear" w:color="auto" w:fill="FFFFFF"/>
        <w:tabs>
          <w:tab w:val="left" w:pos="567"/>
          <w:tab w:val="left" w:pos="1269"/>
        </w:tabs>
        <w:spacing w:line="326" w:lineRule="exact"/>
        <w:ind w:right="40" w:firstLine="567"/>
        <w:rPr>
          <w:rFonts w:ascii="Arial" w:hAnsi="Arial" w:cs="Arial"/>
          <w:sz w:val="24"/>
          <w:szCs w:val="24"/>
        </w:rPr>
      </w:pPr>
      <w:r w:rsidRPr="003B77AE">
        <w:rPr>
          <w:rFonts w:ascii="Arial" w:hAnsi="Arial" w:cs="Arial"/>
          <w:sz w:val="24"/>
          <w:szCs w:val="24"/>
        </w:rPr>
        <w:t>5.12. Ответ по результатам рассмотрения жалобы подписывается председателем Комитета (лицом, его замещающим), а в случае рассмотрения жалобы администрацией города Мурманска –</w:t>
      </w:r>
      <w:r w:rsidR="00272333" w:rsidRPr="003B77AE">
        <w:rPr>
          <w:rFonts w:ascii="Arial" w:hAnsi="Arial" w:cs="Arial"/>
          <w:sz w:val="24"/>
          <w:szCs w:val="24"/>
        </w:rPr>
        <w:t xml:space="preserve"> </w:t>
      </w:r>
      <w:r w:rsidR="004E0022" w:rsidRPr="003B77AE">
        <w:rPr>
          <w:rFonts w:ascii="Arial" w:hAnsi="Arial" w:cs="Arial"/>
          <w:sz w:val="24"/>
          <w:szCs w:val="24"/>
        </w:rPr>
        <w:t>г</w:t>
      </w:r>
      <w:r w:rsidRPr="003B77AE">
        <w:rPr>
          <w:rFonts w:ascii="Arial" w:hAnsi="Arial" w:cs="Arial"/>
          <w:sz w:val="24"/>
          <w:szCs w:val="24"/>
        </w:rPr>
        <w:t xml:space="preserve">лавой администрации города Мурманска (лицом, временно исполняющим полномочия </w:t>
      </w:r>
      <w:r w:rsidR="004E0022" w:rsidRPr="003B77AE">
        <w:rPr>
          <w:rFonts w:ascii="Arial" w:hAnsi="Arial" w:cs="Arial"/>
          <w:sz w:val="24"/>
          <w:szCs w:val="24"/>
        </w:rPr>
        <w:t>г</w:t>
      </w:r>
      <w:r w:rsidRPr="003B77AE">
        <w:rPr>
          <w:rFonts w:ascii="Arial" w:hAnsi="Arial" w:cs="Arial"/>
          <w:sz w:val="24"/>
          <w:szCs w:val="24"/>
        </w:rPr>
        <w:t>лавы администрации города Мурманска).</w:t>
      </w:r>
    </w:p>
    <w:p w:rsidR="00C65163" w:rsidRPr="003B77AE" w:rsidRDefault="00C65163" w:rsidP="000514CF">
      <w:pPr>
        <w:pStyle w:val="a5"/>
        <w:ind w:right="40" w:firstLine="567"/>
        <w:rPr>
          <w:rFonts w:ascii="Arial" w:hAnsi="Arial" w:cs="Arial"/>
          <w:sz w:val="24"/>
          <w:szCs w:val="24"/>
        </w:rPr>
      </w:pPr>
      <w:r w:rsidRPr="003B77A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C65163" w:rsidRPr="003B77AE" w:rsidRDefault="00C65163" w:rsidP="000514CF">
      <w:pPr>
        <w:pStyle w:val="a5"/>
        <w:shd w:val="clear" w:color="auto" w:fill="FFFFFF"/>
        <w:tabs>
          <w:tab w:val="left" w:pos="1010"/>
        </w:tabs>
        <w:ind w:left="34" w:right="40" w:firstLine="567"/>
        <w:rPr>
          <w:rFonts w:ascii="Arial" w:hAnsi="Arial" w:cs="Arial"/>
          <w:sz w:val="24"/>
          <w:szCs w:val="24"/>
        </w:rPr>
      </w:pPr>
      <w:r w:rsidRPr="003B77AE">
        <w:rPr>
          <w:rFonts w:ascii="Arial" w:hAnsi="Arial" w:cs="Arial"/>
          <w:sz w:val="24"/>
          <w:szCs w:val="24"/>
        </w:rPr>
        <w:t>5.13. Комитет отказывает в удовлетворении жалобы в следующих случаях:</w:t>
      </w:r>
    </w:p>
    <w:p w:rsidR="00C65163" w:rsidRPr="003B77AE" w:rsidRDefault="00C65163" w:rsidP="000514CF">
      <w:pPr>
        <w:pStyle w:val="a5"/>
        <w:shd w:val="clear" w:color="auto" w:fill="FFFFFF"/>
        <w:tabs>
          <w:tab w:val="left" w:pos="1010"/>
        </w:tabs>
        <w:ind w:left="34" w:right="40" w:firstLine="567"/>
        <w:rPr>
          <w:rFonts w:ascii="Arial" w:hAnsi="Arial" w:cs="Arial"/>
          <w:sz w:val="24"/>
          <w:szCs w:val="24"/>
        </w:rPr>
      </w:pPr>
      <w:r w:rsidRPr="003B77AE">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C65163" w:rsidRPr="003B77AE" w:rsidRDefault="00C65163" w:rsidP="000514CF">
      <w:pPr>
        <w:pStyle w:val="a5"/>
        <w:shd w:val="clear" w:color="auto" w:fill="FFFFFF"/>
        <w:tabs>
          <w:tab w:val="left" w:pos="1010"/>
        </w:tabs>
        <w:ind w:left="34" w:right="40" w:firstLine="567"/>
        <w:rPr>
          <w:rFonts w:ascii="Arial" w:hAnsi="Arial" w:cs="Arial"/>
          <w:sz w:val="24"/>
          <w:szCs w:val="24"/>
        </w:rPr>
      </w:pPr>
      <w:r w:rsidRPr="003B77AE">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65163" w:rsidRPr="003B77AE" w:rsidRDefault="00C65163" w:rsidP="000514CF">
      <w:pPr>
        <w:pStyle w:val="a5"/>
        <w:shd w:val="clear" w:color="auto" w:fill="FFFFFF"/>
        <w:tabs>
          <w:tab w:val="left" w:pos="1010"/>
        </w:tabs>
        <w:ind w:left="34" w:right="40" w:firstLine="567"/>
        <w:rPr>
          <w:rFonts w:ascii="Arial" w:hAnsi="Arial" w:cs="Arial"/>
          <w:sz w:val="24"/>
          <w:szCs w:val="24"/>
        </w:rPr>
      </w:pPr>
      <w:r w:rsidRPr="003B77AE">
        <w:rPr>
          <w:rFonts w:ascii="Arial" w:hAnsi="Arial" w:cs="Arial"/>
          <w:sz w:val="24"/>
          <w:szCs w:val="24"/>
        </w:rPr>
        <w:lastRenderedPageBreak/>
        <w:t>в) наличие решения по жалобе, принятого ранее в отношении того же Заявителя и по тому же предмету жалобы.</w:t>
      </w:r>
    </w:p>
    <w:p w:rsidR="00C65163" w:rsidRDefault="00C65163" w:rsidP="000514CF">
      <w:pPr>
        <w:pStyle w:val="a5"/>
        <w:shd w:val="clear" w:color="auto" w:fill="FFFFFF"/>
        <w:tabs>
          <w:tab w:val="left" w:pos="1010"/>
        </w:tabs>
        <w:ind w:left="34" w:right="40" w:firstLine="567"/>
        <w:rPr>
          <w:rFonts w:ascii="Arial" w:hAnsi="Arial" w:cs="Arial"/>
          <w:sz w:val="24"/>
          <w:szCs w:val="24"/>
        </w:rPr>
      </w:pPr>
      <w:r w:rsidRPr="003B77AE">
        <w:rPr>
          <w:rFonts w:ascii="Arial" w:hAnsi="Arial" w:cs="Arial"/>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5800EB" w:rsidRDefault="00980D57" w:rsidP="00FE5E36">
      <w:pPr>
        <w:pStyle w:val="a5"/>
        <w:shd w:val="clear" w:color="auto" w:fill="FFFFFF"/>
        <w:tabs>
          <w:tab w:val="left" w:pos="1010"/>
        </w:tabs>
        <w:ind w:left="34" w:right="40" w:hanging="34"/>
        <w:rPr>
          <w:rFonts w:ascii="Arial" w:hAnsi="Arial" w:cs="Arial"/>
          <w:sz w:val="24"/>
          <w:szCs w:val="24"/>
        </w:rPr>
      </w:pPr>
      <w:r>
        <w:rPr>
          <w:rFonts w:ascii="Arial" w:hAnsi="Arial" w:cs="Arial"/>
          <w:sz w:val="24"/>
          <w:szCs w:val="24"/>
        </w:rPr>
        <w:t>Приложение № 1 к Регламенту</w:t>
      </w:r>
    </w:p>
    <w:p w:rsidR="00980D57" w:rsidRPr="003B77AE" w:rsidRDefault="00980D57" w:rsidP="00433DDB">
      <w:pPr>
        <w:pStyle w:val="a5"/>
        <w:shd w:val="clear" w:color="auto" w:fill="FFFFFF"/>
        <w:tabs>
          <w:tab w:val="left" w:pos="1010"/>
        </w:tabs>
        <w:ind w:left="34" w:right="40" w:hanging="34"/>
        <w:rPr>
          <w:rFonts w:ascii="Arial" w:hAnsi="Arial" w:cs="Arial"/>
          <w:sz w:val="24"/>
          <w:szCs w:val="24"/>
        </w:rPr>
      </w:pPr>
      <w:r>
        <w:rPr>
          <w:rFonts w:ascii="Arial" w:hAnsi="Arial" w:cs="Arial"/>
          <w:sz w:val="24"/>
          <w:szCs w:val="24"/>
        </w:rPr>
        <w:t>Перечень документов, подтверждающих право Заявителя на приобретение земельного участка без проведения торгов</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50"/>
        <w:gridCol w:w="2051"/>
        <w:gridCol w:w="2482"/>
        <w:gridCol w:w="4840"/>
      </w:tblGrid>
      <w:tr w:rsidR="00975044" w:rsidRPr="003B77AE" w:rsidTr="00770AF4">
        <w:trPr>
          <w:tblHeader/>
        </w:trPr>
        <w:tc>
          <w:tcPr>
            <w:tcW w:w="550" w:type="dxa"/>
          </w:tcPr>
          <w:p w:rsidR="00975044" w:rsidRPr="003B77AE" w:rsidRDefault="00975044" w:rsidP="00975044">
            <w:pPr>
              <w:jc w:val="center"/>
              <w:rPr>
                <w:rFonts w:ascii="Arial" w:hAnsi="Arial" w:cs="Arial"/>
                <w:sz w:val="24"/>
                <w:szCs w:val="24"/>
              </w:rPr>
            </w:pPr>
            <w:r w:rsidRPr="003B77AE">
              <w:rPr>
                <w:rFonts w:ascii="Arial" w:hAnsi="Arial" w:cs="Arial"/>
                <w:sz w:val="24"/>
                <w:szCs w:val="24"/>
              </w:rPr>
              <w:t>№ п/п</w:t>
            </w:r>
          </w:p>
        </w:tc>
        <w:tc>
          <w:tcPr>
            <w:tcW w:w="2051" w:type="dxa"/>
          </w:tcPr>
          <w:p w:rsidR="00975044" w:rsidRPr="003B77AE" w:rsidRDefault="00975044" w:rsidP="00975044">
            <w:pPr>
              <w:jc w:val="center"/>
              <w:rPr>
                <w:rFonts w:ascii="Arial" w:hAnsi="Arial" w:cs="Arial"/>
                <w:sz w:val="24"/>
                <w:szCs w:val="24"/>
              </w:rPr>
            </w:pPr>
            <w:r w:rsidRPr="003B77AE">
              <w:rPr>
                <w:rFonts w:ascii="Arial" w:hAnsi="Arial" w:cs="Arial"/>
                <w:sz w:val="24"/>
                <w:szCs w:val="24"/>
              </w:rPr>
              <w:t>Вид права, на котором осуществляется предоставление земельного участка бесплатно или за плату</w:t>
            </w:r>
          </w:p>
        </w:tc>
        <w:tc>
          <w:tcPr>
            <w:tcW w:w="2482" w:type="dxa"/>
          </w:tcPr>
          <w:p w:rsidR="00975044" w:rsidRPr="003B77AE" w:rsidRDefault="00975044" w:rsidP="00975044">
            <w:pPr>
              <w:jc w:val="center"/>
              <w:rPr>
                <w:rFonts w:ascii="Arial" w:hAnsi="Arial" w:cs="Arial"/>
                <w:sz w:val="24"/>
                <w:szCs w:val="24"/>
              </w:rPr>
            </w:pPr>
            <w:r w:rsidRPr="003B77AE">
              <w:rPr>
                <w:rFonts w:ascii="Arial" w:hAnsi="Arial" w:cs="Arial"/>
                <w:sz w:val="24"/>
                <w:szCs w:val="24"/>
              </w:rPr>
              <w:t>Заявитель</w:t>
            </w:r>
          </w:p>
        </w:tc>
        <w:tc>
          <w:tcPr>
            <w:tcW w:w="4840" w:type="dxa"/>
          </w:tcPr>
          <w:p w:rsidR="00975044" w:rsidRPr="003B77AE" w:rsidRDefault="00975044" w:rsidP="00AD32CC">
            <w:pPr>
              <w:jc w:val="center"/>
              <w:rPr>
                <w:rFonts w:ascii="Arial" w:hAnsi="Arial" w:cs="Arial"/>
                <w:sz w:val="24"/>
                <w:szCs w:val="24"/>
              </w:rPr>
            </w:pPr>
            <w:r w:rsidRPr="003B77AE">
              <w:rPr>
                <w:rFonts w:ascii="Arial" w:hAnsi="Arial" w:cs="Arial"/>
                <w:sz w:val="24"/>
                <w:szCs w:val="24"/>
              </w:rPr>
              <w:t xml:space="preserve">Документы, подтверждающие право </w:t>
            </w:r>
            <w:r w:rsidR="007A1A51" w:rsidRPr="003B77AE">
              <w:rPr>
                <w:rFonts w:ascii="Arial" w:hAnsi="Arial" w:cs="Arial"/>
                <w:sz w:val="24"/>
                <w:szCs w:val="24"/>
              </w:rPr>
              <w:t>З</w:t>
            </w:r>
            <w:r w:rsidRPr="003B77AE">
              <w:rPr>
                <w:rFonts w:ascii="Arial" w:hAnsi="Arial" w:cs="Arial"/>
                <w:sz w:val="24"/>
                <w:szCs w:val="24"/>
              </w:rPr>
              <w:t xml:space="preserve">аявителя на приобретение земельного участка без проведения торгов и прилагаемые к заявлению о приобретении прав на земельный участок </w:t>
            </w:r>
            <w:hyperlink r:id="rId18" w:history="1">
              <w:r w:rsidRPr="003B77AE">
                <w:rPr>
                  <w:rFonts w:ascii="Arial" w:hAnsi="Arial" w:cs="Arial"/>
                  <w:sz w:val="24"/>
                  <w:szCs w:val="24"/>
                </w:rPr>
                <w:t>&lt;1&gt;</w:t>
              </w:r>
            </w:hyperlink>
          </w:p>
        </w:tc>
      </w:tr>
      <w:tr w:rsidR="00975044" w:rsidRPr="003B77AE" w:rsidTr="00770AF4">
        <w:tc>
          <w:tcPr>
            <w:tcW w:w="550" w:type="dxa"/>
          </w:tcPr>
          <w:p w:rsidR="00975044" w:rsidRPr="003B77AE" w:rsidRDefault="00975044" w:rsidP="00975044">
            <w:pPr>
              <w:rPr>
                <w:rFonts w:ascii="Arial" w:hAnsi="Arial" w:cs="Arial"/>
                <w:sz w:val="24"/>
                <w:szCs w:val="24"/>
              </w:rPr>
            </w:pPr>
            <w:r w:rsidRPr="003B77AE">
              <w:rPr>
                <w:rFonts w:ascii="Arial" w:hAnsi="Arial" w:cs="Arial"/>
                <w:sz w:val="24"/>
                <w:szCs w:val="24"/>
              </w:rPr>
              <w:t>1.</w:t>
            </w:r>
          </w:p>
        </w:tc>
        <w:tc>
          <w:tcPr>
            <w:tcW w:w="2051" w:type="dxa"/>
          </w:tcPr>
          <w:p w:rsidR="00975044" w:rsidRPr="003B77AE" w:rsidRDefault="00975044" w:rsidP="00975044">
            <w:pPr>
              <w:rPr>
                <w:rFonts w:ascii="Arial" w:hAnsi="Arial" w:cs="Arial"/>
                <w:sz w:val="24"/>
                <w:szCs w:val="24"/>
              </w:rPr>
            </w:pPr>
            <w:r w:rsidRPr="003B77AE">
              <w:rPr>
                <w:rFonts w:ascii="Arial" w:hAnsi="Arial" w:cs="Arial"/>
                <w:sz w:val="24"/>
                <w:szCs w:val="24"/>
              </w:rPr>
              <w:t xml:space="preserve">В собственность за плату </w:t>
            </w:r>
          </w:p>
        </w:tc>
        <w:tc>
          <w:tcPr>
            <w:tcW w:w="2482" w:type="dxa"/>
          </w:tcPr>
          <w:p w:rsidR="00975044" w:rsidRPr="003B77AE" w:rsidRDefault="00975044" w:rsidP="00975044">
            <w:pPr>
              <w:rPr>
                <w:rFonts w:ascii="Arial" w:hAnsi="Arial" w:cs="Arial"/>
                <w:sz w:val="24"/>
                <w:szCs w:val="24"/>
              </w:rPr>
            </w:pPr>
            <w:r w:rsidRPr="003B77AE">
              <w:rPr>
                <w:rFonts w:ascii="Arial" w:hAnsi="Arial" w:cs="Arial"/>
                <w:sz w:val="24"/>
                <w:szCs w:val="24"/>
              </w:rPr>
              <w:t>Собственник здания, сооружения либо помещения в здании, сооружении</w:t>
            </w:r>
          </w:p>
        </w:tc>
        <w:tc>
          <w:tcPr>
            <w:tcW w:w="4840" w:type="dxa"/>
          </w:tcPr>
          <w:p w:rsidR="00975044" w:rsidRPr="003B77AE" w:rsidRDefault="00BE682C" w:rsidP="00975044">
            <w:pPr>
              <w:rPr>
                <w:rFonts w:ascii="Arial" w:hAnsi="Arial" w:cs="Arial"/>
                <w:sz w:val="24"/>
                <w:szCs w:val="24"/>
              </w:rPr>
            </w:pPr>
            <w:r w:rsidRPr="003B77AE">
              <w:rPr>
                <w:rFonts w:ascii="Arial" w:hAnsi="Arial" w:cs="Arial"/>
                <w:sz w:val="24"/>
                <w:szCs w:val="24"/>
              </w:rPr>
              <w:t xml:space="preserve">1.1. </w:t>
            </w:r>
            <w:r w:rsidR="00975044" w:rsidRPr="003B77AE">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(ЕГРП)</w:t>
            </w:r>
            <w:r w:rsidR="004E0022" w:rsidRPr="003B77AE">
              <w:rPr>
                <w:rFonts w:ascii="Arial" w:hAnsi="Arial" w:cs="Arial"/>
                <w:sz w:val="24"/>
                <w:szCs w:val="24"/>
              </w:rPr>
              <w:t>.</w:t>
            </w:r>
          </w:p>
          <w:p w:rsidR="00975044" w:rsidRPr="003B77AE" w:rsidRDefault="00BE682C" w:rsidP="00975044">
            <w:pPr>
              <w:rPr>
                <w:rFonts w:ascii="Arial" w:hAnsi="Arial" w:cs="Arial"/>
                <w:sz w:val="24"/>
                <w:szCs w:val="24"/>
              </w:rPr>
            </w:pPr>
            <w:r w:rsidRPr="003B77AE">
              <w:rPr>
                <w:rFonts w:ascii="Arial" w:hAnsi="Arial" w:cs="Arial"/>
                <w:sz w:val="24"/>
                <w:szCs w:val="24"/>
              </w:rPr>
              <w:t xml:space="preserve">1.2. </w:t>
            </w:r>
            <w:r w:rsidR="00975044" w:rsidRPr="003B77AE">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5B26EB">
              <w:rPr>
                <w:rFonts w:ascii="Arial" w:hAnsi="Arial" w:cs="Arial"/>
                <w:sz w:val="24"/>
                <w:szCs w:val="24"/>
              </w:rPr>
              <w:t xml:space="preserve"> (при наличии соответствующих прав на земельный участок)</w:t>
            </w:r>
            <w:r w:rsidR="004E0022" w:rsidRPr="003B77AE">
              <w:rPr>
                <w:rFonts w:ascii="Arial" w:hAnsi="Arial" w:cs="Arial"/>
                <w:sz w:val="24"/>
                <w:szCs w:val="24"/>
              </w:rPr>
              <w:t>.</w:t>
            </w:r>
          </w:p>
          <w:p w:rsidR="00975044" w:rsidRPr="003B77AE" w:rsidRDefault="00BE682C" w:rsidP="00975044">
            <w:pPr>
              <w:rPr>
                <w:rFonts w:ascii="Arial" w:hAnsi="Arial" w:cs="Arial"/>
                <w:sz w:val="24"/>
                <w:szCs w:val="24"/>
              </w:rPr>
            </w:pPr>
            <w:r w:rsidRPr="003B77AE">
              <w:rPr>
                <w:rFonts w:ascii="Arial" w:hAnsi="Arial" w:cs="Arial"/>
                <w:sz w:val="24"/>
                <w:szCs w:val="24"/>
              </w:rPr>
              <w:t xml:space="preserve">1.3. </w:t>
            </w:r>
            <w:r w:rsidR="00975044" w:rsidRPr="003B77AE">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005B26EB">
              <w:rPr>
                <w:rFonts w:ascii="Arial" w:hAnsi="Arial" w:cs="Arial"/>
                <w:sz w:val="24"/>
                <w:szCs w:val="24"/>
              </w:rPr>
              <w:t xml:space="preserve"> зданий, сооружений, принадлежащих на соответствующем праве Заявителю</w:t>
            </w:r>
            <w:r w:rsidR="004E0022" w:rsidRPr="003B77AE">
              <w:rPr>
                <w:rFonts w:ascii="Arial" w:hAnsi="Arial" w:cs="Arial"/>
                <w:sz w:val="24"/>
                <w:szCs w:val="24"/>
              </w:rPr>
              <w:t>.</w:t>
            </w:r>
          </w:p>
          <w:p w:rsidR="00975044" w:rsidRPr="003B77AE" w:rsidRDefault="00BE682C" w:rsidP="00975044">
            <w:pPr>
              <w:rPr>
                <w:rFonts w:ascii="Arial" w:hAnsi="Arial" w:cs="Arial"/>
                <w:sz w:val="24"/>
                <w:szCs w:val="24"/>
              </w:rPr>
            </w:pPr>
            <w:r w:rsidRPr="003B77AE">
              <w:rPr>
                <w:rFonts w:ascii="Arial" w:hAnsi="Arial" w:cs="Arial"/>
                <w:sz w:val="24"/>
                <w:szCs w:val="24"/>
              </w:rPr>
              <w:t xml:space="preserve">1.4. </w:t>
            </w:r>
            <w:r w:rsidR="00975044" w:rsidRPr="003B77AE">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r w:rsidR="004E0022" w:rsidRPr="003B77AE">
              <w:rPr>
                <w:rFonts w:ascii="Arial" w:hAnsi="Arial" w:cs="Arial"/>
                <w:sz w:val="24"/>
                <w:szCs w:val="24"/>
              </w:rPr>
              <w:t>.</w:t>
            </w:r>
          </w:p>
          <w:p w:rsidR="002568C7" w:rsidRPr="003B77AE" w:rsidRDefault="00BE682C" w:rsidP="00975044">
            <w:pPr>
              <w:rPr>
                <w:rFonts w:ascii="Arial" w:hAnsi="Arial" w:cs="Arial"/>
                <w:sz w:val="24"/>
                <w:szCs w:val="24"/>
              </w:rPr>
            </w:pPr>
            <w:r w:rsidRPr="003B77AE">
              <w:rPr>
                <w:rFonts w:ascii="Arial" w:hAnsi="Arial" w:cs="Arial"/>
                <w:sz w:val="24"/>
                <w:szCs w:val="24"/>
              </w:rPr>
              <w:t xml:space="preserve">1.5. </w:t>
            </w:r>
            <w:r w:rsidR="00975044" w:rsidRPr="003B77AE">
              <w:rPr>
                <w:rFonts w:ascii="Arial" w:hAnsi="Arial" w:cs="Arial"/>
                <w:sz w:val="24"/>
                <w:szCs w:val="24"/>
              </w:rPr>
              <w:t>Кадастровый паспорт здания, сооружения, расположенного на испрашиваемом земельном участке</w:t>
            </w:r>
            <w:r w:rsidR="004E0022" w:rsidRPr="003B77AE">
              <w:rPr>
                <w:rFonts w:ascii="Arial" w:hAnsi="Arial" w:cs="Arial"/>
                <w:sz w:val="24"/>
                <w:szCs w:val="24"/>
              </w:rPr>
              <w:t>.</w:t>
            </w:r>
          </w:p>
          <w:p w:rsidR="00F57348" w:rsidRPr="003B77AE" w:rsidRDefault="00BE682C" w:rsidP="00975044">
            <w:pPr>
              <w:rPr>
                <w:rFonts w:ascii="Arial" w:hAnsi="Arial" w:cs="Arial"/>
                <w:sz w:val="24"/>
                <w:szCs w:val="24"/>
              </w:rPr>
            </w:pPr>
            <w:r w:rsidRPr="003B77AE">
              <w:rPr>
                <w:rFonts w:ascii="Arial" w:hAnsi="Arial" w:cs="Arial"/>
                <w:sz w:val="24"/>
                <w:szCs w:val="24"/>
              </w:rPr>
              <w:t xml:space="preserve">1.6. </w:t>
            </w:r>
            <w:r w:rsidR="00975044" w:rsidRPr="003B77AE">
              <w:rPr>
                <w:rFonts w:ascii="Arial" w:hAnsi="Arial" w:cs="Arial"/>
                <w:sz w:val="24"/>
                <w:szCs w:val="24"/>
              </w:rPr>
              <w:t xml:space="preserve">Кадастровый паспорт помещения, в случае обращения собственника помещения, в здании, сооружении, расположенного на испрашиваемом </w:t>
            </w:r>
            <w:r w:rsidR="00975044" w:rsidRPr="003B77AE">
              <w:rPr>
                <w:rFonts w:ascii="Arial" w:hAnsi="Arial" w:cs="Arial"/>
                <w:sz w:val="24"/>
                <w:szCs w:val="24"/>
              </w:rPr>
              <w:lastRenderedPageBreak/>
              <w:t>земельном участке</w:t>
            </w:r>
            <w:r w:rsidR="004E0022" w:rsidRPr="003B77AE">
              <w:rPr>
                <w:rFonts w:ascii="Arial" w:hAnsi="Arial" w:cs="Arial"/>
                <w:sz w:val="24"/>
                <w:szCs w:val="24"/>
              </w:rPr>
              <w:t>.</w:t>
            </w:r>
          </w:p>
          <w:p w:rsidR="00975044" w:rsidRPr="003B77AE" w:rsidRDefault="00BE682C" w:rsidP="00975044">
            <w:pPr>
              <w:rPr>
                <w:rFonts w:ascii="Arial" w:hAnsi="Arial" w:cs="Arial"/>
                <w:sz w:val="24"/>
                <w:szCs w:val="24"/>
              </w:rPr>
            </w:pPr>
            <w:r w:rsidRPr="003B77AE">
              <w:rPr>
                <w:rFonts w:ascii="Arial" w:hAnsi="Arial" w:cs="Arial"/>
                <w:sz w:val="24"/>
                <w:szCs w:val="24"/>
              </w:rPr>
              <w:t xml:space="preserve">1.7. </w:t>
            </w:r>
            <w:r w:rsidR="00975044" w:rsidRPr="003B77AE">
              <w:rPr>
                <w:rFonts w:ascii="Arial" w:hAnsi="Arial" w:cs="Arial"/>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4E0022" w:rsidRPr="003B77AE">
              <w:rPr>
                <w:rFonts w:ascii="Arial" w:hAnsi="Arial" w:cs="Arial"/>
                <w:sz w:val="24"/>
                <w:szCs w:val="24"/>
              </w:rPr>
              <w:t>.</w:t>
            </w:r>
          </w:p>
          <w:p w:rsidR="00975044" w:rsidRPr="003B77AE" w:rsidRDefault="00BE682C" w:rsidP="00975044">
            <w:pPr>
              <w:rPr>
                <w:rFonts w:ascii="Arial" w:hAnsi="Arial" w:cs="Arial"/>
                <w:sz w:val="24"/>
                <w:szCs w:val="24"/>
              </w:rPr>
            </w:pPr>
            <w:r w:rsidRPr="003B77AE">
              <w:rPr>
                <w:rFonts w:ascii="Arial" w:hAnsi="Arial" w:cs="Arial"/>
                <w:sz w:val="24"/>
                <w:szCs w:val="24"/>
              </w:rPr>
              <w:t xml:space="preserve">1.8. </w:t>
            </w:r>
            <w:r w:rsidR="00975044" w:rsidRPr="003B77AE">
              <w:rPr>
                <w:rFonts w:ascii="Arial" w:hAnsi="Arial" w:cs="Arial"/>
                <w:sz w:val="24"/>
                <w:szCs w:val="24"/>
              </w:rPr>
              <w:t xml:space="preserve">Выписка из Единого государственного реестра юридических лиц (ЕГРЮЛ) о юридическом лице, являющемся </w:t>
            </w:r>
            <w:r w:rsidR="007A1A51" w:rsidRPr="003B77AE">
              <w:rPr>
                <w:rFonts w:ascii="Arial" w:hAnsi="Arial" w:cs="Arial"/>
                <w:sz w:val="24"/>
                <w:szCs w:val="24"/>
              </w:rPr>
              <w:t>З</w:t>
            </w:r>
            <w:r w:rsidR="00975044" w:rsidRPr="003B77AE">
              <w:rPr>
                <w:rFonts w:ascii="Arial" w:hAnsi="Arial" w:cs="Arial"/>
                <w:sz w:val="24"/>
                <w:szCs w:val="24"/>
              </w:rPr>
              <w:t>аявителем</w:t>
            </w:r>
            <w:r w:rsidR="004E0022" w:rsidRPr="003B77AE">
              <w:rPr>
                <w:rFonts w:ascii="Arial" w:hAnsi="Arial" w:cs="Arial"/>
                <w:sz w:val="24"/>
                <w:szCs w:val="24"/>
              </w:rPr>
              <w:t>.</w:t>
            </w:r>
          </w:p>
          <w:p w:rsidR="000258A6" w:rsidRPr="003B77AE" w:rsidRDefault="00BE682C" w:rsidP="00980D57">
            <w:pPr>
              <w:rPr>
                <w:rFonts w:ascii="Arial" w:hAnsi="Arial" w:cs="Arial"/>
                <w:sz w:val="24"/>
                <w:szCs w:val="24"/>
              </w:rPr>
            </w:pPr>
            <w:r w:rsidRPr="003B77AE">
              <w:rPr>
                <w:rFonts w:ascii="Arial" w:hAnsi="Arial" w:cs="Arial"/>
                <w:sz w:val="24"/>
                <w:szCs w:val="24"/>
              </w:rPr>
              <w:t xml:space="preserve">1.9. </w:t>
            </w:r>
            <w:r w:rsidR="00975044" w:rsidRPr="003B77AE">
              <w:rPr>
                <w:rFonts w:ascii="Arial" w:hAnsi="Arial" w:cs="Arial"/>
                <w:sz w:val="24"/>
                <w:szCs w:val="24"/>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7A1A51" w:rsidRPr="003B77AE">
              <w:rPr>
                <w:rFonts w:ascii="Arial" w:hAnsi="Arial" w:cs="Arial"/>
                <w:sz w:val="24"/>
                <w:szCs w:val="24"/>
              </w:rPr>
              <w:t>З</w:t>
            </w:r>
            <w:r w:rsidR="00975044" w:rsidRPr="003B77AE">
              <w:rPr>
                <w:rFonts w:ascii="Arial" w:hAnsi="Arial" w:cs="Arial"/>
                <w:sz w:val="24"/>
                <w:szCs w:val="24"/>
              </w:rPr>
              <w:t>аявителем</w:t>
            </w:r>
            <w:r w:rsidR="004E0022" w:rsidRPr="003B77AE">
              <w:rPr>
                <w:rFonts w:ascii="Arial" w:hAnsi="Arial" w:cs="Arial"/>
                <w:sz w:val="24"/>
                <w:szCs w:val="24"/>
              </w:rPr>
              <w:t>.</w:t>
            </w:r>
          </w:p>
        </w:tc>
      </w:tr>
      <w:tr w:rsidR="000B0DFA" w:rsidRPr="003B77AE" w:rsidTr="00770AF4">
        <w:tc>
          <w:tcPr>
            <w:tcW w:w="550" w:type="dxa"/>
          </w:tcPr>
          <w:p w:rsidR="000B0DFA" w:rsidRPr="003B77AE" w:rsidRDefault="000B0DFA" w:rsidP="00FE73B1">
            <w:pPr>
              <w:rPr>
                <w:rFonts w:ascii="Arial" w:hAnsi="Arial" w:cs="Arial"/>
                <w:sz w:val="24"/>
                <w:szCs w:val="24"/>
              </w:rPr>
            </w:pPr>
            <w:r w:rsidRPr="003B77AE">
              <w:rPr>
                <w:rFonts w:ascii="Arial" w:hAnsi="Arial" w:cs="Arial"/>
                <w:sz w:val="24"/>
                <w:szCs w:val="24"/>
              </w:rPr>
              <w:lastRenderedPageBreak/>
              <w:t>2.</w:t>
            </w:r>
          </w:p>
        </w:tc>
        <w:tc>
          <w:tcPr>
            <w:tcW w:w="2051" w:type="dxa"/>
          </w:tcPr>
          <w:p w:rsidR="000B0DFA" w:rsidRPr="003B77AE" w:rsidRDefault="000B0DFA" w:rsidP="00FE73B1">
            <w:pPr>
              <w:rPr>
                <w:rFonts w:ascii="Arial" w:hAnsi="Arial" w:cs="Arial"/>
                <w:sz w:val="24"/>
                <w:szCs w:val="24"/>
              </w:rPr>
            </w:pPr>
            <w:r w:rsidRPr="003B77AE">
              <w:rPr>
                <w:rFonts w:ascii="Arial" w:hAnsi="Arial" w:cs="Arial"/>
                <w:sz w:val="24"/>
                <w:szCs w:val="24"/>
              </w:rPr>
              <w:t>В собственность за плату</w:t>
            </w:r>
          </w:p>
        </w:tc>
        <w:tc>
          <w:tcPr>
            <w:tcW w:w="2482" w:type="dxa"/>
          </w:tcPr>
          <w:p w:rsidR="000B0DFA" w:rsidRPr="003B77AE" w:rsidRDefault="000B0DFA" w:rsidP="00FE73B1">
            <w:pPr>
              <w:rPr>
                <w:rFonts w:ascii="Arial" w:hAnsi="Arial" w:cs="Arial"/>
                <w:sz w:val="24"/>
                <w:szCs w:val="24"/>
              </w:rPr>
            </w:pPr>
            <w:r w:rsidRPr="003B77AE">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4840" w:type="dxa"/>
          </w:tcPr>
          <w:p w:rsidR="000B0DFA" w:rsidRPr="003B77AE" w:rsidRDefault="00BE682C" w:rsidP="00FE73B1">
            <w:pPr>
              <w:rPr>
                <w:rFonts w:ascii="Arial" w:hAnsi="Arial" w:cs="Arial"/>
                <w:sz w:val="24"/>
                <w:szCs w:val="24"/>
              </w:rPr>
            </w:pPr>
            <w:r w:rsidRPr="003B77AE">
              <w:rPr>
                <w:rFonts w:ascii="Arial" w:hAnsi="Arial" w:cs="Arial"/>
                <w:sz w:val="24"/>
                <w:szCs w:val="24"/>
              </w:rPr>
              <w:t xml:space="preserve">2.1. </w:t>
            </w:r>
            <w:r w:rsidR="000B0DFA" w:rsidRPr="003B77AE">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4E0022" w:rsidRPr="003B77AE">
              <w:rPr>
                <w:rFonts w:ascii="Arial" w:hAnsi="Arial" w:cs="Arial"/>
                <w:sz w:val="24"/>
                <w:szCs w:val="24"/>
              </w:rPr>
              <w:t>.</w:t>
            </w:r>
          </w:p>
          <w:p w:rsidR="000B0DFA" w:rsidRPr="003B77AE" w:rsidRDefault="00BE682C" w:rsidP="00FE73B1">
            <w:pPr>
              <w:rPr>
                <w:rFonts w:ascii="Arial" w:hAnsi="Arial" w:cs="Arial"/>
                <w:sz w:val="24"/>
                <w:szCs w:val="24"/>
              </w:rPr>
            </w:pPr>
            <w:r w:rsidRPr="003B77AE">
              <w:rPr>
                <w:rFonts w:ascii="Arial" w:hAnsi="Arial" w:cs="Arial"/>
                <w:sz w:val="24"/>
                <w:szCs w:val="24"/>
              </w:rPr>
              <w:t xml:space="preserve">2.2. </w:t>
            </w:r>
            <w:r w:rsidR="000B0DFA" w:rsidRPr="003B77AE">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r w:rsidR="00245001" w:rsidRPr="003B77AE">
              <w:rPr>
                <w:rFonts w:ascii="Arial" w:hAnsi="Arial" w:cs="Arial"/>
                <w:sz w:val="24"/>
                <w:szCs w:val="24"/>
              </w:rPr>
              <w:t>.</w:t>
            </w:r>
          </w:p>
          <w:p w:rsidR="000B0DFA" w:rsidRPr="003B77AE" w:rsidRDefault="00BE682C" w:rsidP="00FE73B1">
            <w:pPr>
              <w:rPr>
                <w:rFonts w:ascii="Arial" w:hAnsi="Arial" w:cs="Arial"/>
                <w:sz w:val="24"/>
                <w:szCs w:val="24"/>
              </w:rPr>
            </w:pPr>
            <w:r w:rsidRPr="003B77AE">
              <w:rPr>
                <w:rFonts w:ascii="Arial" w:hAnsi="Arial" w:cs="Arial"/>
                <w:sz w:val="24"/>
                <w:szCs w:val="24"/>
              </w:rPr>
              <w:t xml:space="preserve">2.3. </w:t>
            </w:r>
            <w:r w:rsidR="000B0DFA" w:rsidRPr="003B77AE">
              <w:rPr>
                <w:rFonts w:ascii="Arial" w:hAnsi="Arial" w:cs="Arial"/>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45001" w:rsidRPr="003B77AE">
              <w:rPr>
                <w:rFonts w:ascii="Arial" w:hAnsi="Arial" w:cs="Arial"/>
                <w:sz w:val="24"/>
                <w:szCs w:val="24"/>
              </w:rPr>
              <w:t>.</w:t>
            </w:r>
          </w:p>
          <w:p w:rsidR="000258A6" w:rsidRPr="003B77AE" w:rsidRDefault="00BE682C" w:rsidP="00531769">
            <w:pPr>
              <w:rPr>
                <w:rFonts w:ascii="Arial" w:hAnsi="Arial" w:cs="Arial"/>
                <w:sz w:val="24"/>
                <w:szCs w:val="24"/>
              </w:rPr>
            </w:pPr>
            <w:r w:rsidRPr="003B77AE">
              <w:rPr>
                <w:rFonts w:ascii="Arial" w:hAnsi="Arial" w:cs="Arial"/>
                <w:sz w:val="24"/>
                <w:szCs w:val="24"/>
              </w:rPr>
              <w:t>2.4.</w:t>
            </w:r>
            <w:r w:rsidR="000B0DFA" w:rsidRPr="003B77AE">
              <w:rPr>
                <w:rFonts w:ascii="Arial" w:hAnsi="Arial" w:cs="Arial"/>
                <w:sz w:val="24"/>
                <w:szCs w:val="24"/>
              </w:rPr>
              <w:t xml:space="preserve"> Выписка из ЕГРЮЛ о юридическом лице, являющемся Заявителем</w:t>
            </w:r>
            <w:r w:rsidR="00245001" w:rsidRPr="003B77AE">
              <w:rPr>
                <w:rFonts w:ascii="Arial" w:hAnsi="Arial" w:cs="Arial"/>
                <w:sz w:val="24"/>
                <w:szCs w:val="24"/>
              </w:rPr>
              <w:t>.</w:t>
            </w:r>
          </w:p>
        </w:tc>
      </w:tr>
      <w:tr w:rsidR="000B0DFA" w:rsidRPr="003B77AE" w:rsidTr="00770AF4">
        <w:trPr>
          <w:trHeight w:val="893"/>
        </w:trPr>
        <w:tc>
          <w:tcPr>
            <w:tcW w:w="550" w:type="dxa"/>
          </w:tcPr>
          <w:p w:rsidR="000B0DFA" w:rsidRPr="003B77AE" w:rsidRDefault="000B0DFA" w:rsidP="00975044">
            <w:pPr>
              <w:rPr>
                <w:rFonts w:ascii="Arial" w:hAnsi="Arial" w:cs="Arial"/>
                <w:sz w:val="24"/>
                <w:szCs w:val="24"/>
              </w:rPr>
            </w:pPr>
            <w:r w:rsidRPr="003B77AE">
              <w:rPr>
                <w:rFonts w:ascii="Arial" w:hAnsi="Arial" w:cs="Arial"/>
                <w:sz w:val="24"/>
                <w:szCs w:val="24"/>
              </w:rPr>
              <w:t>3.</w:t>
            </w:r>
          </w:p>
        </w:tc>
        <w:tc>
          <w:tcPr>
            <w:tcW w:w="2051" w:type="dxa"/>
          </w:tcPr>
          <w:p w:rsidR="000B0DFA" w:rsidRPr="003B77AE" w:rsidRDefault="000B0DFA" w:rsidP="00975044">
            <w:pPr>
              <w:rPr>
                <w:rFonts w:ascii="Arial" w:hAnsi="Arial" w:cs="Arial"/>
                <w:sz w:val="24"/>
                <w:szCs w:val="24"/>
              </w:rPr>
            </w:pPr>
            <w:r w:rsidRPr="003B77AE">
              <w:rPr>
                <w:rFonts w:ascii="Arial" w:hAnsi="Arial" w:cs="Arial"/>
                <w:sz w:val="24"/>
                <w:szCs w:val="24"/>
              </w:rPr>
              <w:t>В собственность бесплатно</w:t>
            </w:r>
          </w:p>
        </w:tc>
        <w:tc>
          <w:tcPr>
            <w:tcW w:w="2482" w:type="dxa"/>
          </w:tcPr>
          <w:p w:rsidR="000B0DFA" w:rsidRPr="003B77AE" w:rsidRDefault="000B0DFA" w:rsidP="00975044">
            <w:pPr>
              <w:rPr>
                <w:rFonts w:ascii="Arial" w:hAnsi="Arial" w:cs="Arial"/>
                <w:sz w:val="24"/>
                <w:szCs w:val="24"/>
              </w:rPr>
            </w:pPr>
            <w:r w:rsidRPr="003B77AE">
              <w:rPr>
                <w:rFonts w:ascii="Arial" w:hAnsi="Arial" w:cs="Arial"/>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4840" w:type="dxa"/>
          </w:tcPr>
          <w:p w:rsidR="000B0DFA" w:rsidRPr="003B77AE" w:rsidRDefault="00BE682C" w:rsidP="00975044">
            <w:pPr>
              <w:rPr>
                <w:rFonts w:ascii="Arial" w:hAnsi="Arial" w:cs="Arial"/>
                <w:sz w:val="24"/>
                <w:szCs w:val="24"/>
              </w:rPr>
            </w:pPr>
            <w:r w:rsidRPr="003B77AE">
              <w:rPr>
                <w:rFonts w:ascii="Arial" w:hAnsi="Arial" w:cs="Arial"/>
                <w:sz w:val="24"/>
                <w:szCs w:val="24"/>
              </w:rPr>
              <w:t xml:space="preserve">3.1. </w:t>
            </w:r>
            <w:r w:rsidR="000B0DFA" w:rsidRPr="003B77AE">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r w:rsidR="00245001" w:rsidRPr="003B77AE">
              <w:rPr>
                <w:rFonts w:ascii="Arial" w:hAnsi="Arial" w:cs="Arial"/>
                <w:sz w:val="24"/>
                <w:szCs w:val="24"/>
              </w:rPr>
              <w:t>.</w:t>
            </w:r>
          </w:p>
          <w:p w:rsidR="00BE682C" w:rsidRPr="003B77AE" w:rsidRDefault="00BE682C" w:rsidP="00975044">
            <w:pPr>
              <w:rPr>
                <w:rFonts w:ascii="Arial" w:hAnsi="Arial" w:cs="Arial"/>
                <w:sz w:val="24"/>
                <w:szCs w:val="24"/>
              </w:rPr>
            </w:pPr>
            <w:r w:rsidRPr="003B77AE">
              <w:rPr>
                <w:rFonts w:ascii="Arial" w:hAnsi="Arial" w:cs="Arial"/>
                <w:sz w:val="24"/>
                <w:szCs w:val="24"/>
              </w:rPr>
              <w:t xml:space="preserve">3.2. </w:t>
            </w:r>
            <w:r w:rsidR="000B0DFA" w:rsidRPr="003B77AE">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5B26EB">
              <w:rPr>
                <w:rFonts w:ascii="Arial" w:hAnsi="Arial" w:cs="Arial"/>
                <w:sz w:val="24"/>
                <w:szCs w:val="24"/>
              </w:rPr>
              <w:t xml:space="preserve"> (при </w:t>
            </w:r>
            <w:r w:rsidR="005B26EB">
              <w:rPr>
                <w:rFonts w:ascii="Arial" w:hAnsi="Arial" w:cs="Arial"/>
                <w:sz w:val="24"/>
                <w:szCs w:val="24"/>
              </w:rPr>
              <w:lastRenderedPageBreak/>
              <w:t>наличии соответствующих прав на земельный участок)</w:t>
            </w:r>
            <w:r w:rsidR="00245001" w:rsidRPr="003B77AE">
              <w:rPr>
                <w:rFonts w:ascii="Arial" w:hAnsi="Arial" w:cs="Arial"/>
                <w:sz w:val="24"/>
                <w:szCs w:val="24"/>
              </w:rPr>
              <w:t>.</w:t>
            </w:r>
          </w:p>
          <w:p w:rsidR="000B0DFA" w:rsidRPr="003B77AE" w:rsidRDefault="00BE682C" w:rsidP="00975044">
            <w:pPr>
              <w:rPr>
                <w:rFonts w:ascii="Arial" w:hAnsi="Arial" w:cs="Arial"/>
                <w:sz w:val="24"/>
                <w:szCs w:val="24"/>
              </w:rPr>
            </w:pPr>
            <w:r w:rsidRPr="003B77AE">
              <w:rPr>
                <w:rFonts w:ascii="Arial" w:hAnsi="Arial" w:cs="Arial"/>
                <w:sz w:val="24"/>
                <w:szCs w:val="24"/>
              </w:rPr>
              <w:t xml:space="preserve">3.3. </w:t>
            </w:r>
            <w:r w:rsidR="000B0DFA" w:rsidRPr="003B77AE">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00956EDF">
              <w:rPr>
                <w:rFonts w:ascii="Arial" w:hAnsi="Arial" w:cs="Arial"/>
                <w:sz w:val="24"/>
                <w:szCs w:val="24"/>
              </w:rPr>
              <w:t xml:space="preserve"> зданий, сооружений, принадлежащих на соответствующем праве Заявителю</w:t>
            </w:r>
            <w:r w:rsidR="00245001" w:rsidRPr="003B77AE">
              <w:rPr>
                <w:rFonts w:ascii="Arial" w:hAnsi="Arial" w:cs="Arial"/>
                <w:sz w:val="24"/>
                <w:szCs w:val="24"/>
              </w:rPr>
              <w:t>.</w:t>
            </w:r>
          </w:p>
          <w:p w:rsidR="000B0DFA" w:rsidRPr="003B77AE" w:rsidRDefault="00BE682C" w:rsidP="00975044">
            <w:pPr>
              <w:rPr>
                <w:rFonts w:ascii="Arial" w:hAnsi="Arial" w:cs="Arial"/>
                <w:sz w:val="24"/>
                <w:szCs w:val="24"/>
              </w:rPr>
            </w:pPr>
            <w:r w:rsidRPr="003B77AE">
              <w:rPr>
                <w:rFonts w:ascii="Arial" w:hAnsi="Arial" w:cs="Arial"/>
                <w:sz w:val="24"/>
                <w:szCs w:val="24"/>
              </w:rPr>
              <w:t xml:space="preserve">3.4. </w:t>
            </w:r>
            <w:r w:rsidR="000B0DFA" w:rsidRPr="003B77AE">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r w:rsidR="00245001" w:rsidRPr="003B77AE">
              <w:rPr>
                <w:rFonts w:ascii="Arial" w:hAnsi="Arial" w:cs="Arial"/>
                <w:sz w:val="24"/>
                <w:szCs w:val="24"/>
              </w:rPr>
              <w:t>.</w:t>
            </w:r>
          </w:p>
          <w:p w:rsidR="000B0DFA" w:rsidRPr="003B77AE" w:rsidRDefault="00BE682C" w:rsidP="00975044">
            <w:pPr>
              <w:rPr>
                <w:rFonts w:ascii="Arial" w:hAnsi="Arial" w:cs="Arial"/>
                <w:sz w:val="24"/>
                <w:szCs w:val="24"/>
              </w:rPr>
            </w:pPr>
            <w:r w:rsidRPr="003B77AE">
              <w:rPr>
                <w:rFonts w:ascii="Arial" w:hAnsi="Arial" w:cs="Arial"/>
                <w:sz w:val="24"/>
                <w:szCs w:val="24"/>
              </w:rPr>
              <w:t xml:space="preserve">3.5. </w:t>
            </w:r>
            <w:r w:rsidR="000B0DFA" w:rsidRPr="003B77AE">
              <w:rPr>
                <w:rFonts w:ascii="Arial" w:hAnsi="Arial" w:cs="Arial"/>
                <w:sz w:val="24"/>
                <w:szCs w:val="24"/>
              </w:rPr>
              <w:t>Кадастровый паспорт здания, сооружения, расположенного на испрашиваемом земельном участке</w:t>
            </w:r>
            <w:r w:rsidR="00245001" w:rsidRPr="003B77AE">
              <w:rPr>
                <w:rFonts w:ascii="Arial" w:hAnsi="Arial" w:cs="Arial"/>
                <w:sz w:val="24"/>
                <w:szCs w:val="24"/>
              </w:rPr>
              <w:t>.</w:t>
            </w:r>
          </w:p>
          <w:p w:rsidR="000B0DFA" w:rsidRPr="003B77AE" w:rsidRDefault="00BE682C" w:rsidP="00975044">
            <w:pPr>
              <w:rPr>
                <w:rFonts w:ascii="Arial" w:hAnsi="Arial" w:cs="Arial"/>
                <w:sz w:val="24"/>
                <w:szCs w:val="24"/>
              </w:rPr>
            </w:pPr>
            <w:r w:rsidRPr="003B77AE">
              <w:rPr>
                <w:rFonts w:ascii="Arial" w:hAnsi="Arial" w:cs="Arial"/>
                <w:sz w:val="24"/>
                <w:szCs w:val="24"/>
              </w:rPr>
              <w:t xml:space="preserve">3.6. </w:t>
            </w:r>
            <w:r w:rsidR="000B0DFA" w:rsidRPr="003B77AE">
              <w:rPr>
                <w:rFonts w:ascii="Arial" w:hAnsi="Arial" w:cs="Arial"/>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245001" w:rsidRPr="003B77AE">
              <w:rPr>
                <w:rFonts w:ascii="Arial" w:hAnsi="Arial" w:cs="Arial"/>
                <w:sz w:val="24"/>
                <w:szCs w:val="24"/>
              </w:rPr>
              <w:t>.</w:t>
            </w:r>
          </w:p>
          <w:p w:rsidR="000B0DFA" w:rsidRPr="00AD32CC" w:rsidRDefault="00BE682C" w:rsidP="00694D42">
            <w:pPr>
              <w:rPr>
                <w:rFonts w:ascii="Arial" w:hAnsi="Arial" w:cs="Arial"/>
                <w:sz w:val="24"/>
                <w:szCs w:val="24"/>
              </w:rPr>
            </w:pPr>
            <w:r w:rsidRPr="003B77AE">
              <w:rPr>
                <w:rFonts w:ascii="Arial" w:hAnsi="Arial" w:cs="Arial"/>
                <w:sz w:val="24"/>
                <w:szCs w:val="24"/>
              </w:rPr>
              <w:t xml:space="preserve">3.7. </w:t>
            </w:r>
            <w:r w:rsidR="000B0DFA" w:rsidRPr="003B77AE">
              <w:rPr>
                <w:rFonts w:ascii="Arial" w:hAnsi="Arial" w:cs="Arial"/>
                <w:sz w:val="24"/>
                <w:szCs w:val="24"/>
              </w:rPr>
              <w:t>Выписка из ЕГРЮЛ о юридическом лице, являющемся Заявителем</w:t>
            </w:r>
            <w:r w:rsidR="00245001" w:rsidRPr="003B77AE">
              <w:rPr>
                <w:rFonts w:ascii="Arial" w:hAnsi="Arial" w:cs="Arial"/>
                <w:sz w:val="24"/>
                <w:szCs w:val="24"/>
              </w:rPr>
              <w:t>.</w:t>
            </w:r>
          </w:p>
        </w:tc>
      </w:tr>
      <w:tr w:rsidR="000B0DFA" w:rsidRPr="003B77AE" w:rsidTr="00770AF4">
        <w:tc>
          <w:tcPr>
            <w:tcW w:w="550" w:type="dxa"/>
          </w:tcPr>
          <w:p w:rsidR="000B0DFA" w:rsidRPr="003B77AE" w:rsidRDefault="000B0DFA" w:rsidP="00975044">
            <w:pPr>
              <w:rPr>
                <w:rFonts w:ascii="Arial" w:hAnsi="Arial" w:cs="Arial"/>
                <w:sz w:val="24"/>
                <w:szCs w:val="24"/>
              </w:rPr>
            </w:pPr>
            <w:r w:rsidRPr="003B77AE">
              <w:rPr>
                <w:rFonts w:ascii="Arial" w:hAnsi="Arial" w:cs="Arial"/>
                <w:sz w:val="24"/>
                <w:szCs w:val="24"/>
              </w:rPr>
              <w:lastRenderedPageBreak/>
              <w:t>4.</w:t>
            </w:r>
          </w:p>
        </w:tc>
        <w:tc>
          <w:tcPr>
            <w:tcW w:w="2051" w:type="dxa"/>
          </w:tcPr>
          <w:p w:rsidR="000B0DFA" w:rsidRPr="003B77AE" w:rsidRDefault="000B0DFA" w:rsidP="00975044">
            <w:pPr>
              <w:rPr>
                <w:rFonts w:ascii="Arial" w:hAnsi="Arial" w:cs="Arial"/>
                <w:sz w:val="24"/>
                <w:szCs w:val="24"/>
              </w:rPr>
            </w:pPr>
            <w:r w:rsidRPr="003B77AE">
              <w:rPr>
                <w:rFonts w:ascii="Arial" w:hAnsi="Arial" w:cs="Arial"/>
                <w:sz w:val="24"/>
                <w:szCs w:val="24"/>
              </w:rPr>
              <w:t>В аренду</w:t>
            </w:r>
          </w:p>
        </w:tc>
        <w:tc>
          <w:tcPr>
            <w:tcW w:w="2482" w:type="dxa"/>
          </w:tcPr>
          <w:p w:rsidR="000B0DFA" w:rsidRPr="003B77AE" w:rsidRDefault="000B0DFA" w:rsidP="00975044">
            <w:pPr>
              <w:rPr>
                <w:rFonts w:ascii="Arial" w:hAnsi="Arial" w:cs="Arial"/>
                <w:sz w:val="24"/>
                <w:szCs w:val="24"/>
              </w:rPr>
            </w:pPr>
            <w:r w:rsidRPr="003B77AE">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9" w:history="1">
              <w:r w:rsidRPr="003B77AE">
                <w:rPr>
                  <w:rFonts w:ascii="Arial" w:hAnsi="Arial" w:cs="Arial"/>
                  <w:sz w:val="24"/>
                  <w:szCs w:val="24"/>
                </w:rPr>
                <w:t>статьей 39.20</w:t>
              </w:r>
            </w:hyperlink>
            <w:r w:rsidRPr="003B77AE">
              <w:rPr>
                <w:rFonts w:ascii="Arial" w:hAnsi="Arial" w:cs="Arial"/>
                <w:sz w:val="24"/>
                <w:szCs w:val="24"/>
              </w:rPr>
              <w:t xml:space="preserve"> Земельного кодекса РФ, на праве оперативного </w:t>
            </w:r>
            <w:r w:rsidRPr="003B77AE">
              <w:rPr>
                <w:rFonts w:ascii="Arial" w:hAnsi="Arial" w:cs="Arial"/>
                <w:sz w:val="24"/>
                <w:szCs w:val="24"/>
              </w:rPr>
              <w:lastRenderedPageBreak/>
              <w:t>управления</w:t>
            </w:r>
          </w:p>
        </w:tc>
        <w:tc>
          <w:tcPr>
            <w:tcW w:w="4840" w:type="dxa"/>
          </w:tcPr>
          <w:p w:rsidR="000B0DFA" w:rsidRPr="003B77AE" w:rsidRDefault="00BE682C" w:rsidP="00975044">
            <w:pPr>
              <w:rPr>
                <w:rFonts w:ascii="Arial" w:hAnsi="Arial" w:cs="Arial"/>
                <w:sz w:val="24"/>
                <w:szCs w:val="24"/>
              </w:rPr>
            </w:pPr>
            <w:r w:rsidRPr="003B77AE">
              <w:rPr>
                <w:rFonts w:ascii="Arial" w:hAnsi="Arial" w:cs="Arial"/>
                <w:sz w:val="24"/>
                <w:szCs w:val="24"/>
              </w:rPr>
              <w:lastRenderedPageBreak/>
              <w:t xml:space="preserve">4.1. </w:t>
            </w:r>
            <w:r w:rsidR="000B0DFA" w:rsidRPr="003B77AE">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00245001" w:rsidRPr="003B77AE">
              <w:rPr>
                <w:rFonts w:ascii="Arial" w:hAnsi="Arial" w:cs="Arial"/>
                <w:sz w:val="24"/>
                <w:szCs w:val="24"/>
              </w:rPr>
              <w:t>.</w:t>
            </w:r>
          </w:p>
          <w:p w:rsidR="000B0DFA" w:rsidRPr="003B77AE" w:rsidRDefault="00BE682C" w:rsidP="00975044">
            <w:pPr>
              <w:rPr>
                <w:rFonts w:ascii="Arial" w:hAnsi="Arial" w:cs="Arial"/>
                <w:sz w:val="24"/>
                <w:szCs w:val="24"/>
              </w:rPr>
            </w:pPr>
            <w:r w:rsidRPr="003B77AE">
              <w:rPr>
                <w:rFonts w:ascii="Arial" w:hAnsi="Arial" w:cs="Arial"/>
                <w:sz w:val="24"/>
                <w:szCs w:val="24"/>
              </w:rPr>
              <w:t xml:space="preserve">4.2. </w:t>
            </w:r>
            <w:r w:rsidR="000B0DFA" w:rsidRPr="003B77AE">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245001" w:rsidRPr="003B77AE">
              <w:rPr>
                <w:rFonts w:ascii="Arial" w:hAnsi="Arial" w:cs="Arial"/>
                <w:sz w:val="24"/>
                <w:szCs w:val="24"/>
              </w:rPr>
              <w:t>.</w:t>
            </w:r>
          </w:p>
          <w:p w:rsidR="000B0DFA" w:rsidRPr="003B77AE" w:rsidRDefault="00BE682C" w:rsidP="00975044">
            <w:pPr>
              <w:rPr>
                <w:rFonts w:ascii="Arial" w:hAnsi="Arial" w:cs="Arial"/>
                <w:sz w:val="24"/>
                <w:szCs w:val="24"/>
              </w:rPr>
            </w:pPr>
            <w:r w:rsidRPr="003B77AE">
              <w:rPr>
                <w:rFonts w:ascii="Arial" w:hAnsi="Arial" w:cs="Arial"/>
                <w:sz w:val="24"/>
                <w:szCs w:val="24"/>
              </w:rPr>
              <w:t xml:space="preserve">4.3. </w:t>
            </w:r>
            <w:r w:rsidR="000B0DFA" w:rsidRPr="003B77AE">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00956EDF">
              <w:rPr>
                <w:rFonts w:ascii="Arial" w:hAnsi="Arial" w:cs="Arial"/>
                <w:sz w:val="24"/>
                <w:szCs w:val="24"/>
              </w:rPr>
              <w:t xml:space="preserve"> зданий, сооружений, принадлежащих на </w:t>
            </w:r>
            <w:r w:rsidR="00956EDF">
              <w:rPr>
                <w:rFonts w:ascii="Arial" w:hAnsi="Arial" w:cs="Arial"/>
                <w:sz w:val="24"/>
                <w:szCs w:val="24"/>
              </w:rPr>
              <w:lastRenderedPageBreak/>
              <w:t>соответствующем праве Заявителю</w:t>
            </w:r>
            <w:r w:rsidR="00245001" w:rsidRPr="003B77AE">
              <w:rPr>
                <w:rFonts w:ascii="Arial" w:hAnsi="Arial" w:cs="Arial"/>
                <w:sz w:val="24"/>
                <w:szCs w:val="24"/>
              </w:rPr>
              <w:t>.</w:t>
            </w:r>
          </w:p>
          <w:p w:rsidR="000B0DFA" w:rsidRPr="003B77AE" w:rsidRDefault="00BE682C" w:rsidP="00975044">
            <w:pPr>
              <w:rPr>
                <w:rFonts w:ascii="Arial" w:hAnsi="Arial" w:cs="Arial"/>
                <w:sz w:val="24"/>
                <w:szCs w:val="24"/>
              </w:rPr>
            </w:pPr>
            <w:r w:rsidRPr="003B77AE">
              <w:rPr>
                <w:rFonts w:ascii="Arial" w:hAnsi="Arial" w:cs="Arial"/>
                <w:sz w:val="24"/>
                <w:szCs w:val="24"/>
              </w:rPr>
              <w:t xml:space="preserve">4.4. </w:t>
            </w:r>
            <w:r w:rsidR="000B0DFA" w:rsidRPr="003B77AE">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r w:rsidR="00245001" w:rsidRPr="003B77AE">
              <w:rPr>
                <w:rFonts w:ascii="Arial" w:hAnsi="Arial" w:cs="Arial"/>
                <w:sz w:val="24"/>
                <w:szCs w:val="24"/>
              </w:rPr>
              <w:t>.</w:t>
            </w:r>
          </w:p>
          <w:p w:rsidR="0096338B" w:rsidRPr="003B77AE" w:rsidRDefault="00BE682C" w:rsidP="00975044">
            <w:pPr>
              <w:rPr>
                <w:rFonts w:ascii="Arial" w:hAnsi="Arial" w:cs="Arial"/>
                <w:sz w:val="24"/>
                <w:szCs w:val="24"/>
              </w:rPr>
            </w:pPr>
            <w:r w:rsidRPr="003B77AE">
              <w:rPr>
                <w:rFonts w:ascii="Arial" w:hAnsi="Arial" w:cs="Arial"/>
                <w:sz w:val="24"/>
                <w:szCs w:val="24"/>
              </w:rPr>
              <w:t xml:space="preserve">4.5. </w:t>
            </w:r>
            <w:r w:rsidR="000B0DFA" w:rsidRPr="003B77AE">
              <w:rPr>
                <w:rFonts w:ascii="Arial" w:hAnsi="Arial" w:cs="Arial"/>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45001" w:rsidRPr="003B77AE">
              <w:rPr>
                <w:rFonts w:ascii="Arial" w:hAnsi="Arial" w:cs="Arial"/>
                <w:sz w:val="24"/>
                <w:szCs w:val="24"/>
              </w:rPr>
              <w:t>.</w:t>
            </w:r>
          </w:p>
          <w:p w:rsidR="000258A6" w:rsidRPr="003B77AE" w:rsidRDefault="00BE682C" w:rsidP="00531769">
            <w:pPr>
              <w:rPr>
                <w:rFonts w:ascii="Arial" w:hAnsi="Arial" w:cs="Arial"/>
                <w:sz w:val="24"/>
                <w:szCs w:val="24"/>
              </w:rPr>
            </w:pPr>
            <w:r w:rsidRPr="003B77AE">
              <w:rPr>
                <w:rFonts w:ascii="Arial" w:hAnsi="Arial" w:cs="Arial"/>
                <w:sz w:val="24"/>
                <w:szCs w:val="24"/>
              </w:rPr>
              <w:t>4.6.</w:t>
            </w:r>
            <w:r w:rsidR="000B0DFA" w:rsidRPr="003B77AE">
              <w:rPr>
                <w:rFonts w:ascii="Arial" w:hAnsi="Arial" w:cs="Arial"/>
                <w:sz w:val="24"/>
                <w:szCs w:val="24"/>
              </w:rPr>
              <w:t xml:space="preserve"> Выписка из ЕГРЮЛ о юридическом лице, являющемся Заявителем</w:t>
            </w:r>
            <w:r w:rsidR="00245001" w:rsidRPr="003B77AE">
              <w:rPr>
                <w:rFonts w:ascii="Arial" w:hAnsi="Arial" w:cs="Arial"/>
                <w:sz w:val="24"/>
                <w:szCs w:val="24"/>
              </w:rPr>
              <w:t>.</w:t>
            </w:r>
          </w:p>
        </w:tc>
      </w:tr>
      <w:tr w:rsidR="000B0DFA" w:rsidRPr="003B77AE" w:rsidTr="00770AF4">
        <w:tc>
          <w:tcPr>
            <w:tcW w:w="550" w:type="dxa"/>
          </w:tcPr>
          <w:p w:rsidR="000B0DFA" w:rsidRPr="003B77AE" w:rsidRDefault="000B0DFA" w:rsidP="00975044">
            <w:pPr>
              <w:rPr>
                <w:rFonts w:ascii="Arial" w:hAnsi="Arial" w:cs="Arial"/>
                <w:sz w:val="24"/>
                <w:szCs w:val="24"/>
              </w:rPr>
            </w:pPr>
            <w:r w:rsidRPr="003B77AE">
              <w:rPr>
                <w:rFonts w:ascii="Arial" w:hAnsi="Arial" w:cs="Arial"/>
                <w:sz w:val="24"/>
                <w:szCs w:val="24"/>
              </w:rPr>
              <w:lastRenderedPageBreak/>
              <w:t>5.</w:t>
            </w:r>
          </w:p>
        </w:tc>
        <w:tc>
          <w:tcPr>
            <w:tcW w:w="2051" w:type="dxa"/>
          </w:tcPr>
          <w:p w:rsidR="000B0DFA" w:rsidRPr="003B77AE" w:rsidRDefault="000B0DFA" w:rsidP="00975044">
            <w:pPr>
              <w:rPr>
                <w:rFonts w:ascii="Arial" w:hAnsi="Arial" w:cs="Arial"/>
                <w:sz w:val="24"/>
                <w:szCs w:val="24"/>
              </w:rPr>
            </w:pPr>
            <w:r w:rsidRPr="003B77AE">
              <w:rPr>
                <w:rFonts w:ascii="Arial" w:hAnsi="Arial" w:cs="Arial"/>
                <w:sz w:val="24"/>
                <w:szCs w:val="24"/>
              </w:rPr>
              <w:t>В аренду</w:t>
            </w:r>
          </w:p>
        </w:tc>
        <w:tc>
          <w:tcPr>
            <w:tcW w:w="2482" w:type="dxa"/>
          </w:tcPr>
          <w:p w:rsidR="000B0DFA" w:rsidRPr="003B77AE" w:rsidRDefault="000B0DFA" w:rsidP="00975044">
            <w:pPr>
              <w:rPr>
                <w:rFonts w:ascii="Arial" w:hAnsi="Arial" w:cs="Arial"/>
                <w:sz w:val="24"/>
                <w:szCs w:val="24"/>
              </w:rPr>
            </w:pPr>
            <w:r w:rsidRPr="003B77AE">
              <w:rPr>
                <w:rFonts w:ascii="Arial" w:hAnsi="Arial" w:cs="Arial"/>
                <w:sz w:val="24"/>
                <w:szCs w:val="24"/>
              </w:rPr>
              <w:t>Собственник объекта незавершенного строительства</w:t>
            </w:r>
          </w:p>
        </w:tc>
        <w:tc>
          <w:tcPr>
            <w:tcW w:w="4840" w:type="dxa"/>
          </w:tcPr>
          <w:p w:rsidR="000B0DFA" w:rsidRPr="003B77AE" w:rsidRDefault="00BE682C" w:rsidP="00975044">
            <w:pPr>
              <w:rPr>
                <w:rFonts w:ascii="Arial" w:hAnsi="Arial" w:cs="Arial"/>
                <w:sz w:val="24"/>
                <w:szCs w:val="24"/>
              </w:rPr>
            </w:pPr>
            <w:r w:rsidRPr="003B77AE">
              <w:rPr>
                <w:rFonts w:ascii="Arial" w:hAnsi="Arial" w:cs="Arial"/>
                <w:sz w:val="24"/>
                <w:szCs w:val="24"/>
              </w:rPr>
              <w:t xml:space="preserve">5.1. </w:t>
            </w:r>
            <w:r w:rsidR="000B0DFA" w:rsidRPr="003B77AE">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00245001" w:rsidRPr="003B77AE">
              <w:rPr>
                <w:rFonts w:ascii="Arial" w:hAnsi="Arial" w:cs="Arial"/>
                <w:sz w:val="24"/>
                <w:szCs w:val="24"/>
              </w:rPr>
              <w:t>.</w:t>
            </w:r>
          </w:p>
          <w:p w:rsidR="000B0DFA" w:rsidRPr="003B77AE" w:rsidRDefault="00BE682C" w:rsidP="00975044">
            <w:pPr>
              <w:rPr>
                <w:rFonts w:ascii="Arial" w:hAnsi="Arial" w:cs="Arial"/>
                <w:sz w:val="24"/>
                <w:szCs w:val="24"/>
              </w:rPr>
            </w:pPr>
            <w:r w:rsidRPr="003B77AE">
              <w:rPr>
                <w:rFonts w:ascii="Arial" w:hAnsi="Arial" w:cs="Arial"/>
                <w:sz w:val="24"/>
                <w:szCs w:val="24"/>
              </w:rPr>
              <w:t xml:space="preserve">5.2. </w:t>
            </w:r>
            <w:r w:rsidR="000B0DFA" w:rsidRPr="003B77AE">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5B26EB">
              <w:rPr>
                <w:rFonts w:ascii="Arial" w:hAnsi="Arial" w:cs="Arial"/>
                <w:sz w:val="24"/>
                <w:szCs w:val="24"/>
              </w:rPr>
              <w:t xml:space="preserve"> (при наличии соответствующих прав на земельный участок)</w:t>
            </w:r>
            <w:r w:rsidR="00245001" w:rsidRPr="003B77AE">
              <w:rPr>
                <w:rFonts w:ascii="Arial" w:hAnsi="Arial" w:cs="Arial"/>
                <w:sz w:val="24"/>
                <w:szCs w:val="24"/>
              </w:rPr>
              <w:t>.</w:t>
            </w:r>
          </w:p>
          <w:p w:rsidR="000B0DFA" w:rsidRPr="003B77AE" w:rsidRDefault="00BE682C" w:rsidP="00975044">
            <w:pPr>
              <w:rPr>
                <w:rFonts w:ascii="Arial" w:hAnsi="Arial" w:cs="Arial"/>
                <w:sz w:val="24"/>
                <w:szCs w:val="24"/>
              </w:rPr>
            </w:pPr>
            <w:r w:rsidRPr="003B77AE">
              <w:rPr>
                <w:rFonts w:ascii="Arial" w:hAnsi="Arial" w:cs="Arial"/>
                <w:sz w:val="24"/>
                <w:szCs w:val="24"/>
              </w:rPr>
              <w:t xml:space="preserve">5.3. </w:t>
            </w:r>
            <w:r w:rsidR="000B0DFA" w:rsidRPr="003B77AE">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00956EDF">
              <w:rPr>
                <w:rFonts w:ascii="Arial" w:hAnsi="Arial" w:cs="Arial"/>
                <w:sz w:val="24"/>
                <w:szCs w:val="24"/>
              </w:rPr>
              <w:t xml:space="preserve"> зданий, сооружений, принадлежащих на соответствующем праве Заявителю</w:t>
            </w:r>
            <w:r w:rsidR="00245001" w:rsidRPr="003B77AE">
              <w:rPr>
                <w:rFonts w:ascii="Arial" w:hAnsi="Arial" w:cs="Arial"/>
                <w:sz w:val="24"/>
                <w:szCs w:val="24"/>
              </w:rPr>
              <w:t>.</w:t>
            </w:r>
          </w:p>
          <w:p w:rsidR="000B0DFA" w:rsidRPr="003B77AE" w:rsidRDefault="00BE682C" w:rsidP="00975044">
            <w:pPr>
              <w:rPr>
                <w:rFonts w:ascii="Arial" w:hAnsi="Arial" w:cs="Arial"/>
                <w:sz w:val="24"/>
                <w:szCs w:val="24"/>
              </w:rPr>
            </w:pPr>
            <w:r w:rsidRPr="003B77AE">
              <w:rPr>
                <w:rFonts w:ascii="Arial" w:hAnsi="Arial" w:cs="Arial"/>
                <w:sz w:val="24"/>
                <w:szCs w:val="24"/>
              </w:rPr>
              <w:t>5.4.</w:t>
            </w:r>
            <w:r w:rsidR="000B0DFA" w:rsidRPr="003B77AE">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w:t>
            </w:r>
            <w:r w:rsidR="00245001" w:rsidRPr="003B77AE">
              <w:rPr>
                <w:rFonts w:ascii="Arial" w:hAnsi="Arial" w:cs="Arial"/>
                <w:sz w:val="24"/>
                <w:szCs w:val="24"/>
              </w:rPr>
              <w:t>.</w:t>
            </w:r>
          </w:p>
          <w:p w:rsidR="000B0DFA" w:rsidRPr="003B77AE" w:rsidRDefault="00BE682C" w:rsidP="00975044">
            <w:pPr>
              <w:rPr>
                <w:rFonts w:ascii="Arial" w:hAnsi="Arial" w:cs="Arial"/>
                <w:sz w:val="24"/>
                <w:szCs w:val="24"/>
              </w:rPr>
            </w:pPr>
            <w:r w:rsidRPr="003B77AE">
              <w:rPr>
                <w:rFonts w:ascii="Arial" w:hAnsi="Arial" w:cs="Arial"/>
                <w:sz w:val="24"/>
                <w:szCs w:val="24"/>
              </w:rPr>
              <w:t>5.5.</w:t>
            </w:r>
            <w:r w:rsidR="000B0DFA" w:rsidRPr="003B77AE">
              <w:rPr>
                <w:rFonts w:ascii="Arial" w:hAnsi="Arial" w:cs="Arial"/>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45001" w:rsidRPr="003B77AE">
              <w:rPr>
                <w:rFonts w:ascii="Arial" w:hAnsi="Arial" w:cs="Arial"/>
                <w:sz w:val="24"/>
                <w:szCs w:val="24"/>
              </w:rPr>
              <w:t>.</w:t>
            </w:r>
          </w:p>
          <w:p w:rsidR="0096338B" w:rsidRPr="003B77AE" w:rsidRDefault="00BE682C" w:rsidP="00531769">
            <w:pPr>
              <w:rPr>
                <w:rFonts w:ascii="Arial" w:hAnsi="Arial" w:cs="Arial"/>
                <w:sz w:val="24"/>
                <w:szCs w:val="24"/>
              </w:rPr>
            </w:pPr>
            <w:r w:rsidRPr="003B77AE">
              <w:rPr>
                <w:rFonts w:ascii="Arial" w:hAnsi="Arial" w:cs="Arial"/>
                <w:sz w:val="24"/>
                <w:szCs w:val="24"/>
              </w:rPr>
              <w:lastRenderedPageBreak/>
              <w:t>5.6.</w:t>
            </w:r>
            <w:r w:rsidR="000B0DFA" w:rsidRPr="003B77AE">
              <w:rPr>
                <w:rFonts w:ascii="Arial" w:hAnsi="Arial" w:cs="Arial"/>
                <w:sz w:val="24"/>
                <w:szCs w:val="24"/>
              </w:rPr>
              <w:t xml:space="preserve"> Выписка из ЕГРЮЛ о юридическом лице, являющемся Заявителем</w:t>
            </w:r>
            <w:r w:rsidR="00245001" w:rsidRPr="003B77AE">
              <w:rPr>
                <w:rFonts w:ascii="Arial" w:hAnsi="Arial" w:cs="Arial"/>
                <w:sz w:val="24"/>
                <w:szCs w:val="24"/>
              </w:rPr>
              <w:t>.</w:t>
            </w:r>
          </w:p>
        </w:tc>
      </w:tr>
      <w:tr w:rsidR="000B0DFA" w:rsidRPr="003B77AE" w:rsidTr="00770AF4">
        <w:tc>
          <w:tcPr>
            <w:tcW w:w="550" w:type="dxa"/>
          </w:tcPr>
          <w:p w:rsidR="000B0DFA" w:rsidRPr="003B77AE" w:rsidRDefault="000B0DFA" w:rsidP="00975044">
            <w:pPr>
              <w:rPr>
                <w:rFonts w:ascii="Arial" w:hAnsi="Arial" w:cs="Arial"/>
                <w:sz w:val="24"/>
                <w:szCs w:val="24"/>
              </w:rPr>
            </w:pPr>
            <w:r w:rsidRPr="003B77AE">
              <w:rPr>
                <w:rFonts w:ascii="Arial" w:hAnsi="Arial" w:cs="Arial"/>
                <w:sz w:val="24"/>
                <w:szCs w:val="24"/>
              </w:rPr>
              <w:lastRenderedPageBreak/>
              <w:t>6.</w:t>
            </w:r>
          </w:p>
        </w:tc>
        <w:tc>
          <w:tcPr>
            <w:tcW w:w="2051" w:type="dxa"/>
          </w:tcPr>
          <w:p w:rsidR="000B0DFA" w:rsidRPr="003B77AE" w:rsidRDefault="000B0DFA" w:rsidP="00975044">
            <w:pPr>
              <w:rPr>
                <w:rFonts w:ascii="Arial" w:hAnsi="Arial" w:cs="Arial"/>
                <w:sz w:val="24"/>
                <w:szCs w:val="24"/>
              </w:rPr>
            </w:pPr>
            <w:r w:rsidRPr="003B77AE">
              <w:rPr>
                <w:rFonts w:ascii="Arial" w:hAnsi="Arial" w:cs="Arial"/>
                <w:sz w:val="24"/>
                <w:szCs w:val="24"/>
              </w:rPr>
              <w:t>В аренду</w:t>
            </w:r>
          </w:p>
        </w:tc>
        <w:tc>
          <w:tcPr>
            <w:tcW w:w="2482" w:type="dxa"/>
          </w:tcPr>
          <w:p w:rsidR="000B0DFA" w:rsidRPr="003B77AE" w:rsidRDefault="000B0DFA" w:rsidP="00975044">
            <w:pPr>
              <w:rPr>
                <w:rFonts w:ascii="Arial" w:hAnsi="Arial" w:cs="Arial"/>
                <w:sz w:val="24"/>
                <w:szCs w:val="24"/>
              </w:rPr>
            </w:pPr>
            <w:r w:rsidRPr="003B77AE">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4840" w:type="dxa"/>
          </w:tcPr>
          <w:p w:rsidR="002568C7" w:rsidRPr="003B77AE" w:rsidRDefault="00BE682C" w:rsidP="00975044">
            <w:pPr>
              <w:rPr>
                <w:rFonts w:ascii="Arial" w:hAnsi="Arial" w:cs="Arial"/>
                <w:sz w:val="24"/>
                <w:szCs w:val="24"/>
              </w:rPr>
            </w:pPr>
            <w:r w:rsidRPr="003B77AE">
              <w:rPr>
                <w:rFonts w:ascii="Arial" w:hAnsi="Arial" w:cs="Arial"/>
                <w:sz w:val="24"/>
                <w:szCs w:val="24"/>
              </w:rPr>
              <w:t xml:space="preserve">6.1. </w:t>
            </w:r>
            <w:r w:rsidR="000B0DFA" w:rsidRPr="003B77AE">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 xml:space="preserve">6.2. </w:t>
            </w:r>
            <w:r w:rsidR="000B0DFA" w:rsidRPr="003B77AE">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6.3.</w:t>
            </w:r>
            <w:r w:rsidR="000B0DFA" w:rsidRPr="003B77AE">
              <w:rPr>
                <w:rFonts w:ascii="Arial" w:hAnsi="Arial" w:cs="Arial"/>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45001" w:rsidRPr="003B77AE">
              <w:rPr>
                <w:rFonts w:ascii="Arial" w:hAnsi="Arial" w:cs="Arial"/>
                <w:sz w:val="24"/>
                <w:szCs w:val="24"/>
              </w:rPr>
              <w:t>.</w:t>
            </w:r>
          </w:p>
          <w:p w:rsidR="000B0DFA" w:rsidRPr="003B77AE" w:rsidRDefault="002568C7" w:rsidP="00531769">
            <w:pPr>
              <w:rPr>
                <w:rFonts w:ascii="Arial" w:hAnsi="Arial" w:cs="Arial"/>
                <w:sz w:val="24"/>
                <w:szCs w:val="24"/>
              </w:rPr>
            </w:pPr>
            <w:r w:rsidRPr="003B77AE">
              <w:rPr>
                <w:rFonts w:ascii="Arial" w:hAnsi="Arial" w:cs="Arial"/>
                <w:sz w:val="24"/>
                <w:szCs w:val="24"/>
              </w:rPr>
              <w:t>6.4.</w:t>
            </w:r>
            <w:r w:rsidR="000B0DFA" w:rsidRPr="003B77AE">
              <w:rPr>
                <w:rFonts w:ascii="Arial" w:hAnsi="Arial" w:cs="Arial"/>
                <w:sz w:val="24"/>
                <w:szCs w:val="24"/>
              </w:rPr>
              <w:t xml:space="preserve"> Выписка из ЕГРЮЛ о юридическом лице, являющемся Заявителем</w:t>
            </w:r>
            <w:r w:rsidR="00245001" w:rsidRPr="003B77AE">
              <w:rPr>
                <w:rFonts w:ascii="Arial" w:hAnsi="Arial" w:cs="Arial"/>
                <w:sz w:val="24"/>
                <w:szCs w:val="24"/>
              </w:rPr>
              <w:t>.</w:t>
            </w:r>
          </w:p>
        </w:tc>
      </w:tr>
      <w:tr w:rsidR="000B0DFA" w:rsidRPr="003B77AE" w:rsidTr="00770AF4">
        <w:tc>
          <w:tcPr>
            <w:tcW w:w="550" w:type="dxa"/>
          </w:tcPr>
          <w:p w:rsidR="000B0DFA" w:rsidRPr="003B77AE" w:rsidRDefault="000B0DFA" w:rsidP="00975044">
            <w:pPr>
              <w:rPr>
                <w:rFonts w:ascii="Arial" w:hAnsi="Arial" w:cs="Arial"/>
                <w:sz w:val="24"/>
                <w:szCs w:val="24"/>
              </w:rPr>
            </w:pPr>
            <w:r w:rsidRPr="003B77AE">
              <w:rPr>
                <w:rFonts w:ascii="Arial" w:hAnsi="Arial" w:cs="Arial"/>
                <w:sz w:val="24"/>
                <w:szCs w:val="24"/>
              </w:rPr>
              <w:t>7.</w:t>
            </w:r>
          </w:p>
        </w:tc>
        <w:tc>
          <w:tcPr>
            <w:tcW w:w="2051" w:type="dxa"/>
          </w:tcPr>
          <w:p w:rsidR="000B0DFA" w:rsidRPr="003B77AE" w:rsidRDefault="000B0DFA" w:rsidP="00975044">
            <w:pPr>
              <w:rPr>
                <w:rFonts w:ascii="Arial" w:hAnsi="Arial" w:cs="Arial"/>
                <w:sz w:val="24"/>
                <w:szCs w:val="24"/>
              </w:rPr>
            </w:pPr>
            <w:r w:rsidRPr="003B77AE">
              <w:rPr>
                <w:rFonts w:ascii="Arial" w:hAnsi="Arial" w:cs="Arial"/>
                <w:sz w:val="24"/>
                <w:szCs w:val="24"/>
              </w:rPr>
              <w:t>В аренду</w:t>
            </w:r>
          </w:p>
        </w:tc>
        <w:tc>
          <w:tcPr>
            <w:tcW w:w="2482" w:type="dxa"/>
          </w:tcPr>
          <w:p w:rsidR="000B0DFA" w:rsidRPr="003B77AE" w:rsidRDefault="000B0DFA" w:rsidP="00975044">
            <w:pPr>
              <w:rPr>
                <w:rFonts w:ascii="Arial" w:hAnsi="Arial" w:cs="Arial"/>
                <w:sz w:val="24"/>
                <w:szCs w:val="24"/>
              </w:rPr>
            </w:pPr>
            <w:r w:rsidRPr="003B77AE">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4840" w:type="dxa"/>
          </w:tcPr>
          <w:p w:rsidR="000B0DFA" w:rsidRPr="003B77AE" w:rsidRDefault="002568C7" w:rsidP="00975044">
            <w:pPr>
              <w:rPr>
                <w:rFonts w:ascii="Arial" w:hAnsi="Arial" w:cs="Arial"/>
                <w:sz w:val="24"/>
                <w:szCs w:val="24"/>
              </w:rPr>
            </w:pPr>
            <w:r w:rsidRPr="003B77AE">
              <w:rPr>
                <w:rFonts w:ascii="Arial" w:hAnsi="Arial" w:cs="Arial"/>
                <w:sz w:val="24"/>
                <w:szCs w:val="24"/>
              </w:rPr>
              <w:t xml:space="preserve">7.1. </w:t>
            </w:r>
            <w:r w:rsidR="000B0DFA" w:rsidRPr="003B77AE">
              <w:rPr>
                <w:rFonts w:ascii="Arial" w:hAnsi="Arial" w:cs="Arial"/>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7.2.</w:t>
            </w:r>
            <w:r w:rsidR="000B0DFA" w:rsidRPr="003B77AE">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 xml:space="preserve">7.3. </w:t>
            </w:r>
            <w:r w:rsidR="000B0DFA" w:rsidRPr="003B77AE">
              <w:rPr>
                <w:rFonts w:ascii="Arial" w:hAnsi="Arial" w:cs="Arial"/>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45001" w:rsidRPr="003B77AE">
              <w:rPr>
                <w:rFonts w:ascii="Arial" w:hAnsi="Arial" w:cs="Arial"/>
                <w:sz w:val="24"/>
                <w:szCs w:val="24"/>
              </w:rPr>
              <w:t>.</w:t>
            </w:r>
          </w:p>
          <w:p w:rsidR="0096338B" w:rsidRPr="003B77AE" w:rsidRDefault="002568C7" w:rsidP="0096722D">
            <w:pPr>
              <w:rPr>
                <w:rFonts w:ascii="Arial" w:hAnsi="Arial" w:cs="Arial"/>
                <w:sz w:val="24"/>
                <w:szCs w:val="24"/>
              </w:rPr>
            </w:pPr>
            <w:r w:rsidRPr="003B77AE">
              <w:rPr>
                <w:rFonts w:ascii="Arial" w:hAnsi="Arial" w:cs="Arial"/>
                <w:sz w:val="24"/>
                <w:szCs w:val="24"/>
              </w:rPr>
              <w:t xml:space="preserve">7.4. </w:t>
            </w:r>
            <w:r w:rsidR="000B0DFA" w:rsidRPr="003B77AE">
              <w:rPr>
                <w:rFonts w:ascii="Arial" w:hAnsi="Arial" w:cs="Arial"/>
                <w:sz w:val="24"/>
                <w:szCs w:val="24"/>
              </w:rPr>
              <w:t>Выписка из ЕГРЮЛ о юридическом лице, являющемся Заявителем</w:t>
            </w:r>
            <w:r w:rsidR="00245001" w:rsidRPr="003B77AE">
              <w:rPr>
                <w:rFonts w:ascii="Arial" w:hAnsi="Arial" w:cs="Arial"/>
                <w:sz w:val="24"/>
                <w:szCs w:val="24"/>
              </w:rPr>
              <w:t>.</w:t>
            </w:r>
          </w:p>
        </w:tc>
      </w:tr>
      <w:tr w:rsidR="000B0DFA" w:rsidRPr="003B77AE" w:rsidTr="00770AF4">
        <w:tc>
          <w:tcPr>
            <w:tcW w:w="550" w:type="dxa"/>
          </w:tcPr>
          <w:p w:rsidR="000B0DFA" w:rsidRPr="003B77AE" w:rsidRDefault="000B0DFA" w:rsidP="00975044">
            <w:pPr>
              <w:rPr>
                <w:rFonts w:ascii="Arial" w:hAnsi="Arial" w:cs="Arial"/>
                <w:sz w:val="24"/>
                <w:szCs w:val="24"/>
              </w:rPr>
            </w:pPr>
            <w:r w:rsidRPr="003B77AE">
              <w:rPr>
                <w:rFonts w:ascii="Arial" w:hAnsi="Arial" w:cs="Arial"/>
                <w:sz w:val="24"/>
                <w:szCs w:val="24"/>
              </w:rPr>
              <w:t>8.</w:t>
            </w:r>
          </w:p>
        </w:tc>
        <w:tc>
          <w:tcPr>
            <w:tcW w:w="2051" w:type="dxa"/>
          </w:tcPr>
          <w:p w:rsidR="000B0DFA" w:rsidRPr="003B77AE" w:rsidRDefault="000B0DFA" w:rsidP="00975044">
            <w:pPr>
              <w:rPr>
                <w:rFonts w:ascii="Arial" w:hAnsi="Arial" w:cs="Arial"/>
                <w:sz w:val="24"/>
                <w:szCs w:val="24"/>
              </w:rPr>
            </w:pPr>
            <w:r w:rsidRPr="003B77AE">
              <w:rPr>
                <w:rFonts w:ascii="Arial" w:hAnsi="Arial" w:cs="Arial"/>
                <w:sz w:val="24"/>
                <w:szCs w:val="24"/>
              </w:rPr>
              <w:t>В аренду</w:t>
            </w:r>
          </w:p>
        </w:tc>
        <w:tc>
          <w:tcPr>
            <w:tcW w:w="2482" w:type="dxa"/>
          </w:tcPr>
          <w:p w:rsidR="000B0DFA" w:rsidRPr="003B77AE" w:rsidRDefault="000B0DFA" w:rsidP="00975044">
            <w:pPr>
              <w:rPr>
                <w:rFonts w:ascii="Arial" w:hAnsi="Arial" w:cs="Arial"/>
                <w:sz w:val="24"/>
                <w:szCs w:val="24"/>
              </w:rPr>
            </w:pPr>
            <w:r w:rsidRPr="003B77AE">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4840" w:type="dxa"/>
          </w:tcPr>
          <w:p w:rsidR="000B0DFA" w:rsidRPr="003B77AE" w:rsidRDefault="002568C7" w:rsidP="00975044">
            <w:pPr>
              <w:rPr>
                <w:rFonts w:ascii="Arial" w:hAnsi="Arial" w:cs="Arial"/>
                <w:sz w:val="24"/>
                <w:szCs w:val="24"/>
              </w:rPr>
            </w:pPr>
            <w:r w:rsidRPr="003B77AE">
              <w:rPr>
                <w:rFonts w:ascii="Arial" w:hAnsi="Arial" w:cs="Arial"/>
                <w:sz w:val="24"/>
                <w:szCs w:val="24"/>
              </w:rPr>
              <w:t xml:space="preserve">8.1. </w:t>
            </w:r>
            <w:r w:rsidR="000B0DFA" w:rsidRPr="003B77AE">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 xml:space="preserve">8.2. </w:t>
            </w:r>
            <w:r w:rsidR="000B0DFA" w:rsidRPr="003B77AE">
              <w:rPr>
                <w:rFonts w:ascii="Arial" w:hAnsi="Arial" w:cs="Arial"/>
                <w:sz w:val="24"/>
                <w:szCs w:val="24"/>
              </w:rPr>
              <w:t xml:space="preserve">Кадастровый паспорт испрашиваемого земельного участка либо кадастровая выписка об </w:t>
            </w:r>
            <w:r w:rsidR="000B0DFA" w:rsidRPr="003B77AE">
              <w:rPr>
                <w:rFonts w:ascii="Arial" w:hAnsi="Arial" w:cs="Arial"/>
                <w:sz w:val="24"/>
                <w:szCs w:val="24"/>
              </w:rPr>
              <w:lastRenderedPageBreak/>
              <w:t>испрашиваемом земельном участке</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 xml:space="preserve">8.3. </w:t>
            </w:r>
            <w:r w:rsidR="000B0DFA" w:rsidRPr="003B77AE">
              <w:rPr>
                <w:rFonts w:ascii="Arial" w:hAnsi="Arial" w:cs="Arial"/>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45001" w:rsidRPr="003B77AE">
              <w:rPr>
                <w:rFonts w:ascii="Arial" w:hAnsi="Arial" w:cs="Arial"/>
                <w:sz w:val="24"/>
                <w:szCs w:val="24"/>
              </w:rPr>
              <w:t>.</w:t>
            </w:r>
          </w:p>
          <w:p w:rsidR="000B0DFA" w:rsidRPr="003B77AE" w:rsidRDefault="002568C7" w:rsidP="00531769">
            <w:pPr>
              <w:rPr>
                <w:rFonts w:ascii="Arial" w:hAnsi="Arial" w:cs="Arial"/>
                <w:sz w:val="24"/>
                <w:szCs w:val="24"/>
              </w:rPr>
            </w:pPr>
            <w:r w:rsidRPr="003B77AE">
              <w:rPr>
                <w:rFonts w:ascii="Arial" w:hAnsi="Arial" w:cs="Arial"/>
                <w:sz w:val="24"/>
                <w:szCs w:val="24"/>
              </w:rPr>
              <w:t>8.4.</w:t>
            </w:r>
            <w:r w:rsidR="000B0DFA" w:rsidRPr="003B77AE">
              <w:rPr>
                <w:rFonts w:ascii="Arial" w:hAnsi="Arial" w:cs="Arial"/>
                <w:sz w:val="24"/>
                <w:szCs w:val="24"/>
              </w:rPr>
              <w:t xml:space="preserve"> Выписка из ЕГРЮЛ о юридическом лице, являющемся Заявителем</w:t>
            </w:r>
            <w:r w:rsidR="00245001" w:rsidRPr="003B77AE">
              <w:rPr>
                <w:rFonts w:ascii="Arial" w:hAnsi="Arial" w:cs="Arial"/>
                <w:sz w:val="24"/>
                <w:szCs w:val="24"/>
              </w:rPr>
              <w:t>.</w:t>
            </w:r>
          </w:p>
        </w:tc>
      </w:tr>
      <w:tr w:rsidR="000B0DFA" w:rsidRPr="003B77AE" w:rsidTr="00770AF4">
        <w:tc>
          <w:tcPr>
            <w:tcW w:w="550" w:type="dxa"/>
          </w:tcPr>
          <w:p w:rsidR="000B0DFA" w:rsidRPr="003B77AE" w:rsidRDefault="000B0DFA" w:rsidP="00975044">
            <w:pPr>
              <w:rPr>
                <w:rFonts w:ascii="Arial" w:hAnsi="Arial" w:cs="Arial"/>
                <w:sz w:val="24"/>
                <w:szCs w:val="24"/>
              </w:rPr>
            </w:pPr>
            <w:r w:rsidRPr="003B77AE">
              <w:rPr>
                <w:rFonts w:ascii="Arial" w:hAnsi="Arial" w:cs="Arial"/>
                <w:sz w:val="24"/>
                <w:szCs w:val="24"/>
              </w:rPr>
              <w:lastRenderedPageBreak/>
              <w:t>9.</w:t>
            </w:r>
          </w:p>
        </w:tc>
        <w:tc>
          <w:tcPr>
            <w:tcW w:w="2051" w:type="dxa"/>
          </w:tcPr>
          <w:p w:rsidR="000B0DFA" w:rsidRPr="003B77AE" w:rsidRDefault="000B0DFA" w:rsidP="00975044">
            <w:pPr>
              <w:rPr>
                <w:rFonts w:ascii="Arial" w:hAnsi="Arial" w:cs="Arial"/>
                <w:sz w:val="24"/>
                <w:szCs w:val="24"/>
              </w:rPr>
            </w:pPr>
            <w:r w:rsidRPr="003B77AE">
              <w:rPr>
                <w:rFonts w:ascii="Arial" w:hAnsi="Arial" w:cs="Arial"/>
                <w:sz w:val="24"/>
                <w:szCs w:val="24"/>
              </w:rPr>
              <w:t>В постоянное (бессрочное) пользование</w:t>
            </w:r>
          </w:p>
        </w:tc>
        <w:tc>
          <w:tcPr>
            <w:tcW w:w="2482" w:type="dxa"/>
          </w:tcPr>
          <w:p w:rsidR="000B0DFA" w:rsidRPr="003B77AE" w:rsidRDefault="000B0DFA" w:rsidP="00975044">
            <w:pPr>
              <w:rPr>
                <w:rFonts w:ascii="Arial" w:hAnsi="Arial" w:cs="Arial"/>
                <w:sz w:val="24"/>
                <w:szCs w:val="24"/>
              </w:rPr>
            </w:pPr>
            <w:r w:rsidRPr="003B77AE">
              <w:rPr>
                <w:rFonts w:ascii="Arial" w:hAnsi="Arial" w:cs="Arial"/>
                <w:sz w:val="24"/>
                <w:szCs w:val="24"/>
              </w:rPr>
              <w:t>Орган государственной власти, орган местного самоуправления</w:t>
            </w:r>
          </w:p>
        </w:tc>
        <w:tc>
          <w:tcPr>
            <w:tcW w:w="4840" w:type="dxa"/>
          </w:tcPr>
          <w:p w:rsidR="000B0DFA" w:rsidRPr="003B77AE" w:rsidRDefault="002568C7" w:rsidP="00975044">
            <w:pPr>
              <w:rPr>
                <w:rFonts w:ascii="Arial" w:hAnsi="Arial" w:cs="Arial"/>
                <w:sz w:val="24"/>
                <w:szCs w:val="24"/>
              </w:rPr>
            </w:pPr>
            <w:r w:rsidRPr="003B77AE">
              <w:rPr>
                <w:rFonts w:ascii="Arial" w:hAnsi="Arial" w:cs="Arial"/>
                <w:sz w:val="24"/>
                <w:szCs w:val="24"/>
              </w:rPr>
              <w:t xml:space="preserve">9.1. </w:t>
            </w:r>
            <w:r w:rsidR="000B0DFA" w:rsidRPr="003B77AE">
              <w:rPr>
                <w:rFonts w:ascii="Arial" w:hAnsi="Arial" w:cs="Arial"/>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9.2.</w:t>
            </w:r>
            <w:r w:rsidR="000B0DFA" w:rsidRPr="003B77AE">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w:t>
            </w:r>
            <w:r w:rsidR="00245001" w:rsidRPr="003B77AE">
              <w:rPr>
                <w:rFonts w:ascii="Arial" w:hAnsi="Arial" w:cs="Arial"/>
                <w:sz w:val="24"/>
                <w:szCs w:val="24"/>
              </w:rPr>
              <w:t>.</w:t>
            </w:r>
          </w:p>
          <w:p w:rsidR="0096338B" w:rsidRPr="003B77AE" w:rsidRDefault="002568C7" w:rsidP="00531769">
            <w:pPr>
              <w:rPr>
                <w:rFonts w:ascii="Arial" w:hAnsi="Arial" w:cs="Arial"/>
                <w:sz w:val="24"/>
                <w:szCs w:val="24"/>
              </w:rPr>
            </w:pPr>
            <w:r w:rsidRPr="003B77AE">
              <w:rPr>
                <w:rFonts w:ascii="Arial" w:hAnsi="Arial" w:cs="Arial"/>
                <w:sz w:val="24"/>
                <w:szCs w:val="24"/>
              </w:rPr>
              <w:t>9.3.</w:t>
            </w:r>
            <w:r w:rsidR="000B0DFA" w:rsidRPr="003B77AE">
              <w:rPr>
                <w:rFonts w:ascii="Arial" w:hAnsi="Arial" w:cs="Arial"/>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45001" w:rsidRPr="003B77AE">
              <w:rPr>
                <w:rFonts w:ascii="Arial" w:hAnsi="Arial" w:cs="Arial"/>
                <w:sz w:val="24"/>
                <w:szCs w:val="24"/>
              </w:rPr>
              <w:t>.</w:t>
            </w:r>
          </w:p>
        </w:tc>
      </w:tr>
      <w:tr w:rsidR="000B0DFA" w:rsidRPr="003B77AE" w:rsidTr="00770AF4">
        <w:tc>
          <w:tcPr>
            <w:tcW w:w="550" w:type="dxa"/>
          </w:tcPr>
          <w:p w:rsidR="000B0DFA" w:rsidRPr="003B77AE" w:rsidRDefault="000B0DFA" w:rsidP="00975044">
            <w:pPr>
              <w:rPr>
                <w:rFonts w:ascii="Arial" w:hAnsi="Arial" w:cs="Arial"/>
                <w:sz w:val="24"/>
                <w:szCs w:val="24"/>
              </w:rPr>
            </w:pPr>
            <w:r w:rsidRPr="003B77AE">
              <w:rPr>
                <w:rFonts w:ascii="Arial" w:hAnsi="Arial" w:cs="Arial"/>
                <w:sz w:val="24"/>
                <w:szCs w:val="24"/>
              </w:rPr>
              <w:t>10.</w:t>
            </w:r>
          </w:p>
        </w:tc>
        <w:tc>
          <w:tcPr>
            <w:tcW w:w="2051" w:type="dxa"/>
          </w:tcPr>
          <w:p w:rsidR="000B0DFA" w:rsidRPr="003B77AE" w:rsidRDefault="000B0DFA" w:rsidP="00975044">
            <w:pPr>
              <w:rPr>
                <w:rFonts w:ascii="Arial" w:hAnsi="Arial" w:cs="Arial"/>
                <w:sz w:val="24"/>
                <w:szCs w:val="24"/>
              </w:rPr>
            </w:pPr>
            <w:r w:rsidRPr="003B77AE">
              <w:rPr>
                <w:rFonts w:ascii="Arial" w:hAnsi="Arial" w:cs="Arial"/>
                <w:sz w:val="24"/>
                <w:szCs w:val="24"/>
              </w:rPr>
              <w:t>В постоянное (бессрочное) пользование</w:t>
            </w:r>
          </w:p>
        </w:tc>
        <w:tc>
          <w:tcPr>
            <w:tcW w:w="2482" w:type="dxa"/>
          </w:tcPr>
          <w:p w:rsidR="000B0DFA" w:rsidRPr="003B77AE" w:rsidRDefault="000B0DFA" w:rsidP="00531769">
            <w:pPr>
              <w:rPr>
                <w:rFonts w:ascii="Arial" w:hAnsi="Arial" w:cs="Arial"/>
                <w:sz w:val="24"/>
                <w:szCs w:val="24"/>
              </w:rPr>
            </w:pPr>
            <w:r w:rsidRPr="003B77AE">
              <w:rPr>
                <w:rFonts w:ascii="Arial" w:hAnsi="Arial" w:cs="Arial"/>
                <w:sz w:val="24"/>
                <w:szCs w:val="24"/>
              </w:rPr>
              <w:t>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tc>
        <w:tc>
          <w:tcPr>
            <w:tcW w:w="4840" w:type="dxa"/>
          </w:tcPr>
          <w:p w:rsidR="000B0DFA" w:rsidRPr="003B77AE" w:rsidRDefault="002568C7" w:rsidP="00975044">
            <w:pPr>
              <w:rPr>
                <w:rFonts w:ascii="Arial" w:hAnsi="Arial" w:cs="Arial"/>
                <w:sz w:val="24"/>
                <w:szCs w:val="24"/>
              </w:rPr>
            </w:pPr>
            <w:r w:rsidRPr="003B77AE">
              <w:rPr>
                <w:rFonts w:ascii="Arial" w:hAnsi="Arial" w:cs="Arial"/>
                <w:sz w:val="24"/>
                <w:szCs w:val="24"/>
              </w:rPr>
              <w:t xml:space="preserve">10.1. </w:t>
            </w:r>
            <w:r w:rsidR="000B0DFA" w:rsidRPr="003B77AE">
              <w:rPr>
                <w:rFonts w:ascii="Arial" w:hAnsi="Arial" w:cs="Arial"/>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10.2.</w:t>
            </w:r>
            <w:r w:rsidR="000B0DFA" w:rsidRPr="003B77AE">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10.3.</w:t>
            </w:r>
            <w:r w:rsidR="000B0DFA" w:rsidRPr="003B77AE">
              <w:rPr>
                <w:rFonts w:ascii="Arial" w:hAnsi="Arial" w:cs="Arial"/>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45001" w:rsidRPr="003B77AE">
              <w:rPr>
                <w:rFonts w:ascii="Arial" w:hAnsi="Arial" w:cs="Arial"/>
                <w:sz w:val="24"/>
                <w:szCs w:val="24"/>
              </w:rPr>
              <w:t>.</w:t>
            </w:r>
          </w:p>
          <w:p w:rsidR="000B0DFA" w:rsidRPr="003B77AE" w:rsidRDefault="002568C7" w:rsidP="00531769">
            <w:pPr>
              <w:rPr>
                <w:rFonts w:ascii="Arial" w:hAnsi="Arial" w:cs="Arial"/>
                <w:sz w:val="24"/>
                <w:szCs w:val="24"/>
              </w:rPr>
            </w:pPr>
            <w:r w:rsidRPr="003B77AE">
              <w:rPr>
                <w:rFonts w:ascii="Arial" w:hAnsi="Arial" w:cs="Arial"/>
                <w:sz w:val="24"/>
                <w:szCs w:val="24"/>
              </w:rPr>
              <w:t>10.4.</w:t>
            </w:r>
            <w:r w:rsidR="000B0DFA" w:rsidRPr="003B77AE">
              <w:rPr>
                <w:rFonts w:ascii="Arial" w:hAnsi="Arial" w:cs="Arial"/>
                <w:sz w:val="24"/>
                <w:szCs w:val="24"/>
              </w:rPr>
              <w:t xml:space="preserve"> Выписка из ЕГРЮЛ о юридическом лице, являющемся Заявителем</w:t>
            </w:r>
            <w:r w:rsidR="00245001" w:rsidRPr="003B77AE">
              <w:rPr>
                <w:rFonts w:ascii="Arial" w:hAnsi="Arial" w:cs="Arial"/>
                <w:sz w:val="24"/>
                <w:szCs w:val="24"/>
              </w:rPr>
              <w:t>.</w:t>
            </w:r>
          </w:p>
        </w:tc>
      </w:tr>
      <w:tr w:rsidR="000B0DFA" w:rsidRPr="003B77AE" w:rsidTr="00770AF4">
        <w:tc>
          <w:tcPr>
            <w:tcW w:w="550" w:type="dxa"/>
          </w:tcPr>
          <w:p w:rsidR="000B0DFA" w:rsidRPr="003B77AE" w:rsidRDefault="000B0DFA" w:rsidP="00975044">
            <w:pPr>
              <w:rPr>
                <w:rFonts w:ascii="Arial" w:hAnsi="Arial" w:cs="Arial"/>
                <w:sz w:val="24"/>
                <w:szCs w:val="24"/>
              </w:rPr>
            </w:pPr>
            <w:r w:rsidRPr="003B77AE">
              <w:rPr>
                <w:rFonts w:ascii="Arial" w:hAnsi="Arial" w:cs="Arial"/>
                <w:sz w:val="24"/>
                <w:szCs w:val="24"/>
              </w:rPr>
              <w:t>11.</w:t>
            </w:r>
          </w:p>
        </w:tc>
        <w:tc>
          <w:tcPr>
            <w:tcW w:w="2051" w:type="dxa"/>
          </w:tcPr>
          <w:p w:rsidR="000B0DFA" w:rsidRPr="003B77AE" w:rsidRDefault="000B0DFA" w:rsidP="00975044">
            <w:pPr>
              <w:rPr>
                <w:rFonts w:ascii="Arial" w:hAnsi="Arial" w:cs="Arial"/>
                <w:sz w:val="24"/>
                <w:szCs w:val="24"/>
              </w:rPr>
            </w:pPr>
            <w:r w:rsidRPr="003B77AE">
              <w:rPr>
                <w:rFonts w:ascii="Arial" w:hAnsi="Arial" w:cs="Arial"/>
                <w:sz w:val="24"/>
                <w:szCs w:val="24"/>
              </w:rPr>
              <w:t xml:space="preserve">В </w:t>
            </w:r>
            <w:r w:rsidRPr="003B77AE">
              <w:rPr>
                <w:rFonts w:ascii="Arial" w:hAnsi="Arial" w:cs="Arial"/>
                <w:sz w:val="24"/>
                <w:szCs w:val="24"/>
              </w:rPr>
              <w:lastRenderedPageBreak/>
              <w:t>безвозмездное пользование</w:t>
            </w:r>
          </w:p>
        </w:tc>
        <w:tc>
          <w:tcPr>
            <w:tcW w:w="2482" w:type="dxa"/>
          </w:tcPr>
          <w:p w:rsidR="00245001" w:rsidRPr="003B77AE" w:rsidRDefault="000B0DFA" w:rsidP="009846DA">
            <w:pPr>
              <w:rPr>
                <w:rFonts w:ascii="Arial" w:hAnsi="Arial" w:cs="Arial"/>
                <w:sz w:val="24"/>
                <w:szCs w:val="24"/>
              </w:rPr>
            </w:pPr>
            <w:r w:rsidRPr="003B77AE">
              <w:rPr>
                <w:rFonts w:ascii="Arial" w:hAnsi="Arial" w:cs="Arial"/>
                <w:sz w:val="24"/>
                <w:szCs w:val="24"/>
              </w:rPr>
              <w:lastRenderedPageBreak/>
              <w:t xml:space="preserve">Орган </w:t>
            </w:r>
            <w:r w:rsidRPr="003B77AE">
              <w:rPr>
                <w:rFonts w:ascii="Arial" w:hAnsi="Arial" w:cs="Arial"/>
                <w:sz w:val="24"/>
                <w:szCs w:val="24"/>
              </w:rPr>
              <w:lastRenderedPageBreak/>
              <w:t>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tc>
        <w:tc>
          <w:tcPr>
            <w:tcW w:w="4840" w:type="dxa"/>
          </w:tcPr>
          <w:p w:rsidR="000B0DFA" w:rsidRPr="003B77AE" w:rsidRDefault="002568C7" w:rsidP="00975044">
            <w:pPr>
              <w:rPr>
                <w:rFonts w:ascii="Arial" w:hAnsi="Arial" w:cs="Arial"/>
                <w:sz w:val="24"/>
                <w:szCs w:val="24"/>
              </w:rPr>
            </w:pPr>
            <w:r w:rsidRPr="003B77AE">
              <w:rPr>
                <w:rFonts w:ascii="Arial" w:hAnsi="Arial" w:cs="Arial"/>
                <w:sz w:val="24"/>
                <w:szCs w:val="24"/>
              </w:rPr>
              <w:lastRenderedPageBreak/>
              <w:t xml:space="preserve">11.1. </w:t>
            </w:r>
            <w:r w:rsidR="000B0DFA" w:rsidRPr="003B77AE">
              <w:rPr>
                <w:rFonts w:ascii="Arial" w:hAnsi="Arial" w:cs="Arial"/>
                <w:sz w:val="24"/>
                <w:szCs w:val="24"/>
              </w:rPr>
              <w:t xml:space="preserve">Документы, предусмотренные </w:t>
            </w:r>
            <w:r w:rsidR="000B0DFA" w:rsidRPr="003B77AE">
              <w:rPr>
                <w:rFonts w:ascii="Arial" w:hAnsi="Arial" w:cs="Arial"/>
                <w:sz w:val="24"/>
                <w:szCs w:val="24"/>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11.2.</w:t>
            </w:r>
            <w:r w:rsidR="000B0DFA" w:rsidRPr="003B77AE">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11.3.</w:t>
            </w:r>
            <w:r w:rsidR="000B0DFA" w:rsidRPr="003B77AE">
              <w:rPr>
                <w:rFonts w:ascii="Arial" w:hAnsi="Arial" w:cs="Arial"/>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45001" w:rsidRPr="003B77AE">
              <w:rPr>
                <w:rFonts w:ascii="Arial" w:hAnsi="Arial" w:cs="Arial"/>
                <w:sz w:val="24"/>
                <w:szCs w:val="24"/>
              </w:rPr>
              <w:t>.</w:t>
            </w:r>
          </w:p>
          <w:p w:rsidR="000B0DFA" w:rsidRPr="003B77AE" w:rsidRDefault="002568C7" w:rsidP="00696BCB">
            <w:pPr>
              <w:rPr>
                <w:rFonts w:ascii="Arial" w:hAnsi="Arial" w:cs="Arial"/>
                <w:sz w:val="24"/>
                <w:szCs w:val="24"/>
              </w:rPr>
            </w:pPr>
            <w:r w:rsidRPr="003B77AE">
              <w:rPr>
                <w:rFonts w:ascii="Arial" w:hAnsi="Arial" w:cs="Arial"/>
                <w:sz w:val="24"/>
                <w:szCs w:val="24"/>
              </w:rPr>
              <w:t>11.4</w:t>
            </w:r>
            <w:r w:rsidR="00D617B4" w:rsidRPr="003B77AE">
              <w:rPr>
                <w:rFonts w:ascii="Arial" w:hAnsi="Arial" w:cs="Arial"/>
                <w:sz w:val="24"/>
                <w:szCs w:val="24"/>
              </w:rPr>
              <w:t>.</w:t>
            </w:r>
            <w:r w:rsidR="000B0DFA" w:rsidRPr="003B77AE">
              <w:rPr>
                <w:rFonts w:ascii="Arial" w:hAnsi="Arial" w:cs="Arial"/>
                <w:sz w:val="24"/>
                <w:szCs w:val="24"/>
              </w:rPr>
              <w:t xml:space="preserve"> Выписка из ЕГРЮЛ о юридическом лице, являющемся Заявителем</w:t>
            </w:r>
            <w:r w:rsidR="00245001" w:rsidRPr="003B77AE">
              <w:rPr>
                <w:rFonts w:ascii="Arial" w:hAnsi="Arial" w:cs="Arial"/>
                <w:sz w:val="24"/>
                <w:szCs w:val="24"/>
              </w:rPr>
              <w:t>.</w:t>
            </w:r>
          </w:p>
        </w:tc>
      </w:tr>
      <w:tr w:rsidR="000B0DFA" w:rsidRPr="003B77AE" w:rsidTr="00770AF4">
        <w:tc>
          <w:tcPr>
            <w:tcW w:w="550" w:type="dxa"/>
          </w:tcPr>
          <w:p w:rsidR="000B0DFA" w:rsidRPr="003B77AE" w:rsidRDefault="000B0DFA" w:rsidP="00975044">
            <w:pPr>
              <w:rPr>
                <w:rFonts w:ascii="Arial" w:hAnsi="Arial" w:cs="Arial"/>
                <w:sz w:val="24"/>
                <w:szCs w:val="24"/>
              </w:rPr>
            </w:pPr>
            <w:r w:rsidRPr="003B77AE">
              <w:rPr>
                <w:rFonts w:ascii="Arial" w:hAnsi="Arial" w:cs="Arial"/>
                <w:sz w:val="24"/>
                <w:szCs w:val="24"/>
              </w:rPr>
              <w:lastRenderedPageBreak/>
              <w:t>12.</w:t>
            </w:r>
          </w:p>
        </w:tc>
        <w:tc>
          <w:tcPr>
            <w:tcW w:w="2051" w:type="dxa"/>
          </w:tcPr>
          <w:p w:rsidR="000B0DFA" w:rsidRPr="003B77AE" w:rsidRDefault="000B0DFA" w:rsidP="00975044">
            <w:pPr>
              <w:rPr>
                <w:rFonts w:ascii="Arial" w:hAnsi="Arial" w:cs="Arial"/>
                <w:sz w:val="24"/>
                <w:szCs w:val="24"/>
              </w:rPr>
            </w:pPr>
            <w:r w:rsidRPr="003B77AE">
              <w:rPr>
                <w:rFonts w:ascii="Arial" w:hAnsi="Arial" w:cs="Arial"/>
                <w:sz w:val="24"/>
                <w:szCs w:val="24"/>
              </w:rPr>
              <w:t>В безвозмездное пользование</w:t>
            </w:r>
          </w:p>
        </w:tc>
        <w:tc>
          <w:tcPr>
            <w:tcW w:w="2482" w:type="dxa"/>
          </w:tcPr>
          <w:p w:rsidR="000B0DFA" w:rsidRPr="003B77AE" w:rsidRDefault="000B0DFA" w:rsidP="00975044">
            <w:pPr>
              <w:rPr>
                <w:rFonts w:ascii="Arial" w:hAnsi="Arial" w:cs="Arial"/>
                <w:sz w:val="24"/>
                <w:szCs w:val="24"/>
              </w:rPr>
            </w:pPr>
            <w:r w:rsidRPr="003B77AE">
              <w:rPr>
                <w:rFonts w:ascii="Arial" w:hAnsi="Arial" w:cs="Arial"/>
                <w:sz w:val="24"/>
                <w:szCs w:val="24"/>
              </w:rPr>
              <w:t>Религиозная организация для размещения зданий, сооружения религиозного или благотворительного назначения</w:t>
            </w:r>
          </w:p>
        </w:tc>
        <w:tc>
          <w:tcPr>
            <w:tcW w:w="4840" w:type="dxa"/>
          </w:tcPr>
          <w:p w:rsidR="000B0DFA" w:rsidRPr="003B77AE" w:rsidRDefault="002568C7" w:rsidP="00975044">
            <w:pPr>
              <w:rPr>
                <w:rFonts w:ascii="Arial" w:hAnsi="Arial" w:cs="Arial"/>
                <w:sz w:val="24"/>
                <w:szCs w:val="24"/>
              </w:rPr>
            </w:pPr>
            <w:r w:rsidRPr="003B77AE">
              <w:rPr>
                <w:rFonts w:ascii="Arial" w:hAnsi="Arial" w:cs="Arial"/>
                <w:sz w:val="24"/>
                <w:szCs w:val="24"/>
              </w:rPr>
              <w:t xml:space="preserve">12.1. </w:t>
            </w:r>
            <w:r w:rsidR="000B0DFA" w:rsidRPr="003B77AE">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00956EDF">
              <w:rPr>
                <w:rFonts w:ascii="Arial" w:hAnsi="Arial" w:cs="Arial"/>
                <w:sz w:val="24"/>
                <w:szCs w:val="24"/>
              </w:rPr>
              <w:t xml:space="preserve"> (не требуется в случае строительства здания, сооружения)</w:t>
            </w:r>
            <w:r w:rsidR="00245001"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12.2.</w:t>
            </w:r>
            <w:r w:rsidR="000B0DFA" w:rsidRPr="003B77AE">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w:t>
            </w:r>
            <w:r w:rsidR="00245001" w:rsidRPr="003B77AE">
              <w:rPr>
                <w:rFonts w:ascii="Arial" w:hAnsi="Arial" w:cs="Arial"/>
                <w:sz w:val="24"/>
                <w:szCs w:val="24"/>
              </w:rPr>
              <w:t>.</w:t>
            </w:r>
          </w:p>
          <w:p w:rsidR="00F26B58" w:rsidRPr="003B77AE" w:rsidRDefault="002568C7" w:rsidP="00F26B58">
            <w:pPr>
              <w:rPr>
                <w:rFonts w:ascii="Arial" w:hAnsi="Arial" w:cs="Arial"/>
                <w:sz w:val="24"/>
                <w:szCs w:val="24"/>
              </w:rPr>
            </w:pPr>
            <w:r w:rsidRPr="003B77AE">
              <w:rPr>
                <w:rFonts w:ascii="Arial" w:hAnsi="Arial" w:cs="Arial"/>
                <w:sz w:val="24"/>
                <w:szCs w:val="24"/>
              </w:rPr>
              <w:t>12.3.</w:t>
            </w:r>
            <w:r w:rsidR="000B0DFA" w:rsidRPr="003B77AE">
              <w:rPr>
                <w:rFonts w:ascii="Arial" w:hAnsi="Arial" w:cs="Arial"/>
                <w:sz w:val="24"/>
                <w:szCs w:val="24"/>
              </w:rPr>
              <w:t xml:space="preserve"> Кадастровый паспорт здания, сооружения, расположенного на испрашиваемом земельном участке</w:t>
            </w:r>
            <w:r w:rsidR="00F26B58" w:rsidRPr="003B77AE">
              <w:rPr>
                <w:rFonts w:ascii="Arial" w:hAnsi="Arial" w:cs="Arial"/>
                <w:sz w:val="24"/>
                <w:szCs w:val="24"/>
              </w:rPr>
              <w:t xml:space="preserve"> </w:t>
            </w:r>
            <w:r w:rsidR="00F26B58">
              <w:rPr>
                <w:rFonts w:ascii="Arial" w:hAnsi="Arial" w:cs="Arial"/>
                <w:sz w:val="24"/>
                <w:szCs w:val="24"/>
              </w:rPr>
              <w:t>(не требуется в случае строительства здания, сооружения)</w:t>
            </w:r>
            <w:r w:rsidR="00F26B58"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12.4.</w:t>
            </w:r>
            <w:r w:rsidR="000B0DFA" w:rsidRPr="003B77AE">
              <w:rPr>
                <w:rFonts w:ascii="Arial" w:hAnsi="Arial" w:cs="Arial"/>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245001" w:rsidRPr="003B77AE">
              <w:rPr>
                <w:rFonts w:ascii="Arial" w:hAnsi="Arial" w:cs="Arial"/>
                <w:sz w:val="24"/>
                <w:szCs w:val="24"/>
              </w:rPr>
              <w:t>.</w:t>
            </w:r>
          </w:p>
          <w:p w:rsidR="000258A6" w:rsidRPr="003B77AE" w:rsidRDefault="002568C7" w:rsidP="009846DA">
            <w:pPr>
              <w:rPr>
                <w:rFonts w:ascii="Arial" w:hAnsi="Arial" w:cs="Arial"/>
                <w:sz w:val="24"/>
                <w:szCs w:val="24"/>
              </w:rPr>
            </w:pPr>
            <w:r w:rsidRPr="003B77AE">
              <w:rPr>
                <w:rFonts w:ascii="Arial" w:hAnsi="Arial" w:cs="Arial"/>
                <w:sz w:val="24"/>
                <w:szCs w:val="24"/>
              </w:rPr>
              <w:t>12.5.</w:t>
            </w:r>
            <w:r w:rsidR="000B0DFA" w:rsidRPr="003B77AE">
              <w:rPr>
                <w:rFonts w:ascii="Arial" w:hAnsi="Arial" w:cs="Arial"/>
                <w:sz w:val="24"/>
                <w:szCs w:val="24"/>
              </w:rPr>
              <w:t xml:space="preserve"> Выписка из ЕГРЮЛ о юридическом лице, являющемся Заявителем</w:t>
            </w:r>
            <w:r w:rsidR="00245001" w:rsidRPr="003B77AE">
              <w:rPr>
                <w:rFonts w:ascii="Arial" w:hAnsi="Arial" w:cs="Arial"/>
                <w:sz w:val="24"/>
                <w:szCs w:val="24"/>
              </w:rPr>
              <w:t>.</w:t>
            </w:r>
          </w:p>
        </w:tc>
      </w:tr>
      <w:tr w:rsidR="000B0DFA" w:rsidRPr="003B77AE" w:rsidTr="00770AF4">
        <w:tc>
          <w:tcPr>
            <w:tcW w:w="550" w:type="dxa"/>
          </w:tcPr>
          <w:p w:rsidR="000B0DFA" w:rsidRPr="003B77AE" w:rsidRDefault="000B0DFA" w:rsidP="00975044">
            <w:pPr>
              <w:rPr>
                <w:rFonts w:ascii="Arial" w:hAnsi="Arial" w:cs="Arial"/>
                <w:sz w:val="24"/>
                <w:szCs w:val="24"/>
              </w:rPr>
            </w:pPr>
            <w:r w:rsidRPr="003B77AE">
              <w:rPr>
                <w:rFonts w:ascii="Arial" w:hAnsi="Arial" w:cs="Arial"/>
                <w:sz w:val="24"/>
                <w:szCs w:val="24"/>
              </w:rPr>
              <w:lastRenderedPageBreak/>
              <w:t>13.</w:t>
            </w:r>
          </w:p>
        </w:tc>
        <w:tc>
          <w:tcPr>
            <w:tcW w:w="2051" w:type="dxa"/>
          </w:tcPr>
          <w:p w:rsidR="000B0DFA" w:rsidRPr="003B77AE" w:rsidRDefault="000B0DFA" w:rsidP="00975044">
            <w:pPr>
              <w:rPr>
                <w:rFonts w:ascii="Arial" w:hAnsi="Arial" w:cs="Arial"/>
                <w:sz w:val="24"/>
                <w:szCs w:val="24"/>
              </w:rPr>
            </w:pPr>
            <w:r w:rsidRPr="003B77AE">
              <w:rPr>
                <w:rFonts w:ascii="Arial" w:hAnsi="Arial" w:cs="Arial"/>
                <w:sz w:val="24"/>
                <w:szCs w:val="24"/>
              </w:rPr>
              <w:t>В безвозмездное пользование</w:t>
            </w:r>
          </w:p>
        </w:tc>
        <w:tc>
          <w:tcPr>
            <w:tcW w:w="2482" w:type="dxa"/>
          </w:tcPr>
          <w:p w:rsidR="000B0DFA" w:rsidRPr="003B77AE" w:rsidRDefault="000B0DFA" w:rsidP="00975044">
            <w:pPr>
              <w:rPr>
                <w:rFonts w:ascii="Arial" w:hAnsi="Arial" w:cs="Arial"/>
                <w:sz w:val="24"/>
                <w:szCs w:val="24"/>
              </w:rPr>
            </w:pPr>
            <w:r w:rsidRPr="003B77AE">
              <w:rPr>
                <w:rFonts w:ascii="Arial" w:hAnsi="Arial" w:cs="Arial"/>
                <w:sz w:val="24"/>
                <w:szCs w:val="24"/>
              </w:rPr>
              <w:t>Религиозная организация, которой на праве безвозмездного пользования предоставлены здания, сооружения</w:t>
            </w:r>
          </w:p>
        </w:tc>
        <w:tc>
          <w:tcPr>
            <w:tcW w:w="4840" w:type="dxa"/>
          </w:tcPr>
          <w:p w:rsidR="000B0DFA" w:rsidRPr="003B77AE" w:rsidRDefault="002568C7" w:rsidP="00975044">
            <w:pPr>
              <w:rPr>
                <w:rFonts w:ascii="Arial" w:hAnsi="Arial" w:cs="Arial"/>
                <w:sz w:val="24"/>
                <w:szCs w:val="24"/>
              </w:rPr>
            </w:pPr>
            <w:r w:rsidRPr="003B77AE">
              <w:rPr>
                <w:rFonts w:ascii="Arial" w:hAnsi="Arial" w:cs="Arial"/>
                <w:sz w:val="24"/>
                <w:szCs w:val="24"/>
              </w:rPr>
              <w:t xml:space="preserve">13.1. </w:t>
            </w:r>
            <w:r w:rsidR="000B0DFA" w:rsidRPr="003B77AE">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ЕГРП</w:t>
            </w:r>
            <w:r w:rsidR="00F57348"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 xml:space="preserve">13.2. </w:t>
            </w:r>
            <w:r w:rsidR="000B0DFA" w:rsidRPr="003B77AE">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5B26EB">
              <w:rPr>
                <w:rFonts w:ascii="Arial" w:hAnsi="Arial" w:cs="Arial"/>
                <w:sz w:val="24"/>
                <w:szCs w:val="24"/>
              </w:rPr>
              <w:t xml:space="preserve"> (при наличии соответствующих прав на земельный участок)</w:t>
            </w:r>
            <w:r w:rsidR="00F57348"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 xml:space="preserve">13.3. </w:t>
            </w:r>
            <w:r w:rsidR="000B0DFA" w:rsidRPr="003B77AE">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00956EDF">
              <w:rPr>
                <w:rFonts w:ascii="Arial" w:hAnsi="Arial" w:cs="Arial"/>
                <w:sz w:val="24"/>
                <w:szCs w:val="24"/>
              </w:rPr>
              <w:t xml:space="preserve"> зданий, сооружений, принадлежащих на соответствующем праве Заявителю</w:t>
            </w:r>
            <w:r w:rsidR="00F57348"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 xml:space="preserve">13.4. </w:t>
            </w:r>
            <w:r w:rsidR="000B0DFA" w:rsidRPr="003B77AE">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r w:rsidR="00F57348"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13.5.</w:t>
            </w:r>
            <w:r w:rsidR="000B0DFA" w:rsidRPr="003B77AE">
              <w:rPr>
                <w:rFonts w:ascii="Arial" w:hAnsi="Arial" w:cs="Arial"/>
                <w:sz w:val="24"/>
                <w:szCs w:val="24"/>
              </w:rPr>
              <w:t xml:space="preserve"> Кадастровый паспорт здания, сооружения, расположенного на испрашиваемом земельном участке</w:t>
            </w:r>
            <w:r w:rsidR="00F57348" w:rsidRPr="003B77AE">
              <w:rPr>
                <w:rFonts w:ascii="Arial" w:hAnsi="Arial" w:cs="Arial"/>
                <w:sz w:val="24"/>
                <w:szCs w:val="24"/>
              </w:rPr>
              <w:t>.</w:t>
            </w:r>
          </w:p>
          <w:p w:rsidR="000B0DFA" w:rsidRPr="003B77AE" w:rsidRDefault="002568C7" w:rsidP="00975044">
            <w:pPr>
              <w:rPr>
                <w:rFonts w:ascii="Arial" w:hAnsi="Arial" w:cs="Arial"/>
                <w:sz w:val="24"/>
                <w:szCs w:val="24"/>
              </w:rPr>
            </w:pPr>
            <w:r w:rsidRPr="003B77AE">
              <w:rPr>
                <w:rFonts w:ascii="Arial" w:hAnsi="Arial" w:cs="Arial"/>
                <w:sz w:val="24"/>
                <w:szCs w:val="24"/>
              </w:rPr>
              <w:t xml:space="preserve">13.6. </w:t>
            </w:r>
            <w:r w:rsidR="000B0DFA" w:rsidRPr="003B77AE">
              <w:rPr>
                <w:rFonts w:ascii="Arial" w:hAnsi="Arial" w:cs="Arial"/>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F57348" w:rsidRPr="003B77AE">
              <w:rPr>
                <w:rFonts w:ascii="Arial" w:hAnsi="Arial" w:cs="Arial"/>
                <w:sz w:val="24"/>
                <w:szCs w:val="24"/>
              </w:rPr>
              <w:t>.</w:t>
            </w:r>
          </w:p>
          <w:p w:rsidR="000B0DFA" w:rsidRPr="003B77AE" w:rsidRDefault="002568C7" w:rsidP="002568C7">
            <w:pPr>
              <w:rPr>
                <w:rFonts w:ascii="Arial" w:hAnsi="Arial" w:cs="Arial"/>
                <w:sz w:val="24"/>
                <w:szCs w:val="24"/>
              </w:rPr>
            </w:pPr>
            <w:r w:rsidRPr="003B77AE">
              <w:rPr>
                <w:rFonts w:ascii="Arial" w:hAnsi="Arial" w:cs="Arial"/>
                <w:sz w:val="24"/>
                <w:szCs w:val="24"/>
              </w:rPr>
              <w:t xml:space="preserve">13.7. </w:t>
            </w:r>
            <w:r w:rsidR="000B0DFA" w:rsidRPr="003B77AE">
              <w:rPr>
                <w:rFonts w:ascii="Arial" w:hAnsi="Arial" w:cs="Arial"/>
                <w:sz w:val="24"/>
                <w:szCs w:val="24"/>
              </w:rPr>
              <w:t>Выписка из ЕГРЮЛ о юридическом лице, являющемся Заявителем</w:t>
            </w:r>
            <w:r w:rsidR="00F57348" w:rsidRPr="003B77AE">
              <w:rPr>
                <w:rFonts w:ascii="Arial" w:hAnsi="Arial" w:cs="Arial"/>
                <w:sz w:val="24"/>
                <w:szCs w:val="24"/>
              </w:rPr>
              <w:t>.</w:t>
            </w:r>
          </w:p>
        </w:tc>
      </w:tr>
    </w:tbl>
    <w:p w:rsidR="000258A6" w:rsidRPr="003B77AE" w:rsidRDefault="000258A6" w:rsidP="009846DA">
      <w:pPr>
        <w:autoSpaceDE w:val="0"/>
        <w:autoSpaceDN w:val="0"/>
        <w:adjustRightInd w:val="0"/>
        <w:jc w:val="both"/>
        <w:rPr>
          <w:rFonts w:ascii="Arial" w:hAnsi="Arial" w:cs="Arial"/>
          <w:sz w:val="24"/>
          <w:szCs w:val="24"/>
        </w:rPr>
      </w:pPr>
      <w:r w:rsidRPr="003B77AE">
        <w:rPr>
          <w:rFonts w:ascii="Arial" w:hAnsi="Arial" w:cs="Arial"/>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E92A0F" w:rsidRPr="003B77AE" w:rsidRDefault="006804A4" w:rsidP="00E92A0F">
      <w:pPr>
        <w:autoSpaceDE w:val="0"/>
        <w:autoSpaceDN w:val="0"/>
        <w:adjustRightInd w:val="0"/>
        <w:ind w:left="6513" w:hanging="6513"/>
        <w:jc w:val="center"/>
        <w:rPr>
          <w:rFonts w:ascii="Arial" w:hAnsi="Arial" w:cs="Arial"/>
          <w:sz w:val="24"/>
          <w:szCs w:val="24"/>
        </w:rPr>
      </w:pPr>
      <w:r>
        <w:rPr>
          <w:rFonts w:ascii="Arial" w:hAnsi="Arial" w:cs="Arial"/>
          <w:sz w:val="24"/>
          <w:szCs w:val="24"/>
        </w:rPr>
        <w:t>_</w:t>
      </w:r>
      <w:r w:rsidR="00E92A0F" w:rsidRPr="003B77AE">
        <w:rPr>
          <w:rFonts w:ascii="Arial" w:hAnsi="Arial" w:cs="Arial"/>
          <w:sz w:val="24"/>
          <w:szCs w:val="24"/>
        </w:rPr>
        <w:t>___________________</w:t>
      </w:r>
    </w:p>
    <w:p w:rsidR="005800EB" w:rsidRDefault="009846DA" w:rsidP="009846DA">
      <w:pPr>
        <w:pStyle w:val="ConsPlusNonformat"/>
        <w:jc w:val="both"/>
        <w:rPr>
          <w:rFonts w:ascii="Arial" w:hAnsi="Arial" w:cs="Arial"/>
          <w:sz w:val="24"/>
          <w:szCs w:val="24"/>
        </w:rPr>
      </w:pPr>
      <w:r>
        <w:rPr>
          <w:rFonts w:ascii="Arial" w:hAnsi="Arial" w:cs="Arial"/>
          <w:sz w:val="24"/>
          <w:szCs w:val="24"/>
        </w:rPr>
        <w:t>Приложение № 2 к Регламенту</w:t>
      </w:r>
    </w:p>
    <w:p w:rsidR="009846DA" w:rsidRDefault="009846DA" w:rsidP="00E32772">
      <w:pPr>
        <w:pStyle w:val="ConsPlusNonformat"/>
        <w:jc w:val="both"/>
        <w:rPr>
          <w:rFonts w:ascii="Arial" w:hAnsi="Arial" w:cs="Arial"/>
          <w:sz w:val="24"/>
          <w:szCs w:val="24"/>
        </w:rPr>
      </w:pPr>
      <w:r>
        <w:rPr>
          <w:rFonts w:ascii="Arial" w:hAnsi="Arial" w:cs="Arial"/>
          <w:sz w:val="24"/>
          <w:szCs w:val="24"/>
        </w:rPr>
        <w:t>Форма заявления о предоставлении земельного участка, на котором расположены здания и сооружения</w:t>
      </w:r>
    </w:p>
    <w:p w:rsidR="000046E0" w:rsidRPr="003B77AE" w:rsidRDefault="000046E0" w:rsidP="00D85DF1">
      <w:pPr>
        <w:pStyle w:val="ConsPlusNonformat"/>
        <w:ind w:left="4536"/>
        <w:jc w:val="both"/>
        <w:rPr>
          <w:rFonts w:ascii="Arial" w:hAnsi="Arial" w:cs="Arial"/>
          <w:sz w:val="24"/>
          <w:szCs w:val="24"/>
        </w:rPr>
      </w:pPr>
      <w:r w:rsidRPr="003B77AE">
        <w:rPr>
          <w:rFonts w:ascii="Arial" w:hAnsi="Arial" w:cs="Arial"/>
          <w:sz w:val="24"/>
          <w:szCs w:val="24"/>
        </w:rPr>
        <w:t>Главе администрации города Мурманска</w:t>
      </w:r>
    </w:p>
    <w:p w:rsidR="00F93E2E" w:rsidRDefault="000046E0" w:rsidP="00FA0C10">
      <w:pPr>
        <w:autoSpaceDE w:val="0"/>
        <w:autoSpaceDN w:val="0"/>
        <w:adjustRightInd w:val="0"/>
        <w:ind w:left="4536" w:right="-2"/>
        <w:jc w:val="both"/>
        <w:rPr>
          <w:rFonts w:ascii="Arial" w:hAnsi="Arial" w:cs="Arial"/>
          <w:sz w:val="24"/>
          <w:szCs w:val="24"/>
        </w:rPr>
      </w:pPr>
      <w:r w:rsidRPr="003B77AE">
        <w:rPr>
          <w:rFonts w:ascii="Arial" w:hAnsi="Arial" w:cs="Arial"/>
          <w:sz w:val="24"/>
          <w:szCs w:val="24"/>
        </w:rPr>
        <w:lastRenderedPageBreak/>
        <w:t>от _____________________________</w:t>
      </w:r>
      <w:r w:rsidR="00F93E2E">
        <w:rPr>
          <w:rFonts w:ascii="Arial" w:hAnsi="Arial" w:cs="Arial"/>
          <w:sz w:val="24"/>
          <w:szCs w:val="24"/>
        </w:rPr>
        <w:t>_</w:t>
      </w:r>
      <w:r w:rsidR="004F3947">
        <w:rPr>
          <w:rFonts w:ascii="Arial" w:hAnsi="Arial" w:cs="Arial"/>
          <w:sz w:val="24"/>
          <w:szCs w:val="24"/>
        </w:rPr>
        <w:t>__</w:t>
      </w:r>
      <w:r w:rsidR="006A1D88">
        <w:rPr>
          <w:rFonts w:ascii="Arial" w:hAnsi="Arial" w:cs="Arial"/>
          <w:sz w:val="24"/>
          <w:szCs w:val="24"/>
        </w:rPr>
        <w:t>_</w:t>
      </w:r>
      <w:r w:rsidR="00F93E2E">
        <w:rPr>
          <w:rFonts w:ascii="Arial" w:hAnsi="Arial" w:cs="Arial"/>
          <w:sz w:val="24"/>
          <w:szCs w:val="24"/>
        </w:rPr>
        <w:t>_</w:t>
      </w:r>
      <w:r w:rsidR="006A1D88">
        <w:rPr>
          <w:rFonts w:ascii="Arial" w:hAnsi="Arial" w:cs="Arial"/>
          <w:sz w:val="24"/>
          <w:szCs w:val="24"/>
        </w:rPr>
        <w:t>_(1)</w:t>
      </w:r>
    </w:p>
    <w:p w:rsidR="000046E0" w:rsidRPr="003B77AE" w:rsidRDefault="000046E0" w:rsidP="00FA0C10">
      <w:pPr>
        <w:autoSpaceDE w:val="0"/>
        <w:autoSpaceDN w:val="0"/>
        <w:adjustRightInd w:val="0"/>
        <w:ind w:left="4536"/>
        <w:jc w:val="center"/>
        <w:rPr>
          <w:rFonts w:ascii="Arial" w:hAnsi="Arial" w:cs="Arial"/>
          <w:i/>
          <w:sz w:val="24"/>
          <w:szCs w:val="24"/>
        </w:rPr>
      </w:pPr>
      <w:r w:rsidRPr="003B77AE">
        <w:rPr>
          <w:rFonts w:ascii="Arial" w:hAnsi="Arial" w:cs="Arial"/>
          <w:i/>
          <w:sz w:val="24"/>
          <w:szCs w:val="24"/>
        </w:rPr>
        <w:t>фамилия, имя и (при наличии) отчество</w:t>
      </w:r>
    </w:p>
    <w:p w:rsidR="000046E0" w:rsidRPr="003B77AE" w:rsidRDefault="00990B83" w:rsidP="00FA0C10">
      <w:pPr>
        <w:autoSpaceDE w:val="0"/>
        <w:autoSpaceDN w:val="0"/>
        <w:adjustRightInd w:val="0"/>
        <w:ind w:left="4536"/>
        <w:jc w:val="both"/>
        <w:rPr>
          <w:rFonts w:ascii="Arial" w:hAnsi="Arial" w:cs="Arial"/>
          <w:sz w:val="24"/>
          <w:szCs w:val="24"/>
        </w:rPr>
      </w:pPr>
      <w:r w:rsidRPr="003B77AE">
        <w:rPr>
          <w:rFonts w:ascii="Arial" w:hAnsi="Arial" w:cs="Arial"/>
          <w:sz w:val="24"/>
          <w:szCs w:val="24"/>
        </w:rPr>
        <w:t>место</w:t>
      </w:r>
      <w:r w:rsidR="0096722D">
        <w:rPr>
          <w:rFonts w:ascii="Arial" w:hAnsi="Arial" w:cs="Arial"/>
          <w:sz w:val="24"/>
          <w:szCs w:val="24"/>
        </w:rPr>
        <w:t xml:space="preserve"> жительства___</w:t>
      </w:r>
      <w:r w:rsidR="000046E0" w:rsidRPr="003B77AE">
        <w:rPr>
          <w:rFonts w:ascii="Arial" w:hAnsi="Arial" w:cs="Arial"/>
          <w:sz w:val="24"/>
          <w:szCs w:val="24"/>
        </w:rPr>
        <w:t>______</w:t>
      </w:r>
      <w:r w:rsidR="0096722D">
        <w:rPr>
          <w:rFonts w:ascii="Arial" w:hAnsi="Arial" w:cs="Arial"/>
          <w:sz w:val="24"/>
          <w:szCs w:val="24"/>
        </w:rPr>
        <w:t>_</w:t>
      </w:r>
      <w:r w:rsidR="000046E0" w:rsidRPr="003B77AE">
        <w:rPr>
          <w:rFonts w:ascii="Arial" w:hAnsi="Arial" w:cs="Arial"/>
          <w:sz w:val="24"/>
          <w:szCs w:val="24"/>
        </w:rPr>
        <w:t>__________</w:t>
      </w:r>
      <w:r w:rsidR="00F93E2E">
        <w:rPr>
          <w:rFonts w:ascii="Arial" w:hAnsi="Arial" w:cs="Arial"/>
          <w:sz w:val="24"/>
          <w:szCs w:val="24"/>
        </w:rPr>
        <w:t>__</w:t>
      </w:r>
      <w:r w:rsidR="006A1D88">
        <w:rPr>
          <w:rFonts w:ascii="Arial" w:hAnsi="Arial" w:cs="Arial"/>
          <w:sz w:val="24"/>
          <w:szCs w:val="24"/>
        </w:rPr>
        <w:t>__</w:t>
      </w:r>
    </w:p>
    <w:p w:rsidR="000046E0" w:rsidRDefault="000046E0" w:rsidP="00FA0C10">
      <w:pPr>
        <w:autoSpaceDE w:val="0"/>
        <w:autoSpaceDN w:val="0"/>
        <w:adjustRightInd w:val="0"/>
        <w:ind w:left="4536"/>
        <w:jc w:val="center"/>
        <w:rPr>
          <w:rFonts w:ascii="Arial" w:hAnsi="Arial" w:cs="Arial"/>
          <w:i/>
          <w:sz w:val="24"/>
          <w:szCs w:val="24"/>
        </w:rPr>
      </w:pPr>
      <w:r w:rsidRPr="003B77AE">
        <w:rPr>
          <w:rFonts w:ascii="Arial" w:hAnsi="Arial" w:cs="Arial"/>
          <w:i/>
          <w:sz w:val="24"/>
          <w:szCs w:val="24"/>
        </w:rPr>
        <w:t>(индекс, страна/республика, край, область, населенный пункт, улица, дом, корпус, квартира)</w:t>
      </w:r>
    </w:p>
    <w:p w:rsidR="000046E0" w:rsidRPr="003B77AE" w:rsidRDefault="006A1D88" w:rsidP="00FA0C10">
      <w:pPr>
        <w:autoSpaceDE w:val="0"/>
        <w:autoSpaceDN w:val="0"/>
        <w:adjustRightInd w:val="0"/>
        <w:ind w:left="4536"/>
        <w:jc w:val="both"/>
        <w:rPr>
          <w:rFonts w:ascii="Arial" w:hAnsi="Arial" w:cs="Arial"/>
          <w:sz w:val="24"/>
          <w:szCs w:val="24"/>
        </w:rPr>
      </w:pPr>
      <w:r>
        <w:rPr>
          <w:rFonts w:ascii="Arial" w:hAnsi="Arial" w:cs="Arial"/>
          <w:sz w:val="24"/>
          <w:szCs w:val="24"/>
        </w:rPr>
        <w:t>(</w:t>
      </w:r>
      <w:r w:rsidR="000046E0" w:rsidRPr="003B77AE">
        <w:rPr>
          <w:rFonts w:ascii="Arial" w:hAnsi="Arial" w:cs="Arial"/>
          <w:sz w:val="24"/>
          <w:szCs w:val="24"/>
        </w:rPr>
        <w:t>реквизиты документа, удостоверяющего личность</w:t>
      </w:r>
      <w:r w:rsidR="00356F32" w:rsidRPr="003B77AE">
        <w:rPr>
          <w:rFonts w:ascii="Arial" w:hAnsi="Arial" w:cs="Arial"/>
          <w:sz w:val="24"/>
          <w:szCs w:val="24"/>
        </w:rPr>
        <w:t xml:space="preserve"> </w:t>
      </w:r>
      <w:r w:rsidR="000046E0" w:rsidRPr="003B77AE">
        <w:rPr>
          <w:rFonts w:ascii="Arial" w:hAnsi="Arial" w:cs="Arial"/>
          <w:sz w:val="24"/>
          <w:szCs w:val="24"/>
        </w:rPr>
        <w:t>гражданина: ________________</w:t>
      </w:r>
      <w:r w:rsidR="00F93E2E">
        <w:rPr>
          <w:rFonts w:ascii="Arial" w:hAnsi="Arial" w:cs="Arial"/>
          <w:sz w:val="24"/>
          <w:szCs w:val="24"/>
        </w:rPr>
        <w:t>____</w:t>
      </w:r>
    </w:p>
    <w:p w:rsidR="000046E0" w:rsidRPr="003B77AE" w:rsidRDefault="000B66A1" w:rsidP="00FA0C10">
      <w:pPr>
        <w:tabs>
          <w:tab w:val="left" w:pos="4253"/>
        </w:tabs>
        <w:autoSpaceDE w:val="0"/>
        <w:autoSpaceDN w:val="0"/>
        <w:adjustRightInd w:val="0"/>
        <w:ind w:left="4253"/>
        <w:jc w:val="center"/>
        <w:rPr>
          <w:rFonts w:ascii="Arial" w:hAnsi="Arial" w:cs="Arial"/>
          <w:i/>
          <w:sz w:val="24"/>
          <w:szCs w:val="24"/>
        </w:rPr>
      </w:pPr>
      <w:r>
        <w:rPr>
          <w:rFonts w:ascii="Arial" w:hAnsi="Arial" w:cs="Arial"/>
          <w:i/>
          <w:sz w:val="24"/>
          <w:szCs w:val="24"/>
        </w:rPr>
        <w:t>н</w:t>
      </w:r>
      <w:r w:rsidR="000046E0" w:rsidRPr="003B77AE">
        <w:rPr>
          <w:rFonts w:ascii="Arial" w:hAnsi="Arial" w:cs="Arial"/>
          <w:i/>
          <w:sz w:val="24"/>
          <w:szCs w:val="24"/>
        </w:rPr>
        <w:t>аименование документа</w:t>
      </w:r>
    </w:p>
    <w:p w:rsidR="000046E0" w:rsidRPr="003B77AE" w:rsidRDefault="000046E0" w:rsidP="00FA0C10">
      <w:pPr>
        <w:autoSpaceDE w:val="0"/>
        <w:autoSpaceDN w:val="0"/>
        <w:adjustRightInd w:val="0"/>
        <w:ind w:left="4536"/>
        <w:jc w:val="both"/>
        <w:rPr>
          <w:rFonts w:ascii="Arial" w:hAnsi="Arial" w:cs="Arial"/>
          <w:sz w:val="24"/>
          <w:szCs w:val="24"/>
        </w:rPr>
      </w:pPr>
      <w:r w:rsidRPr="003B77AE">
        <w:rPr>
          <w:rFonts w:ascii="Arial" w:hAnsi="Arial" w:cs="Arial"/>
          <w:sz w:val="24"/>
          <w:szCs w:val="24"/>
        </w:rPr>
        <w:t>серия_______ номер _________________ выдан «_____» _____________ _</w:t>
      </w:r>
      <w:r w:rsidR="00F93E2E">
        <w:rPr>
          <w:rFonts w:ascii="Arial" w:hAnsi="Arial" w:cs="Arial"/>
          <w:sz w:val="24"/>
          <w:szCs w:val="24"/>
        </w:rPr>
        <w:t>____</w:t>
      </w:r>
      <w:r w:rsidRPr="003B77AE">
        <w:rPr>
          <w:rFonts w:ascii="Arial" w:hAnsi="Arial" w:cs="Arial"/>
          <w:sz w:val="24"/>
          <w:szCs w:val="24"/>
        </w:rPr>
        <w:t>___ года</w:t>
      </w:r>
    </w:p>
    <w:p w:rsidR="000046E0" w:rsidRPr="003B77AE" w:rsidRDefault="000046E0" w:rsidP="00FA0C10">
      <w:pPr>
        <w:autoSpaceDE w:val="0"/>
        <w:autoSpaceDN w:val="0"/>
        <w:adjustRightInd w:val="0"/>
        <w:ind w:left="4536"/>
        <w:jc w:val="both"/>
        <w:rPr>
          <w:rFonts w:ascii="Arial" w:hAnsi="Arial" w:cs="Arial"/>
          <w:sz w:val="24"/>
          <w:szCs w:val="24"/>
        </w:rPr>
      </w:pPr>
      <w:r w:rsidRPr="003B77AE">
        <w:rPr>
          <w:rFonts w:ascii="Arial" w:hAnsi="Arial" w:cs="Arial"/>
          <w:sz w:val="24"/>
          <w:szCs w:val="24"/>
        </w:rPr>
        <w:t>_________________________</w:t>
      </w:r>
      <w:r w:rsidR="00F93E2E">
        <w:rPr>
          <w:rFonts w:ascii="Arial" w:hAnsi="Arial" w:cs="Arial"/>
          <w:sz w:val="24"/>
          <w:szCs w:val="24"/>
        </w:rPr>
        <w:t>____</w:t>
      </w:r>
      <w:r w:rsidRPr="003B77AE">
        <w:rPr>
          <w:rFonts w:ascii="Arial" w:hAnsi="Arial" w:cs="Arial"/>
          <w:sz w:val="24"/>
          <w:szCs w:val="24"/>
        </w:rPr>
        <w:t>__________</w:t>
      </w:r>
    </w:p>
    <w:p w:rsidR="000046E0" w:rsidRPr="003B77AE" w:rsidRDefault="000046E0" w:rsidP="00FA0C10">
      <w:pPr>
        <w:autoSpaceDE w:val="0"/>
        <w:autoSpaceDN w:val="0"/>
        <w:adjustRightInd w:val="0"/>
        <w:ind w:left="4536"/>
        <w:jc w:val="center"/>
        <w:rPr>
          <w:rFonts w:ascii="Arial" w:hAnsi="Arial" w:cs="Arial"/>
          <w:sz w:val="24"/>
          <w:szCs w:val="24"/>
        </w:rPr>
      </w:pPr>
      <w:r w:rsidRPr="003B77AE">
        <w:rPr>
          <w:rFonts w:ascii="Arial" w:hAnsi="Arial" w:cs="Arial"/>
          <w:i/>
          <w:sz w:val="24"/>
          <w:szCs w:val="24"/>
        </w:rPr>
        <w:t>(кем выдан)</w:t>
      </w:r>
    </w:p>
    <w:p w:rsidR="00FA0C10" w:rsidRPr="006A1D88" w:rsidRDefault="00FA0C10" w:rsidP="00FA0C10">
      <w:pPr>
        <w:autoSpaceDE w:val="0"/>
        <w:autoSpaceDN w:val="0"/>
        <w:adjustRightInd w:val="0"/>
        <w:ind w:left="4536"/>
        <w:jc w:val="both"/>
        <w:rPr>
          <w:rFonts w:ascii="Arial" w:hAnsi="Arial" w:cs="Arial"/>
          <w:sz w:val="24"/>
          <w:szCs w:val="24"/>
        </w:rPr>
      </w:pPr>
      <w:r>
        <w:rPr>
          <w:rFonts w:ascii="Arial" w:hAnsi="Arial" w:cs="Arial"/>
          <w:sz w:val="24"/>
          <w:szCs w:val="24"/>
        </w:rPr>
        <w:t>(1) для граждан</w:t>
      </w:r>
    </w:p>
    <w:p w:rsidR="00FA0C10" w:rsidRDefault="000046E0" w:rsidP="00FA0C10">
      <w:pPr>
        <w:autoSpaceDE w:val="0"/>
        <w:autoSpaceDN w:val="0"/>
        <w:adjustRightInd w:val="0"/>
        <w:ind w:left="4536"/>
        <w:jc w:val="both"/>
        <w:rPr>
          <w:rFonts w:ascii="Arial" w:hAnsi="Arial" w:cs="Arial"/>
          <w:sz w:val="24"/>
          <w:szCs w:val="24"/>
        </w:rPr>
      </w:pPr>
      <w:r w:rsidRPr="003B77AE">
        <w:rPr>
          <w:rFonts w:ascii="Arial" w:hAnsi="Arial" w:cs="Arial"/>
          <w:sz w:val="24"/>
          <w:szCs w:val="24"/>
        </w:rPr>
        <w:t xml:space="preserve">от </w:t>
      </w:r>
      <w:r w:rsidR="006A1D88">
        <w:rPr>
          <w:rFonts w:ascii="Arial" w:hAnsi="Arial" w:cs="Arial"/>
          <w:sz w:val="24"/>
          <w:szCs w:val="24"/>
        </w:rPr>
        <w:t>__</w:t>
      </w:r>
      <w:r w:rsidRPr="003B77AE">
        <w:rPr>
          <w:rFonts w:ascii="Arial" w:hAnsi="Arial" w:cs="Arial"/>
          <w:sz w:val="24"/>
          <w:szCs w:val="24"/>
        </w:rPr>
        <w:t>____________________________</w:t>
      </w:r>
      <w:r w:rsidR="00F93E2E">
        <w:rPr>
          <w:rFonts w:ascii="Arial" w:hAnsi="Arial" w:cs="Arial"/>
          <w:sz w:val="24"/>
          <w:szCs w:val="24"/>
        </w:rPr>
        <w:t>___</w:t>
      </w:r>
      <w:r w:rsidR="006A1D88">
        <w:rPr>
          <w:rFonts w:ascii="Arial" w:hAnsi="Arial" w:cs="Arial"/>
          <w:sz w:val="24"/>
          <w:szCs w:val="24"/>
        </w:rPr>
        <w:t>_</w:t>
      </w:r>
      <w:r w:rsidR="00F93E2E">
        <w:rPr>
          <w:rFonts w:ascii="Arial" w:hAnsi="Arial" w:cs="Arial"/>
          <w:sz w:val="24"/>
          <w:szCs w:val="24"/>
        </w:rPr>
        <w:t>_</w:t>
      </w:r>
      <w:r w:rsidR="006A1D88">
        <w:rPr>
          <w:rFonts w:ascii="Arial" w:hAnsi="Arial" w:cs="Arial"/>
          <w:sz w:val="24"/>
          <w:szCs w:val="24"/>
        </w:rPr>
        <w:t>(2)</w:t>
      </w:r>
    </w:p>
    <w:p w:rsidR="000046E0" w:rsidRPr="003B77AE" w:rsidRDefault="000046E0" w:rsidP="00FA0C10">
      <w:pPr>
        <w:autoSpaceDE w:val="0"/>
        <w:autoSpaceDN w:val="0"/>
        <w:adjustRightInd w:val="0"/>
        <w:ind w:left="4536"/>
        <w:jc w:val="center"/>
        <w:rPr>
          <w:rFonts w:ascii="Arial" w:hAnsi="Arial" w:cs="Arial"/>
          <w:sz w:val="24"/>
          <w:szCs w:val="24"/>
        </w:rPr>
      </w:pPr>
      <w:r w:rsidRPr="003B77AE">
        <w:rPr>
          <w:rFonts w:ascii="Arial" w:hAnsi="Arial" w:cs="Arial"/>
          <w:i/>
          <w:sz w:val="24"/>
          <w:szCs w:val="24"/>
        </w:rPr>
        <w:t>наименование юридического лица</w:t>
      </w:r>
    </w:p>
    <w:p w:rsidR="000046E0" w:rsidRPr="003B77AE" w:rsidRDefault="000046E0" w:rsidP="00FA0C10">
      <w:pPr>
        <w:autoSpaceDE w:val="0"/>
        <w:autoSpaceDN w:val="0"/>
        <w:adjustRightInd w:val="0"/>
        <w:ind w:left="4536"/>
        <w:jc w:val="both"/>
        <w:rPr>
          <w:rFonts w:ascii="Arial" w:hAnsi="Arial" w:cs="Arial"/>
          <w:sz w:val="24"/>
          <w:szCs w:val="24"/>
        </w:rPr>
      </w:pPr>
      <w:r w:rsidRPr="003B77AE">
        <w:rPr>
          <w:rFonts w:ascii="Arial" w:hAnsi="Arial" w:cs="Arial"/>
          <w:sz w:val="24"/>
          <w:szCs w:val="24"/>
        </w:rPr>
        <w:t>место нахождения юридического лица:____________________________</w:t>
      </w:r>
      <w:r w:rsidR="00F93E2E">
        <w:rPr>
          <w:rFonts w:ascii="Arial" w:hAnsi="Arial" w:cs="Arial"/>
          <w:sz w:val="24"/>
          <w:szCs w:val="24"/>
        </w:rPr>
        <w:t>____</w:t>
      </w:r>
      <w:r w:rsidRPr="003B77AE">
        <w:rPr>
          <w:rFonts w:ascii="Arial" w:hAnsi="Arial" w:cs="Arial"/>
          <w:sz w:val="24"/>
          <w:szCs w:val="24"/>
        </w:rPr>
        <w:t>___</w:t>
      </w:r>
      <w:r w:rsidR="00C87E16" w:rsidRPr="003B77AE">
        <w:rPr>
          <w:rFonts w:ascii="Arial" w:hAnsi="Arial" w:cs="Arial"/>
          <w:sz w:val="24"/>
          <w:szCs w:val="24"/>
        </w:rPr>
        <w:t xml:space="preserve"> </w:t>
      </w:r>
      <w:r w:rsidRPr="003B77AE">
        <w:rPr>
          <w:rFonts w:ascii="Arial" w:hAnsi="Arial" w:cs="Arial"/>
          <w:sz w:val="24"/>
          <w:szCs w:val="24"/>
        </w:rPr>
        <w:t>__________________________________</w:t>
      </w:r>
      <w:r w:rsidR="00F93E2E">
        <w:rPr>
          <w:rFonts w:ascii="Arial" w:hAnsi="Arial" w:cs="Arial"/>
          <w:sz w:val="24"/>
          <w:szCs w:val="24"/>
        </w:rPr>
        <w:t>__</w:t>
      </w:r>
      <w:r w:rsidRPr="003B77AE">
        <w:rPr>
          <w:rFonts w:ascii="Arial" w:hAnsi="Arial" w:cs="Arial"/>
          <w:sz w:val="24"/>
          <w:szCs w:val="24"/>
        </w:rPr>
        <w:t>__</w:t>
      </w:r>
      <w:r w:rsidR="00882AAD">
        <w:rPr>
          <w:rFonts w:ascii="Arial" w:hAnsi="Arial" w:cs="Arial"/>
          <w:sz w:val="24"/>
          <w:szCs w:val="24"/>
        </w:rPr>
        <w:t>_</w:t>
      </w:r>
    </w:p>
    <w:p w:rsidR="006A1D88" w:rsidRDefault="000046E0" w:rsidP="00FA0C10">
      <w:pPr>
        <w:autoSpaceDE w:val="0"/>
        <w:autoSpaceDN w:val="0"/>
        <w:adjustRightInd w:val="0"/>
        <w:ind w:left="4536"/>
        <w:jc w:val="both"/>
        <w:rPr>
          <w:rFonts w:ascii="Arial" w:hAnsi="Arial" w:cs="Arial"/>
          <w:sz w:val="24"/>
          <w:szCs w:val="24"/>
        </w:rPr>
      </w:pPr>
      <w:r w:rsidRPr="003B77AE">
        <w:rPr>
          <w:rFonts w:ascii="Arial" w:hAnsi="Arial" w:cs="Arial"/>
          <w:sz w:val="24"/>
          <w:szCs w:val="24"/>
        </w:rPr>
        <w:t xml:space="preserve">государственный регистрационный номер записи о государственной регистрации юридического лица в </w:t>
      </w:r>
      <w:r w:rsidR="002F47F8" w:rsidRPr="003B77AE">
        <w:rPr>
          <w:rFonts w:ascii="Arial" w:hAnsi="Arial" w:cs="Arial"/>
          <w:sz w:val="24"/>
          <w:szCs w:val="24"/>
        </w:rPr>
        <w:t>е</w:t>
      </w:r>
      <w:r w:rsidRPr="003B77AE">
        <w:rPr>
          <w:rFonts w:ascii="Arial" w:hAnsi="Arial" w:cs="Arial"/>
          <w:sz w:val="24"/>
          <w:szCs w:val="24"/>
        </w:rPr>
        <w:t xml:space="preserve">дином государственном реестре юридических лиц </w:t>
      </w:r>
    </w:p>
    <w:p w:rsidR="000046E0" w:rsidRPr="003B77AE" w:rsidRDefault="000046E0" w:rsidP="00FA0C10">
      <w:pPr>
        <w:autoSpaceDE w:val="0"/>
        <w:autoSpaceDN w:val="0"/>
        <w:adjustRightInd w:val="0"/>
        <w:ind w:left="4536"/>
        <w:jc w:val="both"/>
        <w:rPr>
          <w:rFonts w:ascii="Arial" w:hAnsi="Arial" w:cs="Arial"/>
          <w:sz w:val="24"/>
          <w:szCs w:val="24"/>
        </w:rPr>
      </w:pPr>
      <w:r w:rsidRPr="003B77AE">
        <w:rPr>
          <w:rFonts w:ascii="Arial" w:hAnsi="Arial" w:cs="Arial"/>
          <w:sz w:val="24"/>
          <w:szCs w:val="24"/>
        </w:rPr>
        <w:t>_____________________________</w:t>
      </w:r>
      <w:r w:rsidR="004F3947">
        <w:rPr>
          <w:rFonts w:ascii="Arial" w:hAnsi="Arial" w:cs="Arial"/>
          <w:sz w:val="24"/>
          <w:szCs w:val="24"/>
        </w:rPr>
        <w:t>__</w:t>
      </w:r>
      <w:r w:rsidR="000B66A1">
        <w:rPr>
          <w:rFonts w:ascii="Arial" w:hAnsi="Arial" w:cs="Arial"/>
          <w:sz w:val="24"/>
          <w:szCs w:val="24"/>
        </w:rPr>
        <w:t>_</w:t>
      </w:r>
      <w:r w:rsidR="006A1D88">
        <w:rPr>
          <w:rFonts w:ascii="Arial" w:hAnsi="Arial" w:cs="Arial"/>
          <w:sz w:val="24"/>
          <w:szCs w:val="24"/>
        </w:rPr>
        <w:t>__</w:t>
      </w:r>
      <w:r w:rsidR="000B66A1">
        <w:rPr>
          <w:rFonts w:ascii="Arial" w:hAnsi="Arial" w:cs="Arial"/>
          <w:sz w:val="24"/>
          <w:szCs w:val="24"/>
        </w:rPr>
        <w:t>___</w:t>
      </w:r>
      <w:r w:rsidR="006A1D88">
        <w:rPr>
          <w:rFonts w:ascii="Arial" w:hAnsi="Arial" w:cs="Arial"/>
          <w:sz w:val="24"/>
          <w:szCs w:val="24"/>
        </w:rPr>
        <w:t>(3)</w:t>
      </w:r>
    </w:p>
    <w:p w:rsidR="00356F32" w:rsidRDefault="000046E0" w:rsidP="00FA0C10">
      <w:pPr>
        <w:pStyle w:val="ConsPlusNonformat"/>
        <w:ind w:left="4536" w:right="-2"/>
        <w:rPr>
          <w:rFonts w:ascii="Arial" w:hAnsi="Arial" w:cs="Arial"/>
          <w:sz w:val="24"/>
          <w:szCs w:val="24"/>
        </w:rPr>
      </w:pPr>
      <w:r w:rsidRPr="003B77AE">
        <w:rPr>
          <w:rFonts w:ascii="Arial" w:hAnsi="Arial" w:cs="Arial"/>
          <w:sz w:val="24"/>
          <w:szCs w:val="24"/>
        </w:rPr>
        <w:t>идентификационный номер налогоплательщика</w:t>
      </w:r>
      <w:r w:rsidR="005645EB">
        <w:rPr>
          <w:rFonts w:ascii="Arial" w:hAnsi="Arial" w:cs="Arial"/>
          <w:sz w:val="24"/>
          <w:szCs w:val="24"/>
        </w:rPr>
        <w:t xml:space="preserve"> </w:t>
      </w:r>
      <w:r w:rsidRPr="003B77AE">
        <w:rPr>
          <w:rFonts w:ascii="Arial" w:hAnsi="Arial" w:cs="Arial"/>
          <w:sz w:val="24"/>
          <w:szCs w:val="24"/>
        </w:rPr>
        <w:t>_______</w:t>
      </w:r>
      <w:r w:rsidR="0076635C" w:rsidRPr="003B77AE">
        <w:rPr>
          <w:rFonts w:ascii="Arial" w:hAnsi="Arial" w:cs="Arial"/>
          <w:sz w:val="24"/>
          <w:szCs w:val="24"/>
        </w:rPr>
        <w:t>__</w:t>
      </w:r>
      <w:r w:rsidRPr="003B77AE">
        <w:rPr>
          <w:rFonts w:ascii="Arial" w:hAnsi="Arial" w:cs="Arial"/>
          <w:sz w:val="24"/>
          <w:szCs w:val="24"/>
        </w:rPr>
        <w:t>____</w:t>
      </w:r>
      <w:r w:rsidR="004F3947">
        <w:rPr>
          <w:rFonts w:ascii="Arial" w:hAnsi="Arial" w:cs="Arial"/>
          <w:sz w:val="24"/>
          <w:szCs w:val="24"/>
        </w:rPr>
        <w:t>__</w:t>
      </w:r>
      <w:r w:rsidR="005645EB">
        <w:rPr>
          <w:rFonts w:ascii="Arial" w:hAnsi="Arial" w:cs="Arial"/>
          <w:sz w:val="24"/>
          <w:szCs w:val="24"/>
        </w:rPr>
        <w:t>_</w:t>
      </w:r>
      <w:r w:rsidR="004F3947">
        <w:rPr>
          <w:rFonts w:ascii="Arial" w:hAnsi="Arial" w:cs="Arial"/>
          <w:sz w:val="24"/>
          <w:szCs w:val="24"/>
        </w:rPr>
        <w:t>_</w:t>
      </w:r>
      <w:r w:rsidR="006A1D88">
        <w:rPr>
          <w:rFonts w:ascii="Arial" w:hAnsi="Arial" w:cs="Arial"/>
          <w:sz w:val="24"/>
          <w:szCs w:val="24"/>
        </w:rPr>
        <w:t>___(3)</w:t>
      </w:r>
    </w:p>
    <w:p w:rsidR="00FA0C10" w:rsidRDefault="00FA0C10" w:rsidP="00FA0C10">
      <w:pPr>
        <w:autoSpaceDE w:val="0"/>
        <w:autoSpaceDN w:val="0"/>
        <w:adjustRightInd w:val="0"/>
        <w:ind w:left="4536"/>
        <w:jc w:val="both"/>
        <w:rPr>
          <w:rFonts w:ascii="Arial" w:hAnsi="Arial" w:cs="Arial"/>
          <w:sz w:val="24"/>
          <w:szCs w:val="24"/>
        </w:rPr>
      </w:pPr>
      <w:r>
        <w:rPr>
          <w:rFonts w:ascii="Arial" w:hAnsi="Arial" w:cs="Arial"/>
          <w:sz w:val="24"/>
          <w:szCs w:val="24"/>
        </w:rPr>
        <w:t>(2) для юридических лиц</w:t>
      </w:r>
    </w:p>
    <w:p w:rsidR="00FA0C10" w:rsidRPr="00FA0C10" w:rsidRDefault="00FA0C10" w:rsidP="00FA0C10">
      <w:pPr>
        <w:pStyle w:val="ConsPlusNonformat"/>
        <w:ind w:left="4536" w:right="-2"/>
        <w:jc w:val="both"/>
        <w:rPr>
          <w:rFonts w:ascii="Arial" w:hAnsi="Arial" w:cs="Arial"/>
          <w:bCs/>
          <w:sz w:val="24"/>
          <w:szCs w:val="24"/>
        </w:rPr>
      </w:pPr>
      <w:r w:rsidRPr="00FA0C10">
        <w:rPr>
          <w:rFonts w:ascii="Arial" w:hAnsi="Arial" w:cs="Arial"/>
          <w:bCs/>
          <w:sz w:val="24"/>
          <w:szCs w:val="24"/>
        </w:rPr>
        <w:t xml:space="preserve">(3) </w:t>
      </w:r>
      <w:r>
        <w:rPr>
          <w:rFonts w:ascii="Arial" w:hAnsi="Arial" w:cs="Arial"/>
          <w:bCs/>
          <w:sz w:val="24"/>
          <w:szCs w:val="24"/>
        </w:rPr>
        <w:t>графа не заполняется, если Заявителем является иностранное юридическое лицо</w:t>
      </w:r>
    </w:p>
    <w:p w:rsidR="00534CE7" w:rsidRPr="003B77AE" w:rsidRDefault="000046E0" w:rsidP="00E32772">
      <w:pPr>
        <w:widowControl w:val="0"/>
        <w:autoSpaceDE w:val="0"/>
        <w:autoSpaceDN w:val="0"/>
        <w:adjustRightInd w:val="0"/>
        <w:ind w:firstLine="567"/>
        <w:jc w:val="both"/>
        <w:rPr>
          <w:rFonts w:ascii="Arial" w:hAnsi="Arial" w:cs="Arial"/>
          <w:bCs/>
          <w:sz w:val="24"/>
          <w:szCs w:val="24"/>
        </w:rPr>
      </w:pPr>
      <w:r w:rsidRPr="003B77AE">
        <w:rPr>
          <w:rFonts w:ascii="Arial" w:hAnsi="Arial" w:cs="Arial"/>
          <w:bCs/>
          <w:sz w:val="24"/>
          <w:szCs w:val="24"/>
        </w:rPr>
        <w:t>З</w:t>
      </w:r>
      <w:r w:rsidR="00356F32" w:rsidRPr="003B77AE">
        <w:rPr>
          <w:rFonts w:ascii="Arial" w:hAnsi="Arial" w:cs="Arial"/>
          <w:bCs/>
          <w:sz w:val="24"/>
          <w:szCs w:val="24"/>
        </w:rPr>
        <w:t>аявление о предоставлении</w:t>
      </w:r>
      <w:r w:rsidR="00F14A66" w:rsidRPr="003B77AE">
        <w:rPr>
          <w:rFonts w:ascii="Arial" w:hAnsi="Arial" w:cs="Arial"/>
          <w:bCs/>
          <w:sz w:val="24"/>
          <w:szCs w:val="24"/>
        </w:rPr>
        <w:t xml:space="preserve"> </w:t>
      </w:r>
      <w:r w:rsidR="00356F32" w:rsidRPr="003B77AE">
        <w:rPr>
          <w:rFonts w:ascii="Arial" w:hAnsi="Arial" w:cs="Arial"/>
          <w:bCs/>
          <w:sz w:val="24"/>
          <w:szCs w:val="24"/>
        </w:rPr>
        <w:t>земельного участка</w:t>
      </w:r>
    </w:p>
    <w:p w:rsidR="000046E0" w:rsidRPr="003B77AE" w:rsidRDefault="000046E0" w:rsidP="00BA7DBF">
      <w:pPr>
        <w:autoSpaceDE w:val="0"/>
        <w:autoSpaceDN w:val="0"/>
        <w:adjustRightInd w:val="0"/>
        <w:ind w:firstLine="567"/>
        <w:jc w:val="both"/>
        <w:rPr>
          <w:rFonts w:ascii="Arial" w:hAnsi="Arial" w:cs="Arial"/>
          <w:sz w:val="24"/>
          <w:szCs w:val="24"/>
        </w:rPr>
      </w:pPr>
      <w:r w:rsidRPr="003B77AE">
        <w:rPr>
          <w:rFonts w:ascii="Arial" w:hAnsi="Arial" w:cs="Arial"/>
          <w:sz w:val="24"/>
          <w:szCs w:val="24"/>
        </w:rPr>
        <w:t>Прошу</w:t>
      </w:r>
      <w:r w:rsidR="00356F32" w:rsidRPr="003B77AE">
        <w:rPr>
          <w:rFonts w:ascii="Arial" w:hAnsi="Arial" w:cs="Arial"/>
          <w:sz w:val="24"/>
          <w:szCs w:val="24"/>
        </w:rPr>
        <w:t xml:space="preserve"> </w:t>
      </w:r>
      <w:r w:rsidRPr="003B77AE">
        <w:rPr>
          <w:rFonts w:ascii="Arial" w:hAnsi="Arial" w:cs="Arial"/>
          <w:sz w:val="24"/>
          <w:szCs w:val="24"/>
        </w:rPr>
        <w:t>предоставить</w:t>
      </w:r>
      <w:r w:rsidR="00F14A66" w:rsidRPr="003B77AE">
        <w:rPr>
          <w:rFonts w:ascii="Arial" w:hAnsi="Arial" w:cs="Arial"/>
          <w:sz w:val="24"/>
          <w:szCs w:val="24"/>
        </w:rPr>
        <w:t xml:space="preserve"> </w:t>
      </w:r>
      <w:r w:rsidRPr="003B77AE">
        <w:rPr>
          <w:rFonts w:ascii="Arial" w:hAnsi="Arial" w:cs="Arial"/>
          <w:sz w:val="24"/>
          <w:szCs w:val="24"/>
        </w:rPr>
        <w:t>земельный</w:t>
      </w:r>
      <w:r w:rsidR="00356F32" w:rsidRPr="003B77AE">
        <w:rPr>
          <w:rFonts w:ascii="Arial" w:hAnsi="Arial" w:cs="Arial"/>
          <w:sz w:val="24"/>
          <w:szCs w:val="24"/>
        </w:rPr>
        <w:t xml:space="preserve"> </w:t>
      </w:r>
      <w:r w:rsidRPr="003B77AE">
        <w:rPr>
          <w:rFonts w:ascii="Arial" w:hAnsi="Arial" w:cs="Arial"/>
          <w:sz w:val="24"/>
          <w:szCs w:val="24"/>
        </w:rPr>
        <w:t>участок</w:t>
      </w:r>
      <w:r w:rsidR="00356F32" w:rsidRPr="003B77AE">
        <w:rPr>
          <w:rFonts w:ascii="Arial" w:hAnsi="Arial" w:cs="Arial"/>
          <w:sz w:val="24"/>
          <w:szCs w:val="24"/>
        </w:rPr>
        <w:t xml:space="preserve"> </w:t>
      </w:r>
      <w:r w:rsidRPr="003B77AE">
        <w:rPr>
          <w:rFonts w:ascii="Arial" w:hAnsi="Arial" w:cs="Arial"/>
          <w:sz w:val="24"/>
          <w:szCs w:val="24"/>
        </w:rPr>
        <w:t>с</w:t>
      </w:r>
      <w:r w:rsidR="00356F32" w:rsidRPr="003B77AE">
        <w:rPr>
          <w:rFonts w:ascii="Arial" w:hAnsi="Arial" w:cs="Arial"/>
          <w:sz w:val="24"/>
          <w:szCs w:val="24"/>
        </w:rPr>
        <w:t xml:space="preserve"> </w:t>
      </w:r>
      <w:r w:rsidRPr="003B77AE">
        <w:rPr>
          <w:rFonts w:ascii="Arial" w:hAnsi="Arial" w:cs="Arial"/>
          <w:sz w:val="24"/>
          <w:szCs w:val="24"/>
        </w:rPr>
        <w:t xml:space="preserve">кадастровым </w:t>
      </w:r>
      <w:r w:rsidR="00356F32" w:rsidRPr="003B77AE">
        <w:rPr>
          <w:rFonts w:ascii="Arial" w:hAnsi="Arial" w:cs="Arial"/>
          <w:sz w:val="24"/>
          <w:szCs w:val="24"/>
        </w:rPr>
        <w:t>номером</w:t>
      </w:r>
      <w:r w:rsidR="00F14A66" w:rsidRPr="003B77AE">
        <w:rPr>
          <w:rFonts w:ascii="Arial" w:hAnsi="Arial" w:cs="Arial"/>
          <w:sz w:val="24"/>
          <w:szCs w:val="24"/>
        </w:rPr>
        <w:t xml:space="preserve"> </w:t>
      </w:r>
      <w:r w:rsidR="00C87E16" w:rsidRPr="003B77AE">
        <w:rPr>
          <w:rFonts w:ascii="Arial" w:hAnsi="Arial" w:cs="Arial"/>
          <w:sz w:val="24"/>
          <w:szCs w:val="24"/>
        </w:rPr>
        <w:t>______</w:t>
      </w:r>
      <w:r w:rsidR="00F14A66" w:rsidRPr="003B77AE">
        <w:rPr>
          <w:rFonts w:ascii="Arial" w:hAnsi="Arial" w:cs="Arial"/>
          <w:sz w:val="24"/>
          <w:szCs w:val="24"/>
        </w:rPr>
        <w:t>__________________</w:t>
      </w:r>
      <w:r w:rsidR="00C87E16" w:rsidRPr="003B77AE">
        <w:rPr>
          <w:rFonts w:ascii="Arial" w:hAnsi="Arial" w:cs="Arial"/>
          <w:sz w:val="24"/>
          <w:szCs w:val="24"/>
        </w:rPr>
        <w:t>__</w:t>
      </w:r>
      <w:r w:rsidR="00643CBD" w:rsidRPr="003B77AE">
        <w:rPr>
          <w:rFonts w:ascii="Arial" w:hAnsi="Arial" w:cs="Arial"/>
          <w:sz w:val="24"/>
          <w:szCs w:val="24"/>
        </w:rPr>
        <w:t>, расположенный _______</w:t>
      </w:r>
      <w:r w:rsidR="00C87E16" w:rsidRPr="003B77AE">
        <w:rPr>
          <w:rFonts w:ascii="Arial" w:hAnsi="Arial" w:cs="Arial"/>
          <w:sz w:val="24"/>
          <w:szCs w:val="24"/>
        </w:rPr>
        <w:t>_____________</w:t>
      </w:r>
      <w:r w:rsidR="004F3947">
        <w:rPr>
          <w:rFonts w:ascii="Arial" w:hAnsi="Arial" w:cs="Arial"/>
          <w:sz w:val="24"/>
          <w:szCs w:val="24"/>
        </w:rPr>
        <w:t>_______</w:t>
      </w:r>
      <w:r w:rsidR="000B66A1">
        <w:rPr>
          <w:rFonts w:ascii="Arial" w:hAnsi="Arial" w:cs="Arial"/>
          <w:sz w:val="24"/>
          <w:szCs w:val="24"/>
        </w:rPr>
        <w:t>__</w:t>
      </w:r>
      <w:r w:rsidR="004F3947">
        <w:rPr>
          <w:rFonts w:ascii="Arial" w:hAnsi="Arial" w:cs="Arial"/>
          <w:sz w:val="24"/>
          <w:szCs w:val="24"/>
        </w:rPr>
        <w:t>___</w:t>
      </w:r>
    </w:p>
    <w:p w:rsidR="000046E0" w:rsidRPr="003B77AE" w:rsidRDefault="000046E0" w:rsidP="00BA7DBF">
      <w:pPr>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Основание предоставления земельного участка без проведения торгов из числа </w:t>
      </w:r>
      <w:r w:rsidR="0076635C" w:rsidRPr="003B77AE">
        <w:rPr>
          <w:rFonts w:ascii="Arial" w:hAnsi="Arial" w:cs="Arial"/>
          <w:sz w:val="24"/>
          <w:szCs w:val="24"/>
        </w:rPr>
        <w:t xml:space="preserve">оснований, </w:t>
      </w:r>
      <w:r w:rsidRPr="003B77AE">
        <w:rPr>
          <w:rFonts w:ascii="Arial" w:hAnsi="Arial" w:cs="Arial"/>
          <w:sz w:val="24"/>
          <w:szCs w:val="24"/>
        </w:rPr>
        <w:t xml:space="preserve">предусмотренных </w:t>
      </w:r>
      <w:hyperlink r:id="rId20" w:history="1">
        <w:r w:rsidRPr="003B77AE">
          <w:rPr>
            <w:rFonts w:ascii="Arial" w:hAnsi="Arial" w:cs="Arial"/>
            <w:sz w:val="24"/>
            <w:szCs w:val="24"/>
          </w:rPr>
          <w:t>пунктом 2 статьи 39.3</w:t>
        </w:r>
      </w:hyperlink>
      <w:r w:rsidRPr="003B77AE">
        <w:rPr>
          <w:rFonts w:ascii="Arial" w:hAnsi="Arial" w:cs="Arial"/>
          <w:sz w:val="24"/>
          <w:szCs w:val="24"/>
        </w:rPr>
        <w:t xml:space="preserve">, </w:t>
      </w:r>
      <w:hyperlink r:id="rId21" w:history="1">
        <w:r w:rsidRPr="003B77AE">
          <w:rPr>
            <w:rFonts w:ascii="Arial" w:hAnsi="Arial" w:cs="Arial"/>
            <w:sz w:val="24"/>
            <w:szCs w:val="24"/>
          </w:rPr>
          <w:t>статьей 39.5</w:t>
        </w:r>
      </w:hyperlink>
      <w:r w:rsidRPr="003B77AE">
        <w:rPr>
          <w:rFonts w:ascii="Arial" w:hAnsi="Arial" w:cs="Arial"/>
          <w:sz w:val="24"/>
          <w:szCs w:val="24"/>
        </w:rPr>
        <w:t xml:space="preserve">, </w:t>
      </w:r>
      <w:hyperlink r:id="rId22" w:history="1">
        <w:r w:rsidRPr="003B77AE">
          <w:rPr>
            <w:rFonts w:ascii="Arial" w:hAnsi="Arial" w:cs="Arial"/>
            <w:sz w:val="24"/>
            <w:szCs w:val="24"/>
          </w:rPr>
          <w:t>пунктом 2 статьи 39.6</w:t>
        </w:r>
      </w:hyperlink>
      <w:r w:rsidRPr="003B77AE">
        <w:rPr>
          <w:rFonts w:ascii="Arial" w:hAnsi="Arial" w:cs="Arial"/>
          <w:sz w:val="24"/>
          <w:szCs w:val="24"/>
        </w:rPr>
        <w:t xml:space="preserve"> или </w:t>
      </w:r>
      <w:hyperlink r:id="rId23" w:history="1">
        <w:r w:rsidRPr="003B77AE">
          <w:rPr>
            <w:rFonts w:ascii="Arial" w:hAnsi="Arial" w:cs="Arial"/>
            <w:sz w:val="24"/>
            <w:szCs w:val="24"/>
          </w:rPr>
          <w:t>пунктом 2 статьи 39.10</w:t>
        </w:r>
      </w:hyperlink>
      <w:r w:rsidRPr="003B77AE">
        <w:rPr>
          <w:rFonts w:ascii="Arial" w:hAnsi="Arial" w:cs="Arial"/>
          <w:sz w:val="24"/>
          <w:szCs w:val="24"/>
        </w:rPr>
        <w:t xml:space="preserve"> Земельного кодекса </w:t>
      </w:r>
      <w:r w:rsidR="0076635C" w:rsidRPr="003B77AE">
        <w:rPr>
          <w:rFonts w:ascii="Arial" w:hAnsi="Arial" w:cs="Arial"/>
          <w:sz w:val="24"/>
          <w:szCs w:val="24"/>
        </w:rPr>
        <w:t>Российской Федерации _______</w:t>
      </w:r>
      <w:r w:rsidRPr="003B77AE">
        <w:rPr>
          <w:rFonts w:ascii="Arial" w:hAnsi="Arial" w:cs="Arial"/>
          <w:sz w:val="24"/>
          <w:szCs w:val="24"/>
        </w:rPr>
        <w:t>_____________________________________</w:t>
      </w:r>
      <w:r w:rsidR="004F3947">
        <w:rPr>
          <w:rFonts w:ascii="Arial" w:hAnsi="Arial" w:cs="Arial"/>
          <w:sz w:val="24"/>
          <w:szCs w:val="24"/>
        </w:rPr>
        <w:t>___________________________</w:t>
      </w:r>
      <w:r w:rsidRPr="003B77AE">
        <w:rPr>
          <w:rFonts w:ascii="Arial" w:hAnsi="Arial" w:cs="Arial"/>
          <w:sz w:val="24"/>
          <w:szCs w:val="24"/>
        </w:rPr>
        <w:t>_</w:t>
      </w:r>
      <w:r w:rsidR="00882AAD">
        <w:rPr>
          <w:rFonts w:ascii="Arial" w:hAnsi="Arial" w:cs="Arial"/>
          <w:sz w:val="24"/>
          <w:szCs w:val="24"/>
        </w:rPr>
        <w:t>_</w:t>
      </w:r>
    </w:p>
    <w:p w:rsidR="000046E0" w:rsidRPr="003B77AE" w:rsidRDefault="000046E0" w:rsidP="00BA7DBF">
      <w:pPr>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Вид права, на котором </w:t>
      </w:r>
      <w:r w:rsidR="0076635C" w:rsidRPr="003B77AE">
        <w:rPr>
          <w:rFonts w:ascii="Arial" w:hAnsi="Arial" w:cs="Arial"/>
          <w:sz w:val="24"/>
          <w:szCs w:val="24"/>
        </w:rPr>
        <w:t>З</w:t>
      </w:r>
      <w:r w:rsidRPr="003B77AE">
        <w:rPr>
          <w:rFonts w:ascii="Arial" w:hAnsi="Arial" w:cs="Arial"/>
          <w:sz w:val="24"/>
          <w:szCs w:val="24"/>
        </w:rPr>
        <w:t xml:space="preserve">аявитель желает приобрести земельный участок, если предоставление земельного участка указанному </w:t>
      </w:r>
      <w:r w:rsidR="0076635C" w:rsidRPr="003B77AE">
        <w:rPr>
          <w:rFonts w:ascii="Arial" w:hAnsi="Arial" w:cs="Arial"/>
          <w:sz w:val="24"/>
          <w:szCs w:val="24"/>
        </w:rPr>
        <w:t>З</w:t>
      </w:r>
      <w:r w:rsidRPr="003B77AE">
        <w:rPr>
          <w:rFonts w:ascii="Arial" w:hAnsi="Arial" w:cs="Arial"/>
          <w:sz w:val="24"/>
          <w:szCs w:val="24"/>
        </w:rPr>
        <w:t>аявителю допускается на нескольких</w:t>
      </w:r>
      <w:r w:rsidR="00356F32" w:rsidRPr="003B77AE">
        <w:rPr>
          <w:rFonts w:ascii="Arial" w:hAnsi="Arial" w:cs="Arial"/>
          <w:sz w:val="24"/>
          <w:szCs w:val="24"/>
        </w:rPr>
        <w:t xml:space="preserve"> </w:t>
      </w:r>
      <w:r w:rsidRPr="003B77AE">
        <w:rPr>
          <w:rFonts w:ascii="Arial" w:hAnsi="Arial" w:cs="Arial"/>
          <w:sz w:val="24"/>
          <w:szCs w:val="24"/>
        </w:rPr>
        <w:t>видах прав</w:t>
      </w:r>
      <w:r w:rsidR="00882AAD">
        <w:rPr>
          <w:rFonts w:ascii="Arial" w:hAnsi="Arial" w:cs="Arial"/>
          <w:sz w:val="24"/>
          <w:szCs w:val="24"/>
        </w:rPr>
        <w:t xml:space="preserve"> ___________________________________________________________</w:t>
      </w:r>
      <w:r w:rsidR="000B66A1">
        <w:rPr>
          <w:rFonts w:ascii="Arial" w:hAnsi="Arial" w:cs="Arial"/>
          <w:sz w:val="24"/>
          <w:szCs w:val="24"/>
        </w:rPr>
        <w:t>_</w:t>
      </w:r>
      <w:r w:rsidR="00882AAD">
        <w:rPr>
          <w:rFonts w:ascii="Arial" w:hAnsi="Arial" w:cs="Arial"/>
          <w:sz w:val="24"/>
          <w:szCs w:val="24"/>
        </w:rPr>
        <w:t>___</w:t>
      </w:r>
    </w:p>
    <w:p w:rsidR="000046E0" w:rsidRPr="003B77AE" w:rsidRDefault="000046E0" w:rsidP="000046E0">
      <w:pPr>
        <w:autoSpaceDE w:val="0"/>
        <w:autoSpaceDN w:val="0"/>
        <w:adjustRightInd w:val="0"/>
        <w:jc w:val="both"/>
        <w:rPr>
          <w:rFonts w:ascii="Arial" w:hAnsi="Arial" w:cs="Arial"/>
          <w:sz w:val="24"/>
          <w:szCs w:val="24"/>
        </w:rPr>
      </w:pPr>
      <w:r w:rsidRPr="003B77AE">
        <w:rPr>
          <w:rFonts w:ascii="Arial" w:hAnsi="Arial" w:cs="Arial"/>
          <w:sz w:val="24"/>
          <w:szCs w:val="24"/>
        </w:rPr>
        <w:t>______________________________________________________</w:t>
      </w:r>
      <w:r w:rsidR="00882AAD">
        <w:rPr>
          <w:rFonts w:ascii="Arial" w:hAnsi="Arial" w:cs="Arial"/>
          <w:sz w:val="24"/>
          <w:szCs w:val="24"/>
        </w:rPr>
        <w:t>_</w:t>
      </w:r>
      <w:r w:rsidRPr="003B77AE">
        <w:rPr>
          <w:rFonts w:ascii="Arial" w:hAnsi="Arial" w:cs="Arial"/>
          <w:sz w:val="24"/>
          <w:szCs w:val="24"/>
        </w:rPr>
        <w:t>_</w:t>
      </w:r>
      <w:r w:rsidR="004F3947">
        <w:rPr>
          <w:rFonts w:ascii="Arial" w:hAnsi="Arial" w:cs="Arial"/>
          <w:sz w:val="24"/>
          <w:szCs w:val="24"/>
        </w:rPr>
        <w:t>___</w:t>
      </w:r>
      <w:r w:rsidRPr="003B77AE">
        <w:rPr>
          <w:rFonts w:ascii="Arial" w:hAnsi="Arial" w:cs="Arial"/>
          <w:sz w:val="24"/>
          <w:szCs w:val="24"/>
        </w:rPr>
        <w:t>_____</w:t>
      </w:r>
      <w:r w:rsidR="005645EB">
        <w:rPr>
          <w:rFonts w:ascii="Arial" w:hAnsi="Arial" w:cs="Arial"/>
          <w:sz w:val="24"/>
          <w:szCs w:val="24"/>
        </w:rPr>
        <w:t>_</w:t>
      </w:r>
      <w:r w:rsidRPr="003B77AE">
        <w:rPr>
          <w:rFonts w:ascii="Arial" w:hAnsi="Arial" w:cs="Arial"/>
          <w:sz w:val="24"/>
          <w:szCs w:val="24"/>
        </w:rPr>
        <w:t>____</w:t>
      </w:r>
      <w:r w:rsidR="000B66A1">
        <w:rPr>
          <w:rFonts w:ascii="Arial" w:hAnsi="Arial" w:cs="Arial"/>
          <w:sz w:val="24"/>
          <w:szCs w:val="24"/>
        </w:rPr>
        <w:t>_</w:t>
      </w:r>
      <w:r w:rsidRPr="003B77AE">
        <w:rPr>
          <w:rFonts w:ascii="Arial" w:hAnsi="Arial" w:cs="Arial"/>
          <w:sz w:val="24"/>
          <w:szCs w:val="24"/>
        </w:rPr>
        <w:t>_</w:t>
      </w:r>
      <w:r w:rsidR="00882AAD">
        <w:rPr>
          <w:rFonts w:ascii="Arial" w:hAnsi="Arial" w:cs="Arial"/>
          <w:sz w:val="24"/>
          <w:szCs w:val="24"/>
        </w:rPr>
        <w:t>_</w:t>
      </w:r>
      <w:r w:rsidRPr="003B77AE">
        <w:rPr>
          <w:rFonts w:ascii="Arial" w:hAnsi="Arial" w:cs="Arial"/>
          <w:sz w:val="24"/>
          <w:szCs w:val="24"/>
        </w:rPr>
        <w:t>_</w:t>
      </w:r>
    </w:p>
    <w:p w:rsidR="000046E0" w:rsidRPr="003B77AE" w:rsidRDefault="000046E0" w:rsidP="00BA7DBF">
      <w:pPr>
        <w:autoSpaceDE w:val="0"/>
        <w:autoSpaceDN w:val="0"/>
        <w:adjustRightInd w:val="0"/>
        <w:ind w:firstLine="567"/>
        <w:jc w:val="both"/>
        <w:rPr>
          <w:rFonts w:ascii="Arial" w:hAnsi="Arial" w:cs="Arial"/>
          <w:sz w:val="24"/>
          <w:szCs w:val="24"/>
        </w:rPr>
      </w:pPr>
      <w:r w:rsidRPr="003B77AE">
        <w:rPr>
          <w:rFonts w:ascii="Arial" w:hAnsi="Arial" w:cs="Arial"/>
          <w:sz w:val="24"/>
          <w:szCs w:val="24"/>
        </w:rPr>
        <w:t>Цель использования земельного участка __________________________ ____________________________________________________</w:t>
      </w:r>
      <w:r w:rsidR="00882AAD">
        <w:rPr>
          <w:rFonts w:ascii="Arial" w:hAnsi="Arial" w:cs="Arial"/>
          <w:sz w:val="24"/>
          <w:szCs w:val="24"/>
        </w:rPr>
        <w:t>____</w:t>
      </w:r>
      <w:r w:rsidRPr="003B77AE">
        <w:rPr>
          <w:rFonts w:ascii="Arial" w:hAnsi="Arial" w:cs="Arial"/>
          <w:sz w:val="24"/>
          <w:szCs w:val="24"/>
        </w:rPr>
        <w:t>_______________</w:t>
      </w:r>
      <w:r w:rsidR="005645EB">
        <w:rPr>
          <w:rFonts w:ascii="Arial" w:hAnsi="Arial" w:cs="Arial"/>
          <w:sz w:val="24"/>
          <w:szCs w:val="24"/>
        </w:rPr>
        <w:t>_</w:t>
      </w:r>
      <w:r w:rsidRPr="003B77AE">
        <w:rPr>
          <w:rFonts w:ascii="Arial" w:hAnsi="Arial" w:cs="Arial"/>
          <w:sz w:val="24"/>
          <w:szCs w:val="24"/>
        </w:rPr>
        <w:t>_</w:t>
      </w:r>
    </w:p>
    <w:p w:rsidR="000046E0" w:rsidRPr="003B77AE" w:rsidRDefault="000046E0" w:rsidP="00BA7DBF">
      <w:pPr>
        <w:autoSpaceDE w:val="0"/>
        <w:autoSpaceDN w:val="0"/>
        <w:adjustRightInd w:val="0"/>
        <w:ind w:firstLine="567"/>
        <w:jc w:val="both"/>
        <w:rPr>
          <w:rFonts w:ascii="Arial" w:hAnsi="Arial" w:cs="Arial"/>
          <w:sz w:val="24"/>
          <w:szCs w:val="24"/>
        </w:rPr>
      </w:pPr>
      <w:r w:rsidRPr="003B77AE">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763CD8" w:rsidRPr="003B77AE">
        <w:rPr>
          <w:rFonts w:ascii="Arial" w:hAnsi="Arial" w:cs="Arial"/>
          <w:sz w:val="24"/>
          <w:szCs w:val="24"/>
        </w:rPr>
        <w:t xml:space="preserve"> (при наличии) _______</w:t>
      </w:r>
      <w:r w:rsidRPr="003B77AE">
        <w:rPr>
          <w:rFonts w:ascii="Arial" w:hAnsi="Arial" w:cs="Arial"/>
          <w:sz w:val="24"/>
          <w:szCs w:val="24"/>
        </w:rPr>
        <w:t>_________</w:t>
      </w:r>
      <w:r w:rsidR="005645EB">
        <w:rPr>
          <w:rFonts w:ascii="Arial" w:hAnsi="Arial" w:cs="Arial"/>
          <w:sz w:val="24"/>
          <w:szCs w:val="24"/>
        </w:rPr>
        <w:t>_________</w:t>
      </w:r>
      <w:r w:rsidRPr="003B77AE">
        <w:rPr>
          <w:rFonts w:ascii="Arial" w:hAnsi="Arial" w:cs="Arial"/>
          <w:sz w:val="24"/>
          <w:szCs w:val="24"/>
        </w:rPr>
        <w:t>____</w:t>
      </w:r>
      <w:r w:rsidR="005645EB">
        <w:rPr>
          <w:rFonts w:ascii="Arial" w:hAnsi="Arial" w:cs="Arial"/>
          <w:sz w:val="24"/>
          <w:szCs w:val="24"/>
        </w:rPr>
        <w:t>_</w:t>
      </w:r>
      <w:r w:rsidRPr="003B77AE">
        <w:rPr>
          <w:rFonts w:ascii="Arial" w:hAnsi="Arial" w:cs="Arial"/>
          <w:sz w:val="24"/>
          <w:szCs w:val="24"/>
        </w:rPr>
        <w:t>_</w:t>
      </w:r>
      <w:r w:rsidR="00D85DF1">
        <w:rPr>
          <w:rFonts w:ascii="Arial" w:hAnsi="Arial" w:cs="Arial"/>
          <w:sz w:val="24"/>
          <w:szCs w:val="24"/>
        </w:rPr>
        <w:t>____________</w:t>
      </w:r>
      <w:r w:rsidRPr="003B77AE">
        <w:rPr>
          <w:rFonts w:ascii="Arial" w:hAnsi="Arial" w:cs="Arial"/>
          <w:sz w:val="24"/>
          <w:szCs w:val="24"/>
        </w:rPr>
        <w:t>_</w:t>
      </w:r>
    </w:p>
    <w:p w:rsidR="000046E0" w:rsidRPr="003B77AE" w:rsidRDefault="000046E0" w:rsidP="000B66A1">
      <w:pPr>
        <w:tabs>
          <w:tab w:val="left" w:pos="4678"/>
        </w:tabs>
        <w:autoSpaceDE w:val="0"/>
        <w:autoSpaceDN w:val="0"/>
        <w:adjustRightInd w:val="0"/>
        <w:ind w:firstLine="851"/>
        <w:jc w:val="right"/>
        <w:rPr>
          <w:rFonts w:ascii="Arial" w:hAnsi="Arial" w:cs="Arial"/>
          <w:sz w:val="24"/>
          <w:szCs w:val="24"/>
        </w:rPr>
      </w:pPr>
      <w:r w:rsidRPr="003B77AE">
        <w:rPr>
          <w:rFonts w:ascii="Arial" w:hAnsi="Arial" w:cs="Arial"/>
          <w:i/>
          <w:sz w:val="24"/>
          <w:szCs w:val="24"/>
        </w:rPr>
        <w:t>вид документа, кем принят,</w:t>
      </w:r>
      <w:r w:rsidR="008C7436" w:rsidRPr="003B77AE">
        <w:rPr>
          <w:rFonts w:ascii="Arial" w:hAnsi="Arial" w:cs="Arial"/>
          <w:i/>
          <w:sz w:val="24"/>
          <w:szCs w:val="24"/>
        </w:rPr>
        <w:t xml:space="preserve"> </w:t>
      </w:r>
      <w:r w:rsidRPr="003B77AE">
        <w:rPr>
          <w:rFonts w:ascii="Arial" w:hAnsi="Arial" w:cs="Arial"/>
          <w:i/>
          <w:sz w:val="24"/>
          <w:szCs w:val="24"/>
        </w:rPr>
        <w:t>номер документа,</w:t>
      </w:r>
    </w:p>
    <w:p w:rsidR="000046E0" w:rsidRPr="003B77AE" w:rsidRDefault="000046E0" w:rsidP="000046E0">
      <w:pPr>
        <w:autoSpaceDE w:val="0"/>
        <w:autoSpaceDN w:val="0"/>
        <w:adjustRightInd w:val="0"/>
        <w:jc w:val="both"/>
        <w:rPr>
          <w:rFonts w:ascii="Arial" w:hAnsi="Arial" w:cs="Arial"/>
          <w:sz w:val="24"/>
          <w:szCs w:val="24"/>
        </w:rPr>
      </w:pPr>
      <w:r w:rsidRPr="003B77AE">
        <w:rPr>
          <w:rFonts w:ascii="Arial" w:hAnsi="Arial" w:cs="Arial"/>
          <w:sz w:val="24"/>
          <w:szCs w:val="24"/>
        </w:rPr>
        <w:t>______________________________________________________________</w:t>
      </w:r>
      <w:r w:rsidR="005645EB">
        <w:rPr>
          <w:rFonts w:ascii="Arial" w:hAnsi="Arial" w:cs="Arial"/>
          <w:sz w:val="24"/>
          <w:szCs w:val="24"/>
        </w:rPr>
        <w:t>_</w:t>
      </w:r>
      <w:r w:rsidRPr="003B77AE">
        <w:rPr>
          <w:rFonts w:ascii="Arial" w:hAnsi="Arial" w:cs="Arial"/>
          <w:sz w:val="24"/>
          <w:szCs w:val="24"/>
        </w:rPr>
        <w:t>____</w:t>
      </w:r>
      <w:r w:rsidR="000B66A1">
        <w:rPr>
          <w:rFonts w:ascii="Arial" w:hAnsi="Arial" w:cs="Arial"/>
          <w:sz w:val="24"/>
          <w:szCs w:val="24"/>
        </w:rPr>
        <w:t>__</w:t>
      </w:r>
      <w:r w:rsidR="005645EB">
        <w:rPr>
          <w:rFonts w:ascii="Arial" w:hAnsi="Arial" w:cs="Arial"/>
          <w:sz w:val="24"/>
          <w:szCs w:val="24"/>
        </w:rPr>
        <w:t>_</w:t>
      </w:r>
      <w:r w:rsidR="000B66A1">
        <w:rPr>
          <w:rFonts w:ascii="Arial" w:hAnsi="Arial" w:cs="Arial"/>
          <w:sz w:val="24"/>
          <w:szCs w:val="24"/>
        </w:rPr>
        <w:t>_</w:t>
      </w:r>
      <w:r w:rsidR="00694D42">
        <w:rPr>
          <w:rFonts w:ascii="Arial" w:hAnsi="Arial" w:cs="Arial"/>
          <w:sz w:val="24"/>
          <w:szCs w:val="24"/>
        </w:rPr>
        <w:t>_</w:t>
      </w:r>
      <w:r w:rsidR="000B66A1">
        <w:rPr>
          <w:rFonts w:ascii="Arial" w:hAnsi="Arial" w:cs="Arial"/>
          <w:sz w:val="24"/>
          <w:szCs w:val="24"/>
        </w:rPr>
        <w:t>_</w:t>
      </w:r>
      <w:r w:rsidRPr="003B77AE">
        <w:rPr>
          <w:rFonts w:ascii="Arial" w:hAnsi="Arial" w:cs="Arial"/>
          <w:sz w:val="24"/>
          <w:szCs w:val="24"/>
        </w:rPr>
        <w:t>_</w:t>
      </w:r>
    </w:p>
    <w:p w:rsidR="000046E0" w:rsidRPr="003B77AE" w:rsidRDefault="000046E0" w:rsidP="000046E0">
      <w:pPr>
        <w:autoSpaceDE w:val="0"/>
        <w:autoSpaceDN w:val="0"/>
        <w:adjustRightInd w:val="0"/>
        <w:ind w:firstLine="851"/>
        <w:jc w:val="center"/>
        <w:rPr>
          <w:rFonts w:ascii="Arial" w:hAnsi="Arial" w:cs="Arial"/>
          <w:i/>
          <w:sz w:val="24"/>
          <w:szCs w:val="24"/>
        </w:rPr>
      </w:pPr>
      <w:r w:rsidRPr="003B77AE">
        <w:rPr>
          <w:rFonts w:ascii="Arial" w:hAnsi="Arial" w:cs="Arial"/>
          <w:i/>
          <w:sz w:val="24"/>
          <w:szCs w:val="24"/>
        </w:rPr>
        <w:t>дата принятия документа, наименование решения</w:t>
      </w:r>
    </w:p>
    <w:p w:rsidR="000046E0" w:rsidRPr="003B77AE" w:rsidRDefault="000046E0" w:rsidP="00BA7DBF">
      <w:pPr>
        <w:autoSpaceDE w:val="0"/>
        <w:autoSpaceDN w:val="0"/>
        <w:adjustRightInd w:val="0"/>
        <w:ind w:firstLine="567"/>
        <w:jc w:val="both"/>
        <w:rPr>
          <w:rFonts w:ascii="Arial" w:hAnsi="Arial" w:cs="Arial"/>
          <w:sz w:val="24"/>
          <w:szCs w:val="24"/>
        </w:rPr>
      </w:pPr>
      <w:r w:rsidRPr="003B77AE">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w:t>
      </w:r>
      <w:r w:rsidRPr="003B77AE">
        <w:rPr>
          <w:rFonts w:ascii="Arial" w:hAnsi="Arial" w:cs="Arial"/>
          <w:sz w:val="24"/>
          <w:szCs w:val="24"/>
        </w:rPr>
        <w:lastRenderedPageBreak/>
        <w:t>или его границы уточнялись на основании данного решения</w:t>
      </w:r>
      <w:r w:rsidR="00694D42">
        <w:rPr>
          <w:rFonts w:ascii="Arial" w:hAnsi="Arial" w:cs="Arial"/>
          <w:sz w:val="24"/>
          <w:szCs w:val="24"/>
        </w:rPr>
        <w:t xml:space="preserve"> </w:t>
      </w:r>
      <w:r w:rsidR="00763CD8" w:rsidRPr="003B77AE">
        <w:rPr>
          <w:rFonts w:ascii="Arial" w:hAnsi="Arial" w:cs="Arial"/>
          <w:sz w:val="24"/>
          <w:szCs w:val="24"/>
        </w:rPr>
        <w:t>(при наличии) _____</w:t>
      </w:r>
      <w:r w:rsidRPr="003B77AE">
        <w:rPr>
          <w:rFonts w:ascii="Arial" w:hAnsi="Arial" w:cs="Arial"/>
          <w:sz w:val="24"/>
          <w:szCs w:val="24"/>
        </w:rPr>
        <w:t>___________________________________</w:t>
      </w:r>
      <w:r w:rsidR="00694D42">
        <w:rPr>
          <w:rFonts w:ascii="Arial" w:hAnsi="Arial" w:cs="Arial"/>
          <w:sz w:val="24"/>
          <w:szCs w:val="24"/>
        </w:rPr>
        <w:t>______________________________</w:t>
      </w:r>
      <w:r w:rsidRPr="003B77AE">
        <w:rPr>
          <w:rFonts w:ascii="Arial" w:hAnsi="Arial" w:cs="Arial"/>
          <w:sz w:val="24"/>
          <w:szCs w:val="24"/>
        </w:rPr>
        <w:t>_</w:t>
      </w:r>
      <w:r w:rsidR="005645EB">
        <w:rPr>
          <w:rFonts w:ascii="Arial" w:hAnsi="Arial" w:cs="Arial"/>
          <w:sz w:val="24"/>
          <w:szCs w:val="24"/>
        </w:rPr>
        <w:t>_</w:t>
      </w:r>
      <w:r w:rsidRPr="003B77AE">
        <w:rPr>
          <w:rFonts w:ascii="Arial" w:hAnsi="Arial" w:cs="Arial"/>
          <w:sz w:val="24"/>
          <w:szCs w:val="24"/>
        </w:rPr>
        <w:t>_</w:t>
      </w:r>
    </w:p>
    <w:p w:rsidR="000046E0" w:rsidRPr="003B77AE" w:rsidRDefault="000046E0" w:rsidP="000046E0">
      <w:pPr>
        <w:autoSpaceDE w:val="0"/>
        <w:autoSpaceDN w:val="0"/>
        <w:adjustRightInd w:val="0"/>
        <w:jc w:val="center"/>
        <w:rPr>
          <w:rFonts w:ascii="Arial" w:hAnsi="Arial" w:cs="Arial"/>
          <w:i/>
          <w:sz w:val="24"/>
          <w:szCs w:val="24"/>
        </w:rPr>
      </w:pPr>
      <w:r w:rsidRPr="003B77AE">
        <w:rPr>
          <w:rFonts w:ascii="Arial" w:hAnsi="Arial" w:cs="Arial"/>
          <w:i/>
          <w:sz w:val="24"/>
          <w:szCs w:val="24"/>
        </w:rPr>
        <w:t>вид документа, кем принят,</w:t>
      </w:r>
      <w:r w:rsidR="008C7436" w:rsidRPr="003B77AE">
        <w:rPr>
          <w:rFonts w:ascii="Arial" w:hAnsi="Arial" w:cs="Arial"/>
          <w:i/>
          <w:sz w:val="24"/>
          <w:szCs w:val="24"/>
        </w:rPr>
        <w:t xml:space="preserve"> </w:t>
      </w:r>
      <w:r w:rsidRPr="003B77AE">
        <w:rPr>
          <w:rFonts w:ascii="Arial" w:hAnsi="Arial" w:cs="Arial"/>
          <w:i/>
          <w:sz w:val="24"/>
          <w:szCs w:val="24"/>
        </w:rPr>
        <w:t>номер документа,</w:t>
      </w:r>
      <w:r w:rsidR="008C7436" w:rsidRPr="003B77AE">
        <w:rPr>
          <w:rFonts w:ascii="Arial" w:hAnsi="Arial" w:cs="Arial"/>
          <w:i/>
          <w:sz w:val="24"/>
          <w:szCs w:val="24"/>
        </w:rPr>
        <w:t xml:space="preserve"> </w:t>
      </w:r>
      <w:r w:rsidRPr="003B77AE">
        <w:rPr>
          <w:rFonts w:ascii="Arial" w:hAnsi="Arial" w:cs="Arial"/>
          <w:i/>
          <w:sz w:val="24"/>
          <w:szCs w:val="24"/>
        </w:rPr>
        <w:t>дата принятия документа</w:t>
      </w:r>
      <w:r w:rsidR="005645EB">
        <w:rPr>
          <w:rFonts w:ascii="Arial" w:hAnsi="Arial" w:cs="Arial"/>
          <w:i/>
          <w:sz w:val="24"/>
          <w:szCs w:val="24"/>
        </w:rPr>
        <w:t>,</w:t>
      </w:r>
    </w:p>
    <w:p w:rsidR="000046E0" w:rsidRPr="003B77AE" w:rsidRDefault="000046E0" w:rsidP="000046E0">
      <w:pPr>
        <w:autoSpaceDE w:val="0"/>
        <w:autoSpaceDN w:val="0"/>
        <w:adjustRightInd w:val="0"/>
        <w:jc w:val="center"/>
        <w:rPr>
          <w:rFonts w:ascii="Arial" w:hAnsi="Arial" w:cs="Arial"/>
          <w:sz w:val="24"/>
          <w:szCs w:val="24"/>
        </w:rPr>
      </w:pPr>
      <w:r w:rsidRPr="003B77AE">
        <w:rPr>
          <w:rFonts w:ascii="Arial" w:hAnsi="Arial" w:cs="Arial"/>
          <w:i/>
          <w:sz w:val="24"/>
          <w:szCs w:val="24"/>
        </w:rPr>
        <w:t>наименование решения</w:t>
      </w:r>
    </w:p>
    <w:p w:rsidR="000046E0" w:rsidRPr="003B77AE" w:rsidRDefault="000046E0" w:rsidP="000046E0">
      <w:pPr>
        <w:autoSpaceDE w:val="0"/>
        <w:autoSpaceDN w:val="0"/>
        <w:adjustRightInd w:val="0"/>
        <w:jc w:val="both"/>
        <w:rPr>
          <w:rFonts w:ascii="Arial" w:hAnsi="Arial" w:cs="Arial"/>
          <w:sz w:val="24"/>
          <w:szCs w:val="24"/>
        </w:rPr>
      </w:pPr>
      <w:r w:rsidRPr="003B77AE">
        <w:rPr>
          <w:rFonts w:ascii="Arial" w:hAnsi="Arial" w:cs="Arial"/>
          <w:sz w:val="24"/>
          <w:szCs w:val="24"/>
        </w:rPr>
        <w:t>___________________________________________________________________</w:t>
      </w:r>
      <w:r w:rsidR="005645EB">
        <w:rPr>
          <w:rFonts w:ascii="Arial" w:hAnsi="Arial" w:cs="Arial"/>
          <w:sz w:val="24"/>
          <w:szCs w:val="24"/>
        </w:rPr>
        <w:t>_______</w:t>
      </w:r>
    </w:p>
    <w:p w:rsidR="000046E0" w:rsidRPr="003B77AE" w:rsidRDefault="000046E0" w:rsidP="00BA7DBF">
      <w:pPr>
        <w:autoSpaceDE w:val="0"/>
        <w:autoSpaceDN w:val="0"/>
        <w:adjustRightInd w:val="0"/>
        <w:ind w:firstLine="567"/>
        <w:jc w:val="both"/>
        <w:rPr>
          <w:rFonts w:ascii="Arial" w:hAnsi="Arial" w:cs="Arial"/>
          <w:sz w:val="24"/>
          <w:szCs w:val="24"/>
        </w:rPr>
      </w:pPr>
      <w:r w:rsidRPr="003B77AE">
        <w:rPr>
          <w:rFonts w:ascii="Arial" w:hAnsi="Arial" w:cs="Arial"/>
          <w:sz w:val="24"/>
          <w:szCs w:val="24"/>
        </w:rPr>
        <w:t>Почтовый адрес ______________________________________________</w:t>
      </w:r>
      <w:r w:rsidR="005645EB">
        <w:rPr>
          <w:rFonts w:ascii="Arial" w:hAnsi="Arial" w:cs="Arial"/>
          <w:sz w:val="24"/>
          <w:szCs w:val="24"/>
        </w:rPr>
        <w:t>_____</w:t>
      </w:r>
      <w:r w:rsidR="00D85DF1">
        <w:rPr>
          <w:rFonts w:ascii="Arial" w:hAnsi="Arial" w:cs="Arial"/>
          <w:sz w:val="24"/>
          <w:szCs w:val="24"/>
        </w:rPr>
        <w:t>_</w:t>
      </w:r>
      <w:r w:rsidRPr="003B77AE">
        <w:rPr>
          <w:rFonts w:ascii="Arial" w:hAnsi="Arial" w:cs="Arial"/>
          <w:sz w:val="24"/>
          <w:szCs w:val="24"/>
        </w:rPr>
        <w:t>__</w:t>
      </w:r>
    </w:p>
    <w:p w:rsidR="000046E0" w:rsidRPr="003B77AE" w:rsidRDefault="000046E0" w:rsidP="000046E0">
      <w:pPr>
        <w:autoSpaceDE w:val="0"/>
        <w:autoSpaceDN w:val="0"/>
        <w:adjustRightInd w:val="0"/>
        <w:ind w:firstLine="567"/>
        <w:jc w:val="right"/>
        <w:rPr>
          <w:rFonts w:ascii="Arial" w:hAnsi="Arial" w:cs="Arial"/>
          <w:sz w:val="24"/>
          <w:szCs w:val="24"/>
        </w:rPr>
      </w:pPr>
      <w:r w:rsidRPr="003B77AE">
        <w:rPr>
          <w:rFonts w:ascii="Arial" w:hAnsi="Arial" w:cs="Arial"/>
          <w:i/>
          <w:sz w:val="24"/>
          <w:szCs w:val="24"/>
        </w:rPr>
        <w:t>почтовый индекс, субъект Российской Федерации, город (волость и т.п.),</w:t>
      </w:r>
    </w:p>
    <w:p w:rsidR="000046E0" w:rsidRPr="003B77AE" w:rsidRDefault="000046E0" w:rsidP="000046E0">
      <w:pPr>
        <w:autoSpaceDE w:val="0"/>
        <w:autoSpaceDN w:val="0"/>
        <w:adjustRightInd w:val="0"/>
        <w:jc w:val="both"/>
        <w:rPr>
          <w:rFonts w:ascii="Arial" w:hAnsi="Arial" w:cs="Arial"/>
          <w:sz w:val="24"/>
          <w:szCs w:val="24"/>
        </w:rPr>
      </w:pPr>
      <w:r w:rsidRPr="003B77AE">
        <w:rPr>
          <w:rFonts w:ascii="Arial" w:hAnsi="Arial" w:cs="Arial"/>
          <w:sz w:val="24"/>
          <w:szCs w:val="24"/>
        </w:rPr>
        <w:t>______________________________________________________________</w:t>
      </w:r>
      <w:r w:rsidR="00694D42">
        <w:rPr>
          <w:rFonts w:ascii="Arial" w:hAnsi="Arial" w:cs="Arial"/>
          <w:sz w:val="24"/>
          <w:szCs w:val="24"/>
        </w:rPr>
        <w:t>________</w:t>
      </w:r>
      <w:r w:rsidRPr="003B77AE">
        <w:rPr>
          <w:rFonts w:ascii="Arial" w:hAnsi="Arial" w:cs="Arial"/>
          <w:sz w:val="24"/>
          <w:szCs w:val="24"/>
        </w:rPr>
        <w:t xml:space="preserve">___ </w:t>
      </w:r>
    </w:p>
    <w:p w:rsidR="000046E0" w:rsidRPr="003B77AE" w:rsidRDefault="000046E0" w:rsidP="000046E0">
      <w:pPr>
        <w:autoSpaceDE w:val="0"/>
        <w:autoSpaceDN w:val="0"/>
        <w:adjustRightInd w:val="0"/>
        <w:ind w:firstLine="851"/>
        <w:jc w:val="center"/>
        <w:rPr>
          <w:rFonts w:ascii="Arial" w:hAnsi="Arial" w:cs="Arial"/>
          <w:sz w:val="24"/>
          <w:szCs w:val="24"/>
        </w:rPr>
      </w:pPr>
      <w:r w:rsidRPr="003B77AE">
        <w:rPr>
          <w:rFonts w:ascii="Arial" w:hAnsi="Arial" w:cs="Arial"/>
          <w:i/>
          <w:sz w:val="24"/>
          <w:szCs w:val="24"/>
        </w:rPr>
        <w:t>улица (проспект, переулок и т.п.), дом (владение и т.п.)</w:t>
      </w:r>
    </w:p>
    <w:p w:rsidR="000046E0" w:rsidRPr="003B77AE" w:rsidRDefault="000046E0" w:rsidP="000046E0">
      <w:pPr>
        <w:autoSpaceDE w:val="0"/>
        <w:autoSpaceDN w:val="0"/>
        <w:adjustRightInd w:val="0"/>
        <w:jc w:val="both"/>
        <w:rPr>
          <w:rFonts w:ascii="Arial" w:hAnsi="Arial" w:cs="Arial"/>
          <w:sz w:val="24"/>
          <w:szCs w:val="24"/>
        </w:rPr>
      </w:pPr>
      <w:r w:rsidRPr="003B77AE">
        <w:rPr>
          <w:rFonts w:ascii="Arial" w:hAnsi="Arial" w:cs="Arial"/>
          <w:sz w:val="24"/>
          <w:szCs w:val="24"/>
        </w:rPr>
        <w:t>и (или) адрес электронной почты для связи с заявителем _____________________</w:t>
      </w:r>
      <w:r w:rsidR="00C731AF" w:rsidRPr="003B77AE">
        <w:rPr>
          <w:rFonts w:ascii="Arial" w:hAnsi="Arial" w:cs="Arial"/>
          <w:sz w:val="24"/>
          <w:szCs w:val="24"/>
        </w:rPr>
        <w:t>________________________________________</w:t>
      </w:r>
      <w:r w:rsidR="00694D42">
        <w:rPr>
          <w:rFonts w:ascii="Arial" w:hAnsi="Arial" w:cs="Arial"/>
          <w:sz w:val="24"/>
          <w:szCs w:val="24"/>
        </w:rPr>
        <w:t>_________</w:t>
      </w:r>
      <w:r w:rsidR="00C731AF" w:rsidRPr="003B77AE">
        <w:rPr>
          <w:rFonts w:ascii="Arial" w:hAnsi="Arial" w:cs="Arial"/>
          <w:sz w:val="24"/>
          <w:szCs w:val="24"/>
        </w:rPr>
        <w:t>___</w:t>
      </w:r>
      <w:r w:rsidRPr="003B77AE">
        <w:rPr>
          <w:rFonts w:ascii="Arial" w:hAnsi="Arial" w:cs="Arial"/>
          <w:sz w:val="24"/>
          <w:szCs w:val="24"/>
        </w:rPr>
        <w:t>.</w:t>
      </w:r>
    </w:p>
    <w:p w:rsidR="00356F32" w:rsidRPr="003B77AE" w:rsidRDefault="000046E0" w:rsidP="00BA7DBF">
      <w:pPr>
        <w:tabs>
          <w:tab w:val="left" w:pos="851"/>
        </w:tabs>
        <w:autoSpaceDE w:val="0"/>
        <w:autoSpaceDN w:val="0"/>
        <w:adjustRightInd w:val="0"/>
        <w:ind w:firstLine="567"/>
        <w:jc w:val="both"/>
        <w:rPr>
          <w:rFonts w:ascii="Arial" w:hAnsi="Arial" w:cs="Arial"/>
          <w:sz w:val="24"/>
          <w:szCs w:val="24"/>
        </w:rPr>
      </w:pPr>
      <w:r w:rsidRPr="003B77AE">
        <w:rPr>
          <w:rFonts w:ascii="Arial" w:hAnsi="Arial" w:cs="Arial"/>
          <w:sz w:val="24"/>
          <w:szCs w:val="24"/>
        </w:rPr>
        <w:t>Подтверждаю достоверность представленной информации.</w:t>
      </w:r>
    </w:p>
    <w:p w:rsidR="00EE7FC7" w:rsidRDefault="000046E0" w:rsidP="00BA7DBF">
      <w:pPr>
        <w:autoSpaceDE w:val="0"/>
        <w:autoSpaceDN w:val="0"/>
        <w:adjustRightInd w:val="0"/>
        <w:ind w:firstLine="567"/>
        <w:jc w:val="both"/>
        <w:rPr>
          <w:rFonts w:ascii="Arial" w:hAnsi="Arial" w:cs="Arial"/>
          <w:sz w:val="24"/>
          <w:szCs w:val="24"/>
        </w:rPr>
      </w:pPr>
      <w:r w:rsidRPr="003B77AE">
        <w:rPr>
          <w:rFonts w:ascii="Arial" w:hAnsi="Arial" w:cs="Arial"/>
          <w:sz w:val="24"/>
          <w:szCs w:val="24"/>
        </w:rPr>
        <w:t>Я предупрежден</w:t>
      </w:r>
      <w:r w:rsidR="00356F32" w:rsidRPr="003B77AE">
        <w:rPr>
          <w:rFonts w:ascii="Arial" w:hAnsi="Arial" w:cs="Arial"/>
          <w:sz w:val="24"/>
          <w:szCs w:val="24"/>
        </w:rPr>
        <w:t xml:space="preserve"> </w:t>
      </w:r>
      <w:r w:rsidRPr="003B77AE">
        <w:rPr>
          <w:rFonts w:ascii="Arial" w:hAnsi="Arial" w:cs="Arial"/>
          <w:sz w:val="24"/>
          <w:szCs w:val="24"/>
        </w:rPr>
        <w:t>(а)</w:t>
      </w:r>
      <w:r w:rsidR="00356F32" w:rsidRPr="003B77AE">
        <w:rPr>
          <w:rFonts w:ascii="Arial" w:hAnsi="Arial" w:cs="Arial"/>
          <w:sz w:val="24"/>
          <w:szCs w:val="24"/>
        </w:rPr>
        <w:t xml:space="preserve"> </w:t>
      </w:r>
      <w:r w:rsidRPr="003B77AE">
        <w:rPr>
          <w:rFonts w:ascii="Arial" w:hAnsi="Arial" w:cs="Arial"/>
          <w:sz w:val="24"/>
          <w:szCs w:val="24"/>
        </w:rPr>
        <w:t xml:space="preserve">об ответственности за представление ложных или неполных сведений. Настоящим во исполнение требований Федерального </w:t>
      </w:r>
      <w:hyperlink r:id="rId24" w:history="1">
        <w:r w:rsidRPr="003B77AE">
          <w:rPr>
            <w:rFonts w:ascii="Arial" w:hAnsi="Arial" w:cs="Arial"/>
            <w:sz w:val="24"/>
            <w:szCs w:val="24"/>
          </w:rPr>
          <w:t>закона</w:t>
        </w:r>
      </w:hyperlink>
      <w:r w:rsidRPr="003B77AE">
        <w:rPr>
          <w:rFonts w:ascii="Arial" w:hAnsi="Arial" w:cs="Arial"/>
          <w:sz w:val="24"/>
          <w:szCs w:val="24"/>
        </w:rPr>
        <w:t xml:space="preserve">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w:t>
      </w:r>
      <w:r w:rsidR="004B54B0" w:rsidRPr="003B77AE">
        <w:rPr>
          <w:rFonts w:ascii="Arial" w:hAnsi="Arial" w:cs="Arial"/>
          <w:sz w:val="24"/>
          <w:szCs w:val="24"/>
        </w:rPr>
        <w:t xml:space="preserve"> </w:t>
      </w:r>
      <w:r w:rsidRPr="003B77AE">
        <w:rPr>
          <w:rFonts w:ascii="Arial" w:hAnsi="Arial" w:cs="Arial"/>
          <w:sz w:val="24"/>
          <w:szCs w:val="24"/>
        </w:rPr>
        <w:t>письменной форме</w:t>
      </w:r>
      <w:r w:rsidR="006C52F8">
        <w:rPr>
          <w:rFonts w:ascii="Arial" w:hAnsi="Arial" w:cs="Arial"/>
          <w:sz w:val="24"/>
          <w:szCs w:val="24"/>
        </w:rPr>
        <w:t xml:space="preserve"> (1)</w:t>
      </w:r>
      <w:r w:rsidRPr="003B77AE">
        <w:rPr>
          <w:rFonts w:ascii="Arial" w:hAnsi="Arial" w:cs="Arial"/>
          <w:sz w:val="24"/>
          <w:szCs w:val="24"/>
        </w:rPr>
        <w:t>.</w:t>
      </w:r>
    </w:p>
    <w:p w:rsidR="006C52F8" w:rsidRPr="003B77AE" w:rsidRDefault="006C52F8" w:rsidP="006C52F8">
      <w:pPr>
        <w:autoSpaceDE w:val="0"/>
        <w:autoSpaceDN w:val="0"/>
        <w:adjustRightInd w:val="0"/>
        <w:ind w:left="360" w:hanging="360"/>
        <w:jc w:val="both"/>
        <w:rPr>
          <w:rFonts w:ascii="Arial" w:hAnsi="Arial" w:cs="Arial"/>
          <w:sz w:val="24"/>
          <w:szCs w:val="24"/>
        </w:rPr>
      </w:pPr>
      <w:r>
        <w:rPr>
          <w:rFonts w:ascii="Arial" w:hAnsi="Arial" w:cs="Arial"/>
          <w:sz w:val="24"/>
          <w:szCs w:val="24"/>
        </w:rPr>
        <w:t>(1) для граждан</w:t>
      </w:r>
    </w:p>
    <w:p w:rsidR="009239C3" w:rsidRPr="003B77AE" w:rsidRDefault="000046E0" w:rsidP="00BA7DBF">
      <w:pPr>
        <w:autoSpaceDE w:val="0"/>
        <w:autoSpaceDN w:val="0"/>
        <w:adjustRightInd w:val="0"/>
        <w:jc w:val="both"/>
        <w:rPr>
          <w:rFonts w:ascii="Arial" w:hAnsi="Arial" w:cs="Arial"/>
          <w:sz w:val="24"/>
          <w:szCs w:val="24"/>
        </w:rPr>
      </w:pPr>
      <w:r w:rsidRPr="003B77AE">
        <w:rPr>
          <w:rFonts w:ascii="Arial" w:hAnsi="Arial" w:cs="Arial"/>
          <w:sz w:val="24"/>
          <w:szCs w:val="24"/>
        </w:rPr>
        <w:t>Приложение:</w:t>
      </w:r>
      <w:r w:rsidR="009239C3" w:rsidRPr="003B77AE">
        <w:rPr>
          <w:rFonts w:ascii="Arial" w:hAnsi="Arial" w:cs="Arial"/>
          <w:sz w:val="24"/>
          <w:szCs w:val="24"/>
        </w:rPr>
        <w:t>________________</w:t>
      </w:r>
      <w:r w:rsidR="00694D42">
        <w:rPr>
          <w:rFonts w:ascii="Arial" w:hAnsi="Arial" w:cs="Arial"/>
          <w:sz w:val="24"/>
          <w:szCs w:val="24"/>
        </w:rPr>
        <w:t>____________</w:t>
      </w:r>
      <w:r w:rsidR="009239C3" w:rsidRPr="003B77AE">
        <w:rPr>
          <w:rFonts w:ascii="Arial" w:hAnsi="Arial" w:cs="Arial"/>
          <w:sz w:val="24"/>
          <w:szCs w:val="24"/>
        </w:rPr>
        <w:t>_________</w:t>
      </w:r>
      <w:r w:rsidR="00BA7DBF">
        <w:rPr>
          <w:rFonts w:ascii="Arial" w:hAnsi="Arial" w:cs="Arial"/>
          <w:sz w:val="24"/>
          <w:szCs w:val="24"/>
        </w:rPr>
        <w:t>_____</w:t>
      </w:r>
      <w:r w:rsidR="009239C3" w:rsidRPr="003B77AE">
        <w:rPr>
          <w:rFonts w:ascii="Arial" w:hAnsi="Arial" w:cs="Arial"/>
          <w:sz w:val="24"/>
          <w:szCs w:val="24"/>
        </w:rPr>
        <w:t>____________________</w:t>
      </w:r>
    </w:p>
    <w:p w:rsidR="000046E0" w:rsidRPr="003B77AE" w:rsidRDefault="00D072CB" w:rsidP="000046E0">
      <w:pPr>
        <w:spacing w:line="276" w:lineRule="auto"/>
        <w:jc w:val="both"/>
        <w:rPr>
          <w:rFonts w:ascii="Arial" w:hAnsi="Arial" w:cs="Arial"/>
          <w:sz w:val="24"/>
          <w:szCs w:val="24"/>
          <w:lang w:eastAsia="en-US"/>
        </w:rPr>
      </w:pPr>
      <w:r>
        <w:rPr>
          <w:rFonts w:ascii="Arial" w:hAnsi="Arial" w:cs="Arial"/>
          <w:sz w:val="24"/>
          <w:szCs w:val="24"/>
          <w:lang w:eastAsia="en-US"/>
        </w:rPr>
        <w:t>(д</w:t>
      </w:r>
      <w:r w:rsidR="000046E0" w:rsidRPr="003B77AE">
        <w:rPr>
          <w:rFonts w:ascii="Arial" w:hAnsi="Arial" w:cs="Arial"/>
          <w:sz w:val="24"/>
          <w:szCs w:val="24"/>
          <w:lang w:eastAsia="en-US"/>
        </w:rPr>
        <w:t>ата) (подпись) (расшифровка подписи)</w:t>
      </w:r>
    </w:p>
    <w:p w:rsidR="00F61A71" w:rsidRDefault="00E92A0F" w:rsidP="00F61A71">
      <w:pPr>
        <w:autoSpaceDE w:val="0"/>
        <w:autoSpaceDN w:val="0"/>
        <w:adjustRightInd w:val="0"/>
        <w:jc w:val="center"/>
        <w:rPr>
          <w:rFonts w:ascii="Arial" w:hAnsi="Arial" w:cs="Arial"/>
          <w:sz w:val="24"/>
          <w:szCs w:val="24"/>
        </w:rPr>
      </w:pPr>
      <w:r w:rsidRPr="003B77AE">
        <w:rPr>
          <w:rFonts w:ascii="Arial" w:hAnsi="Arial" w:cs="Arial"/>
          <w:sz w:val="24"/>
          <w:szCs w:val="24"/>
        </w:rPr>
        <w:t>___________________</w:t>
      </w:r>
      <w:r w:rsidR="00F1294F" w:rsidRPr="003B77AE">
        <w:rPr>
          <w:rFonts w:ascii="Arial" w:hAnsi="Arial" w:cs="Arial"/>
          <w:sz w:val="24"/>
          <w:szCs w:val="24"/>
        </w:rPr>
        <w:t>_</w:t>
      </w:r>
    </w:p>
    <w:p w:rsidR="00A56494" w:rsidRDefault="008C7436" w:rsidP="00705086">
      <w:pPr>
        <w:autoSpaceDE w:val="0"/>
        <w:autoSpaceDN w:val="0"/>
        <w:adjustRightInd w:val="0"/>
        <w:jc w:val="both"/>
        <w:rPr>
          <w:rFonts w:ascii="Arial" w:hAnsi="Arial" w:cs="Arial"/>
          <w:sz w:val="24"/>
          <w:szCs w:val="24"/>
        </w:rPr>
      </w:pPr>
      <w:r w:rsidRPr="003B77AE">
        <w:rPr>
          <w:rFonts w:ascii="Arial" w:hAnsi="Arial" w:cs="Arial"/>
          <w:sz w:val="24"/>
          <w:szCs w:val="24"/>
        </w:rPr>
        <w:t xml:space="preserve">Приложение № </w:t>
      </w:r>
      <w:r w:rsidR="002E448C" w:rsidRPr="003B77AE">
        <w:rPr>
          <w:rFonts w:ascii="Arial" w:hAnsi="Arial" w:cs="Arial"/>
          <w:sz w:val="24"/>
          <w:szCs w:val="24"/>
        </w:rPr>
        <w:t>3</w:t>
      </w:r>
      <w:r w:rsidR="00D8532F" w:rsidRPr="003B77AE">
        <w:rPr>
          <w:rFonts w:ascii="Arial" w:hAnsi="Arial" w:cs="Arial"/>
          <w:sz w:val="24"/>
          <w:szCs w:val="24"/>
        </w:rPr>
        <w:t xml:space="preserve"> </w:t>
      </w:r>
      <w:r w:rsidR="00317F85" w:rsidRPr="003B77AE">
        <w:rPr>
          <w:rFonts w:ascii="Arial" w:hAnsi="Arial" w:cs="Arial"/>
          <w:sz w:val="24"/>
          <w:szCs w:val="24"/>
        </w:rPr>
        <w:t xml:space="preserve">к </w:t>
      </w:r>
      <w:r w:rsidRPr="003B77AE">
        <w:rPr>
          <w:rFonts w:ascii="Arial" w:hAnsi="Arial" w:cs="Arial"/>
          <w:sz w:val="24"/>
          <w:szCs w:val="24"/>
        </w:rPr>
        <w:t>Регламенту</w:t>
      </w:r>
    </w:p>
    <w:p w:rsidR="00705086" w:rsidRPr="003B77AE" w:rsidRDefault="00705086" w:rsidP="00E32772">
      <w:pPr>
        <w:autoSpaceDE w:val="0"/>
        <w:autoSpaceDN w:val="0"/>
        <w:adjustRightInd w:val="0"/>
        <w:jc w:val="both"/>
        <w:rPr>
          <w:rFonts w:ascii="Arial" w:hAnsi="Arial" w:cs="Arial"/>
          <w:bCs/>
          <w:sz w:val="24"/>
          <w:szCs w:val="24"/>
        </w:rPr>
      </w:pPr>
      <w:r w:rsidRPr="003B77AE">
        <w:rPr>
          <w:rFonts w:ascii="Arial" w:hAnsi="Arial" w:cs="Arial"/>
          <w:bCs/>
          <w:sz w:val="24"/>
          <w:szCs w:val="24"/>
        </w:rPr>
        <w:t>Ф</w:t>
      </w:r>
      <w:r w:rsidR="00317F85" w:rsidRPr="003B77AE">
        <w:rPr>
          <w:rFonts w:ascii="Arial" w:hAnsi="Arial" w:cs="Arial"/>
          <w:bCs/>
          <w:sz w:val="24"/>
          <w:szCs w:val="24"/>
        </w:rPr>
        <w:t>орма заявления о заключении соглашения</w:t>
      </w:r>
      <w:r w:rsidR="00F61A71">
        <w:rPr>
          <w:rFonts w:ascii="Arial" w:hAnsi="Arial" w:cs="Arial"/>
          <w:bCs/>
          <w:sz w:val="24"/>
          <w:szCs w:val="24"/>
        </w:rPr>
        <w:t xml:space="preserve"> </w:t>
      </w:r>
      <w:r w:rsidR="00317F85" w:rsidRPr="003B77AE">
        <w:rPr>
          <w:rFonts w:ascii="Arial" w:hAnsi="Arial" w:cs="Arial"/>
          <w:bCs/>
          <w:sz w:val="24"/>
          <w:szCs w:val="24"/>
        </w:rPr>
        <w:t>об установлении сервитута</w:t>
      </w:r>
    </w:p>
    <w:p w:rsidR="00705086" w:rsidRPr="003B77AE" w:rsidRDefault="00705086" w:rsidP="00705086">
      <w:pPr>
        <w:pStyle w:val="ConsPlusNonformat"/>
        <w:ind w:left="4536"/>
        <w:rPr>
          <w:rFonts w:ascii="Arial" w:hAnsi="Arial" w:cs="Arial"/>
          <w:sz w:val="24"/>
          <w:szCs w:val="24"/>
        </w:rPr>
      </w:pPr>
      <w:r w:rsidRPr="003B77AE">
        <w:rPr>
          <w:rFonts w:ascii="Arial" w:hAnsi="Arial" w:cs="Arial"/>
          <w:sz w:val="24"/>
          <w:szCs w:val="24"/>
        </w:rPr>
        <w:t>Комитет имущественных отношений</w:t>
      </w:r>
    </w:p>
    <w:p w:rsidR="00705086" w:rsidRDefault="00705086" w:rsidP="00705086">
      <w:pPr>
        <w:pStyle w:val="ConsPlusNonformat"/>
        <w:ind w:left="4536"/>
        <w:rPr>
          <w:rFonts w:ascii="Arial" w:hAnsi="Arial" w:cs="Arial"/>
          <w:sz w:val="24"/>
          <w:szCs w:val="24"/>
        </w:rPr>
      </w:pPr>
      <w:r w:rsidRPr="003B77AE">
        <w:rPr>
          <w:rFonts w:ascii="Arial" w:hAnsi="Arial" w:cs="Arial"/>
          <w:sz w:val="24"/>
          <w:szCs w:val="24"/>
        </w:rPr>
        <w:t>города Мурманска</w:t>
      </w:r>
    </w:p>
    <w:p w:rsidR="006C52F8" w:rsidRDefault="006C52F8" w:rsidP="006C52F8">
      <w:pPr>
        <w:autoSpaceDE w:val="0"/>
        <w:autoSpaceDN w:val="0"/>
        <w:adjustRightInd w:val="0"/>
        <w:ind w:left="4536" w:right="-2"/>
        <w:jc w:val="both"/>
        <w:rPr>
          <w:rFonts w:ascii="Arial" w:hAnsi="Arial" w:cs="Arial"/>
          <w:sz w:val="24"/>
          <w:szCs w:val="24"/>
        </w:rPr>
      </w:pPr>
      <w:r w:rsidRPr="003B77AE">
        <w:rPr>
          <w:rFonts w:ascii="Arial" w:hAnsi="Arial" w:cs="Arial"/>
          <w:sz w:val="24"/>
          <w:szCs w:val="24"/>
        </w:rPr>
        <w:t>от _____________________________</w:t>
      </w:r>
      <w:r>
        <w:rPr>
          <w:rFonts w:ascii="Arial" w:hAnsi="Arial" w:cs="Arial"/>
          <w:sz w:val="24"/>
          <w:szCs w:val="24"/>
        </w:rPr>
        <w:t>______(1)</w:t>
      </w:r>
    </w:p>
    <w:p w:rsidR="006C52F8" w:rsidRPr="003B77AE" w:rsidRDefault="006C52F8" w:rsidP="006C52F8">
      <w:pPr>
        <w:autoSpaceDE w:val="0"/>
        <w:autoSpaceDN w:val="0"/>
        <w:adjustRightInd w:val="0"/>
        <w:ind w:left="4536"/>
        <w:jc w:val="center"/>
        <w:rPr>
          <w:rFonts w:ascii="Arial" w:hAnsi="Arial" w:cs="Arial"/>
          <w:i/>
          <w:sz w:val="24"/>
          <w:szCs w:val="24"/>
        </w:rPr>
      </w:pPr>
      <w:r w:rsidRPr="003B77AE">
        <w:rPr>
          <w:rFonts w:ascii="Arial" w:hAnsi="Arial" w:cs="Arial"/>
          <w:i/>
          <w:sz w:val="24"/>
          <w:szCs w:val="24"/>
        </w:rPr>
        <w:t>фамилия, имя и (при наличии) отчество</w:t>
      </w:r>
    </w:p>
    <w:p w:rsidR="006C52F8" w:rsidRPr="003B77AE" w:rsidRDefault="006C52F8" w:rsidP="006C52F8">
      <w:pPr>
        <w:autoSpaceDE w:val="0"/>
        <w:autoSpaceDN w:val="0"/>
        <w:adjustRightInd w:val="0"/>
        <w:ind w:left="4536"/>
        <w:jc w:val="both"/>
        <w:rPr>
          <w:rFonts w:ascii="Arial" w:hAnsi="Arial" w:cs="Arial"/>
          <w:sz w:val="24"/>
          <w:szCs w:val="24"/>
        </w:rPr>
      </w:pPr>
      <w:r w:rsidRPr="003B77AE">
        <w:rPr>
          <w:rFonts w:ascii="Arial" w:hAnsi="Arial" w:cs="Arial"/>
          <w:sz w:val="24"/>
          <w:szCs w:val="24"/>
        </w:rPr>
        <w:t>место</w:t>
      </w:r>
      <w:r>
        <w:rPr>
          <w:rFonts w:ascii="Arial" w:hAnsi="Arial" w:cs="Arial"/>
          <w:sz w:val="24"/>
          <w:szCs w:val="24"/>
        </w:rPr>
        <w:t xml:space="preserve"> жительства___</w:t>
      </w:r>
      <w:r w:rsidRPr="003B77AE">
        <w:rPr>
          <w:rFonts w:ascii="Arial" w:hAnsi="Arial" w:cs="Arial"/>
          <w:sz w:val="24"/>
          <w:szCs w:val="24"/>
        </w:rPr>
        <w:t>______</w:t>
      </w:r>
      <w:r>
        <w:rPr>
          <w:rFonts w:ascii="Arial" w:hAnsi="Arial" w:cs="Arial"/>
          <w:sz w:val="24"/>
          <w:szCs w:val="24"/>
        </w:rPr>
        <w:t>_</w:t>
      </w:r>
      <w:r w:rsidRPr="003B77AE">
        <w:rPr>
          <w:rFonts w:ascii="Arial" w:hAnsi="Arial" w:cs="Arial"/>
          <w:sz w:val="24"/>
          <w:szCs w:val="24"/>
        </w:rPr>
        <w:t>__________</w:t>
      </w:r>
      <w:r>
        <w:rPr>
          <w:rFonts w:ascii="Arial" w:hAnsi="Arial" w:cs="Arial"/>
          <w:sz w:val="24"/>
          <w:szCs w:val="24"/>
        </w:rPr>
        <w:t>____</w:t>
      </w:r>
    </w:p>
    <w:p w:rsidR="006C52F8" w:rsidRDefault="006C52F8" w:rsidP="006C52F8">
      <w:pPr>
        <w:autoSpaceDE w:val="0"/>
        <w:autoSpaceDN w:val="0"/>
        <w:adjustRightInd w:val="0"/>
        <w:ind w:left="4536"/>
        <w:jc w:val="center"/>
        <w:rPr>
          <w:rFonts w:ascii="Arial" w:hAnsi="Arial" w:cs="Arial"/>
          <w:i/>
          <w:sz w:val="24"/>
          <w:szCs w:val="24"/>
        </w:rPr>
      </w:pPr>
      <w:r w:rsidRPr="003B77AE">
        <w:rPr>
          <w:rFonts w:ascii="Arial" w:hAnsi="Arial" w:cs="Arial"/>
          <w:i/>
          <w:sz w:val="24"/>
          <w:szCs w:val="24"/>
        </w:rPr>
        <w:t>(индекс, страна/республика, край, область, населенный пункт, улица, дом, корпус, квартира)</w:t>
      </w:r>
    </w:p>
    <w:p w:rsidR="006C52F8" w:rsidRPr="003B77AE" w:rsidRDefault="006C52F8" w:rsidP="006C52F8">
      <w:pPr>
        <w:autoSpaceDE w:val="0"/>
        <w:autoSpaceDN w:val="0"/>
        <w:adjustRightInd w:val="0"/>
        <w:ind w:left="4536"/>
        <w:jc w:val="both"/>
        <w:rPr>
          <w:rFonts w:ascii="Arial" w:hAnsi="Arial" w:cs="Arial"/>
          <w:sz w:val="24"/>
          <w:szCs w:val="24"/>
        </w:rPr>
      </w:pPr>
      <w:r>
        <w:rPr>
          <w:rFonts w:ascii="Arial" w:hAnsi="Arial" w:cs="Arial"/>
          <w:sz w:val="24"/>
          <w:szCs w:val="24"/>
        </w:rPr>
        <w:t>(</w:t>
      </w:r>
      <w:r w:rsidRPr="003B77AE">
        <w:rPr>
          <w:rFonts w:ascii="Arial" w:hAnsi="Arial" w:cs="Arial"/>
          <w:sz w:val="24"/>
          <w:szCs w:val="24"/>
        </w:rPr>
        <w:t>реквизиты документа, удостоверяющего личность гражданина: ________________</w:t>
      </w:r>
      <w:r>
        <w:rPr>
          <w:rFonts w:ascii="Arial" w:hAnsi="Arial" w:cs="Arial"/>
          <w:sz w:val="24"/>
          <w:szCs w:val="24"/>
        </w:rPr>
        <w:t>____</w:t>
      </w:r>
    </w:p>
    <w:p w:rsidR="006C52F8" w:rsidRPr="003B77AE" w:rsidRDefault="006C52F8" w:rsidP="006C52F8">
      <w:pPr>
        <w:tabs>
          <w:tab w:val="left" w:pos="4253"/>
        </w:tabs>
        <w:autoSpaceDE w:val="0"/>
        <w:autoSpaceDN w:val="0"/>
        <w:adjustRightInd w:val="0"/>
        <w:ind w:left="4253"/>
        <w:jc w:val="center"/>
        <w:rPr>
          <w:rFonts w:ascii="Arial" w:hAnsi="Arial" w:cs="Arial"/>
          <w:i/>
          <w:sz w:val="24"/>
          <w:szCs w:val="24"/>
        </w:rPr>
      </w:pPr>
      <w:r>
        <w:rPr>
          <w:rFonts w:ascii="Arial" w:hAnsi="Arial" w:cs="Arial"/>
          <w:i/>
          <w:sz w:val="24"/>
          <w:szCs w:val="24"/>
        </w:rPr>
        <w:t>н</w:t>
      </w:r>
      <w:r w:rsidRPr="003B77AE">
        <w:rPr>
          <w:rFonts w:ascii="Arial" w:hAnsi="Arial" w:cs="Arial"/>
          <w:i/>
          <w:sz w:val="24"/>
          <w:szCs w:val="24"/>
        </w:rPr>
        <w:t>аименование документа</w:t>
      </w:r>
    </w:p>
    <w:p w:rsidR="006C52F8" w:rsidRPr="003B77AE" w:rsidRDefault="006C52F8" w:rsidP="006C52F8">
      <w:pPr>
        <w:autoSpaceDE w:val="0"/>
        <w:autoSpaceDN w:val="0"/>
        <w:adjustRightInd w:val="0"/>
        <w:ind w:left="4536"/>
        <w:jc w:val="both"/>
        <w:rPr>
          <w:rFonts w:ascii="Arial" w:hAnsi="Arial" w:cs="Arial"/>
          <w:sz w:val="24"/>
          <w:szCs w:val="24"/>
        </w:rPr>
      </w:pPr>
      <w:r w:rsidRPr="003B77AE">
        <w:rPr>
          <w:rFonts w:ascii="Arial" w:hAnsi="Arial" w:cs="Arial"/>
          <w:sz w:val="24"/>
          <w:szCs w:val="24"/>
        </w:rPr>
        <w:t>серия_______ номер _________________ выдан «_____» _____________ _</w:t>
      </w:r>
      <w:r>
        <w:rPr>
          <w:rFonts w:ascii="Arial" w:hAnsi="Arial" w:cs="Arial"/>
          <w:sz w:val="24"/>
          <w:szCs w:val="24"/>
        </w:rPr>
        <w:t>____</w:t>
      </w:r>
      <w:r w:rsidRPr="003B77AE">
        <w:rPr>
          <w:rFonts w:ascii="Arial" w:hAnsi="Arial" w:cs="Arial"/>
          <w:sz w:val="24"/>
          <w:szCs w:val="24"/>
        </w:rPr>
        <w:t>___ года</w:t>
      </w:r>
    </w:p>
    <w:p w:rsidR="006C52F8" w:rsidRPr="003B77AE" w:rsidRDefault="006C52F8" w:rsidP="006C52F8">
      <w:pPr>
        <w:autoSpaceDE w:val="0"/>
        <w:autoSpaceDN w:val="0"/>
        <w:adjustRightInd w:val="0"/>
        <w:ind w:left="4536"/>
        <w:jc w:val="both"/>
        <w:rPr>
          <w:rFonts w:ascii="Arial" w:hAnsi="Arial" w:cs="Arial"/>
          <w:sz w:val="24"/>
          <w:szCs w:val="24"/>
        </w:rPr>
      </w:pPr>
      <w:r w:rsidRPr="003B77AE">
        <w:rPr>
          <w:rFonts w:ascii="Arial" w:hAnsi="Arial" w:cs="Arial"/>
          <w:sz w:val="24"/>
          <w:szCs w:val="24"/>
        </w:rPr>
        <w:t>_________________________</w:t>
      </w:r>
      <w:r>
        <w:rPr>
          <w:rFonts w:ascii="Arial" w:hAnsi="Arial" w:cs="Arial"/>
          <w:sz w:val="24"/>
          <w:szCs w:val="24"/>
        </w:rPr>
        <w:t>____</w:t>
      </w:r>
      <w:r w:rsidRPr="003B77AE">
        <w:rPr>
          <w:rFonts w:ascii="Arial" w:hAnsi="Arial" w:cs="Arial"/>
          <w:sz w:val="24"/>
          <w:szCs w:val="24"/>
        </w:rPr>
        <w:t>__________</w:t>
      </w:r>
    </w:p>
    <w:p w:rsidR="006C52F8" w:rsidRPr="003B77AE" w:rsidRDefault="006C52F8" w:rsidP="006C52F8">
      <w:pPr>
        <w:autoSpaceDE w:val="0"/>
        <w:autoSpaceDN w:val="0"/>
        <w:adjustRightInd w:val="0"/>
        <w:ind w:left="4536"/>
        <w:jc w:val="center"/>
        <w:rPr>
          <w:rFonts w:ascii="Arial" w:hAnsi="Arial" w:cs="Arial"/>
          <w:sz w:val="24"/>
          <w:szCs w:val="24"/>
        </w:rPr>
      </w:pPr>
      <w:r w:rsidRPr="003B77AE">
        <w:rPr>
          <w:rFonts w:ascii="Arial" w:hAnsi="Arial" w:cs="Arial"/>
          <w:i/>
          <w:sz w:val="24"/>
          <w:szCs w:val="24"/>
        </w:rPr>
        <w:t>(кем выдан)</w:t>
      </w:r>
    </w:p>
    <w:p w:rsidR="006C52F8" w:rsidRPr="006A1D88" w:rsidRDefault="006C52F8" w:rsidP="006C52F8">
      <w:pPr>
        <w:autoSpaceDE w:val="0"/>
        <w:autoSpaceDN w:val="0"/>
        <w:adjustRightInd w:val="0"/>
        <w:ind w:left="4536"/>
        <w:jc w:val="both"/>
        <w:rPr>
          <w:rFonts w:ascii="Arial" w:hAnsi="Arial" w:cs="Arial"/>
          <w:sz w:val="24"/>
          <w:szCs w:val="24"/>
        </w:rPr>
      </w:pPr>
      <w:r>
        <w:rPr>
          <w:rFonts w:ascii="Arial" w:hAnsi="Arial" w:cs="Arial"/>
          <w:sz w:val="24"/>
          <w:szCs w:val="24"/>
        </w:rPr>
        <w:t>(1) для граждан</w:t>
      </w:r>
    </w:p>
    <w:p w:rsidR="006C52F8" w:rsidRDefault="006C52F8" w:rsidP="006C52F8">
      <w:pPr>
        <w:autoSpaceDE w:val="0"/>
        <w:autoSpaceDN w:val="0"/>
        <w:adjustRightInd w:val="0"/>
        <w:ind w:left="4536"/>
        <w:jc w:val="both"/>
        <w:rPr>
          <w:rFonts w:ascii="Arial" w:hAnsi="Arial" w:cs="Arial"/>
          <w:sz w:val="24"/>
          <w:szCs w:val="24"/>
        </w:rPr>
      </w:pPr>
      <w:r w:rsidRPr="003B77AE">
        <w:rPr>
          <w:rFonts w:ascii="Arial" w:hAnsi="Arial" w:cs="Arial"/>
          <w:sz w:val="24"/>
          <w:szCs w:val="24"/>
        </w:rPr>
        <w:t xml:space="preserve">от </w:t>
      </w:r>
      <w:r>
        <w:rPr>
          <w:rFonts w:ascii="Arial" w:hAnsi="Arial" w:cs="Arial"/>
          <w:sz w:val="24"/>
          <w:szCs w:val="24"/>
        </w:rPr>
        <w:t>__</w:t>
      </w:r>
      <w:r w:rsidRPr="003B77AE">
        <w:rPr>
          <w:rFonts w:ascii="Arial" w:hAnsi="Arial" w:cs="Arial"/>
          <w:sz w:val="24"/>
          <w:szCs w:val="24"/>
        </w:rPr>
        <w:t>____________________________</w:t>
      </w:r>
      <w:r>
        <w:rPr>
          <w:rFonts w:ascii="Arial" w:hAnsi="Arial" w:cs="Arial"/>
          <w:sz w:val="24"/>
          <w:szCs w:val="24"/>
        </w:rPr>
        <w:t>_____(2)</w:t>
      </w:r>
    </w:p>
    <w:p w:rsidR="006C52F8" w:rsidRPr="003B77AE" w:rsidRDefault="006C52F8" w:rsidP="006C52F8">
      <w:pPr>
        <w:autoSpaceDE w:val="0"/>
        <w:autoSpaceDN w:val="0"/>
        <w:adjustRightInd w:val="0"/>
        <w:ind w:left="4536"/>
        <w:jc w:val="center"/>
        <w:rPr>
          <w:rFonts w:ascii="Arial" w:hAnsi="Arial" w:cs="Arial"/>
          <w:sz w:val="24"/>
          <w:szCs w:val="24"/>
        </w:rPr>
      </w:pPr>
      <w:r w:rsidRPr="003B77AE">
        <w:rPr>
          <w:rFonts w:ascii="Arial" w:hAnsi="Arial" w:cs="Arial"/>
          <w:i/>
          <w:sz w:val="24"/>
          <w:szCs w:val="24"/>
        </w:rPr>
        <w:t>наименование юридического лица</w:t>
      </w:r>
    </w:p>
    <w:p w:rsidR="006C52F8" w:rsidRPr="003B77AE" w:rsidRDefault="006C52F8" w:rsidP="006C52F8">
      <w:pPr>
        <w:autoSpaceDE w:val="0"/>
        <w:autoSpaceDN w:val="0"/>
        <w:adjustRightInd w:val="0"/>
        <w:ind w:left="4536"/>
        <w:jc w:val="both"/>
        <w:rPr>
          <w:rFonts w:ascii="Arial" w:hAnsi="Arial" w:cs="Arial"/>
          <w:sz w:val="24"/>
          <w:szCs w:val="24"/>
        </w:rPr>
      </w:pPr>
      <w:r w:rsidRPr="003B77AE">
        <w:rPr>
          <w:rFonts w:ascii="Arial" w:hAnsi="Arial" w:cs="Arial"/>
          <w:sz w:val="24"/>
          <w:szCs w:val="24"/>
        </w:rPr>
        <w:t>место нахождения юридического лица:____________________________</w:t>
      </w:r>
      <w:r>
        <w:rPr>
          <w:rFonts w:ascii="Arial" w:hAnsi="Arial" w:cs="Arial"/>
          <w:sz w:val="24"/>
          <w:szCs w:val="24"/>
        </w:rPr>
        <w:t>____</w:t>
      </w:r>
      <w:r w:rsidRPr="003B77AE">
        <w:rPr>
          <w:rFonts w:ascii="Arial" w:hAnsi="Arial" w:cs="Arial"/>
          <w:sz w:val="24"/>
          <w:szCs w:val="24"/>
        </w:rPr>
        <w:t>___ __________________________________</w:t>
      </w:r>
      <w:r>
        <w:rPr>
          <w:rFonts w:ascii="Arial" w:hAnsi="Arial" w:cs="Arial"/>
          <w:sz w:val="24"/>
          <w:szCs w:val="24"/>
        </w:rPr>
        <w:t>__</w:t>
      </w:r>
      <w:r w:rsidRPr="003B77AE">
        <w:rPr>
          <w:rFonts w:ascii="Arial" w:hAnsi="Arial" w:cs="Arial"/>
          <w:sz w:val="24"/>
          <w:szCs w:val="24"/>
        </w:rPr>
        <w:t>__</w:t>
      </w:r>
      <w:r>
        <w:rPr>
          <w:rFonts w:ascii="Arial" w:hAnsi="Arial" w:cs="Arial"/>
          <w:sz w:val="24"/>
          <w:szCs w:val="24"/>
        </w:rPr>
        <w:t>_</w:t>
      </w:r>
    </w:p>
    <w:p w:rsidR="006C52F8" w:rsidRDefault="006C52F8" w:rsidP="006C52F8">
      <w:pPr>
        <w:autoSpaceDE w:val="0"/>
        <w:autoSpaceDN w:val="0"/>
        <w:adjustRightInd w:val="0"/>
        <w:ind w:left="4536"/>
        <w:jc w:val="both"/>
        <w:rPr>
          <w:rFonts w:ascii="Arial" w:hAnsi="Arial" w:cs="Arial"/>
          <w:sz w:val="24"/>
          <w:szCs w:val="24"/>
        </w:rPr>
      </w:pPr>
      <w:r w:rsidRPr="003B77AE">
        <w:rPr>
          <w:rFonts w:ascii="Arial" w:hAnsi="Arial" w:cs="Arial"/>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w:t>
      </w:r>
    </w:p>
    <w:p w:rsidR="006C52F8" w:rsidRPr="003B77AE" w:rsidRDefault="006C52F8" w:rsidP="006C52F8">
      <w:pPr>
        <w:autoSpaceDE w:val="0"/>
        <w:autoSpaceDN w:val="0"/>
        <w:adjustRightInd w:val="0"/>
        <w:ind w:left="4536"/>
        <w:jc w:val="both"/>
        <w:rPr>
          <w:rFonts w:ascii="Arial" w:hAnsi="Arial" w:cs="Arial"/>
          <w:sz w:val="24"/>
          <w:szCs w:val="24"/>
        </w:rPr>
      </w:pPr>
      <w:r w:rsidRPr="003B77AE">
        <w:rPr>
          <w:rFonts w:ascii="Arial" w:hAnsi="Arial" w:cs="Arial"/>
          <w:sz w:val="24"/>
          <w:szCs w:val="24"/>
        </w:rPr>
        <w:lastRenderedPageBreak/>
        <w:t>_____________________________</w:t>
      </w:r>
      <w:r>
        <w:rPr>
          <w:rFonts w:ascii="Arial" w:hAnsi="Arial" w:cs="Arial"/>
          <w:sz w:val="24"/>
          <w:szCs w:val="24"/>
        </w:rPr>
        <w:t>________(3)</w:t>
      </w:r>
    </w:p>
    <w:p w:rsidR="006C52F8" w:rsidRDefault="006C52F8" w:rsidP="006C52F8">
      <w:pPr>
        <w:pStyle w:val="ConsPlusNonformat"/>
        <w:ind w:left="4536" w:right="-2"/>
        <w:rPr>
          <w:rFonts w:ascii="Arial" w:hAnsi="Arial" w:cs="Arial"/>
          <w:sz w:val="24"/>
          <w:szCs w:val="24"/>
        </w:rPr>
      </w:pPr>
      <w:r w:rsidRPr="003B77AE">
        <w:rPr>
          <w:rFonts w:ascii="Arial" w:hAnsi="Arial" w:cs="Arial"/>
          <w:sz w:val="24"/>
          <w:szCs w:val="24"/>
        </w:rPr>
        <w:t>идентификационный номер налогоплательщика</w:t>
      </w:r>
      <w:r>
        <w:rPr>
          <w:rFonts w:ascii="Arial" w:hAnsi="Arial" w:cs="Arial"/>
          <w:sz w:val="24"/>
          <w:szCs w:val="24"/>
        </w:rPr>
        <w:t xml:space="preserve"> </w:t>
      </w:r>
      <w:r w:rsidRPr="003B77AE">
        <w:rPr>
          <w:rFonts w:ascii="Arial" w:hAnsi="Arial" w:cs="Arial"/>
          <w:sz w:val="24"/>
          <w:szCs w:val="24"/>
        </w:rPr>
        <w:t>_____________</w:t>
      </w:r>
      <w:r>
        <w:rPr>
          <w:rFonts w:ascii="Arial" w:hAnsi="Arial" w:cs="Arial"/>
          <w:sz w:val="24"/>
          <w:szCs w:val="24"/>
        </w:rPr>
        <w:t>_______(3)</w:t>
      </w:r>
    </w:p>
    <w:p w:rsidR="006C52F8" w:rsidRDefault="006C52F8" w:rsidP="006C52F8">
      <w:pPr>
        <w:autoSpaceDE w:val="0"/>
        <w:autoSpaceDN w:val="0"/>
        <w:adjustRightInd w:val="0"/>
        <w:ind w:left="4536"/>
        <w:jc w:val="both"/>
        <w:rPr>
          <w:rFonts w:ascii="Arial" w:hAnsi="Arial" w:cs="Arial"/>
          <w:sz w:val="24"/>
          <w:szCs w:val="24"/>
        </w:rPr>
      </w:pPr>
      <w:r>
        <w:rPr>
          <w:rFonts w:ascii="Arial" w:hAnsi="Arial" w:cs="Arial"/>
          <w:sz w:val="24"/>
          <w:szCs w:val="24"/>
        </w:rPr>
        <w:t>(2) для юридических лиц</w:t>
      </w:r>
    </w:p>
    <w:p w:rsidR="006C52F8" w:rsidRPr="003B77AE" w:rsidRDefault="006C52F8" w:rsidP="006C52F8">
      <w:pPr>
        <w:pStyle w:val="ConsPlusNonformat"/>
        <w:ind w:left="4536" w:right="-2"/>
        <w:jc w:val="both"/>
        <w:rPr>
          <w:rFonts w:ascii="Arial" w:hAnsi="Arial" w:cs="Arial"/>
          <w:sz w:val="24"/>
          <w:szCs w:val="24"/>
        </w:rPr>
      </w:pPr>
      <w:r w:rsidRPr="00FA0C10">
        <w:rPr>
          <w:rFonts w:ascii="Arial" w:hAnsi="Arial" w:cs="Arial"/>
          <w:bCs/>
          <w:sz w:val="24"/>
          <w:szCs w:val="24"/>
        </w:rPr>
        <w:t xml:space="preserve">(3) </w:t>
      </w:r>
      <w:r>
        <w:rPr>
          <w:rFonts w:ascii="Arial" w:hAnsi="Arial" w:cs="Arial"/>
          <w:bCs/>
          <w:sz w:val="24"/>
          <w:szCs w:val="24"/>
        </w:rPr>
        <w:t>графа не заполняется, если Заявителем является иностранное юридическое лицо</w:t>
      </w:r>
    </w:p>
    <w:p w:rsidR="00705086" w:rsidRPr="003B77AE" w:rsidRDefault="009D35C4" w:rsidP="00E32772">
      <w:pPr>
        <w:widowControl w:val="0"/>
        <w:autoSpaceDE w:val="0"/>
        <w:autoSpaceDN w:val="0"/>
        <w:adjustRightInd w:val="0"/>
        <w:ind w:firstLine="567"/>
        <w:jc w:val="both"/>
        <w:rPr>
          <w:rFonts w:ascii="Arial" w:hAnsi="Arial" w:cs="Arial"/>
          <w:b/>
          <w:bCs/>
          <w:sz w:val="24"/>
          <w:szCs w:val="24"/>
        </w:rPr>
      </w:pPr>
      <w:r w:rsidRPr="003B77AE">
        <w:rPr>
          <w:rFonts w:ascii="Arial" w:hAnsi="Arial" w:cs="Arial"/>
          <w:bCs/>
          <w:sz w:val="24"/>
          <w:szCs w:val="24"/>
        </w:rPr>
        <w:t>Заявление о заключении соглашения</w:t>
      </w:r>
      <w:r w:rsidR="00E32772">
        <w:rPr>
          <w:rFonts w:ascii="Arial" w:hAnsi="Arial" w:cs="Arial"/>
          <w:bCs/>
          <w:sz w:val="24"/>
          <w:szCs w:val="24"/>
        </w:rPr>
        <w:t xml:space="preserve"> </w:t>
      </w:r>
      <w:r w:rsidRPr="003B77AE">
        <w:rPr>
          <w:rFonts w:ascii="Arial" w:hAnsi="Arial" w:cs="Arial"/>
          <w:bCs/>
          <w:sz w:val="24"/>
          <w:szCs w:val="24"/>
        </w:rPr>
        <w:t>об установлении сервитута</w:t>
      </w:r>
    </w:p>
    <w:p w:rsidR="00705086" w:rsidRPr="003B77AE" w:rsidRDefault="00705086" w:rsidP="00BA7DBF">
      <w:pPr>
        <w:widowControl w:val="0"/>
        <w:autoSpaceDE w:val="0"/>
        <w:autoSpaceDN w:val="0"/>
        <w:adjustRightInd w:val="0"/>
        <w:ind w:firstLine="567"/>
        <w:jc w:val="both"/>
        <w:rPr>
          <w:rFonts w:ascii="Arial" w:hAnsi="Arial" w:cs="Arial"/>
          <w:bCs/>
          <w:sz w:val="24"/>
          <w:szCs w:val="24"/>
        </w:rPr>
      </w:pPr>
      <w:r w:rsidRPr="003B77AE">
        <w:rPr>
          <w:rFonts w:ascii="Arial" w:hAnsi="Arial" w:cs="Arial"/>
          <w:bCs/>
          <w:sz w:val="24"/>
          <w:szCs w:val="24"/>
        </w:rPr>
        <w:t>Прошу заключить соглашение об установлении сервитута на</w:t>
      </w:r>
      <w:r w:rsidRPr="003B77AE">
        <w:rPr>
          <w:rFonts w:ascii="Arial" w:hAnsi="Arial" w:cs="Arial"/>
          <w:b/>
          <w:bCs/>
          <w:sz w:val="24"/>
          <w:szCs w:val="24"/>
        </w:rPr>
        <w:t xml:space="preserve"> </w:t>
      </w:r>
      <w:r w:rsidR="006C52F8">
        <w:rPr>
          <w:rFonts w:ascii="Arial" w:hAnsi="Arial" w:cs="Arial"/>
          <w:bCs/>
          <w:sz w:val="24"/>
          <w:szCs w:val="24"/>
        </w:rPr>
        <w:t>________________________________</w:t>
      </w:r>
      <w:r w:rsidRPr="003B77AE">
        <w:rPr>
          <w:rFonts w:ascii="Arial" w:hAnsi="Arial" w:cs="Arial"/>
          <w:b/>
          <w:bCs/>
          <w:sz w:val="24"/>
          <w:szCs w:val="24"/>
        </w:rPr>
        <w:t xml:space="preserve"> </w:t>
      </w:r>
      <w:r w:rsidRPr="003B77AE">
        <w:rPr>
          <w:rFonts w:ascii="Arial" w:hAnsi="Arial" w:cs="Arial"/>
          <w:bCs/>
          <w:sz w:val="24"/>
          <w:szCs w:val="24"/>
        </w:rPr>
        <w:t>с кадастровым</w:t>
      </w:r>
      <w:r w:rsidR="00317F85" w:rsidRPr="003B77AE">
        <w:rPr>
          <w:rFonts w:ascii="Arial" w:hAnsi="Arial" w:cs="Arial"/>
          <w:bCs/>
          <w:sz w:val="24"/>
          <w:szCs w:val="24"/>
        </w:rPr>
        <w:t xml:space="preserve"> </w:t>
      </w:r>
      <w:r w:rsidRPr="003B77AE">
        <w:rPr>
          <w:rFonts w:ascii="Arial" w:hAnsi="Arial" w:cs="Arial"/>
          <w:bCs/>
          <w:sz w:val="24"/>
          <w:szCs w:val="24"/>
        </w:rPr>
        <w:t>№ _______</w:t>
      </w:r>
      <w:r w:rsidR="006C52F8">
        <w:rPr>
          <w:rFonts w:ascii="Arial" w:hAnsi="Arial" w:cs="Arial"/>
          <w:bCs/>
          <w:sz w:val="24"/>
          <w:szCs w:val="24"/>
        </w:rPr>
        <w:t>______</w:t>
      </w:r>
      <w:r w:rsidRPr="003B77AE">
        <w:rPr>
          <w:rFonts w:ascii="Arial" w:hAnsi="Arial" w:cs="Arial"/>
          <w:bCs/>
          <w:sz w:val="24"/>
          <w:szCs w:val="24"/>
        </w:rPr>
        <w:t>____________</w:t>
      </w:r>
    </w:p>
    <w:p w:rsidR="00C731AF" w:rsidRPr="003B77AE" w:rsidRDefault="00705086" w:rsidP="00705086">
      <w:pPr>
        <w:widowControl w:val="0"/>
        <w:autoSpaceDE w:val="0"/>
        <w:autoSpaceDN w:val="0"/>
        <w:adjustRightInd w:val="0"/>
        <w:rPr>
          <w:rFonts w:ascii="Arial" w:hAnsi="Arial" w:cs="Arial"/>
          <w:bCs/>
          <w:sz w:val="24"/>
          <w:szCs w:val="24"/>
        </w:rPr>
      </w:pPr>
      <w:r w:rsidRPr="003B77AE">
        <w:rPr>
          <w:rFonts w:ascii="Arial" w:hAnsi="Arial" w:cs="Arial"/>
          <w:bCs/>
          <w:i/>
          <w:sz w:val="24"/>
          <w:szCs w:val="24"/>
        </w:rPr>
        <w:t>(земельный участок/часть земельного участка)</w:t>
      </w:r>
    </w:p>
    <w:p w:rsidR="00705086" w:rsidRPr="006C52F8" w:rsidRDefault="00317F85" w:rsidP="00705086">
      <w:pPr>
        <w:widowControl w:val="0"/>
        <w:autoSpaceDE w:val="0"/>
        <w:autoSpaceDN w:val="0"/>
        <w:adjustRightInd w:val="0"/>
        <w:rPr>
          <w:rFonts w:ascii="Arial" w:hAnsi="Arial" w:cs="Arial"/>
          <w:bCs/>
          <w:sz w:val="24"/>
          <w:szCs w:val="24"/>
        </w:rPr>
      </w:pPr>
      <w:r w:rsidRPr="003B77AE">
        <w:rPr>
          <w:rFonts w:ascii="Arial" w:hAnsi="Arial" w:cs="Arial"/>
          <w:bCs/>
          <w:sz w:val="24"/>
          <w:szCs w:val="24"/>
        </w:rPr>
        <w:t>Д</w:t>
      </w:r>
      <w:r w:rsidR="00705086" w:rsidRPr="003B77AE">
        <w:rPr>
          <w:rFonts w:ascii="Arial" w:hAnsi="Arial" w:cs="Arial"/>
          <w:bCs/>
          <w:sz w:val="24"/>
          <w:szCs w:val="24"/>
        </w:rPr>
        <w:t>ля</w:t>
      </w:r>
      <w:r w:rsidRPr="006C52F8">
        <w:rPr>
          <w:rFonts w:ascii="Arial" w:hAnsi="Arial" w:cs="Arial"/>
          <w:bCs/>
          <w:sz w:val="24"/>
          <w:szCs w:val="24"/>
        </w:rPr>
        <w:t>_</w:t>
      </w:r>
      <w:r w:rsidR="00705086" w:rsidRPr="006C52F8">
        <w:rPr>
          <w:rFonts w:ascii="Arial" w:hAnsi="Arial" w:cs="Arial"/>
          <w:bCs/>
          <w:sz w:val="24"/>
          <w:szCs w:val="24"/>
        </w:rPr>
        <w:t>___________________________________________________________</w:t>
      </w:r>
      <w:r w:rsidR="006C52F8" w:rsidRPr="006C52F8">
        <w:rPr>
          <w:rFonts w:ascii="Arial" w:hAnsi="Arial" w:cs="Arial"/>
          <w:bCs/>
          <w:sz w:val="24"/>
          <w:szCs w:val="24"/>
        </w:rPr>
        <w:t>______</w:t>
      </w:r>
      <w:r w:rsidR="00705086" w:rsidRPr="006C52F8">
        <w:rPr>
          <w:rFonts w:ascii="Arial" w:hAnsi="Arial" w:cs="Arial"/>
          <w:bCs/>
          <w:sz w:val="24"/>
          <w:szCs w:val="24"/>
        </w:rPr>
        <w:t>__</w:t>
      </w:r>
      <w:r w:rsidR="006C52F8">
        <w:rPr>
          <w:rFonts w:ascii="Arial" w:hAnsi="Arial" w:cs="Arial"/>
          <w:bCs/>
          <w:sz w:val="24"/>
          <w:szCs w:val="24"/>
        </w:rPr>
        <w:t>(4).</w:t>
      </w:r>
    </w:p>
    <w:p w:rsidR="00705086" w:rsidRPr="003B77AE" w:rsidRDefault="00705086" w:rsidP="00705086">
      <w:pPr>
        <w:widowControl w:val="0"/>
        <w:autoSpaceDE w:val="0"/>
        <w:autoSpaceDN w:val="0"/>
        <w:adjustRightInd w:val="0"/>
        <w:jc w:val="center"/>
        <w:rPr>
          <w:rFonts w:ascii="Arial" w:hAnsi="Arial" w:cs="Arial"/>
          <w:bCs/>
          <w:i/>
          <w:sz w:val="24"/>
          <w:szCs w:val="24"/>
        </w:rPr>
      </w:pPr>
      <w:r w:rsidRPr="003B77AE">
        <w:rPr>
          <w:rFonts w:ascii="Arial" w:hAnsi="Arial" w:cs="Arial"/>
          <w:bCs/>
          <w:i/>
          <w:sz w:val="24"/>
          <w:szCs w:val="24"/>
        </w:rPr>
        <w:t>(цель установления сервитута)</w:t>
      </w:r>
    </w:p>
    <w:p w:rsidR="00FD3B53" w:rsidRDefault="00FD3B53" w:rsidP="00FD3B53">
      <w:pPr>
        <w:widowControl w:val="0"/>
        <w:autoSpaceDE w:val="0"/>
        <w:autoSpaceDN w:val="0"/>
        <w:adjustRightInd w:val="0"/>
        <w:jc w:val="both"/>
        <w:rPr>
          <w:rFonts w:ascii="Arial" w:hAnsi="Arial" w:cs="Arial"/>
          <w:bCs/>
          <w:sz w:val="24"/>
          <w:szCs w:val="24"/>
        </w:rPr>
      </w:pPr>
      <w:r>
        <w:rPr>
          <w:rFonts w:ascii="Arial" w:hAnsi="Arial" w:cs="Arial"/>
          <w:bCs/>
          <w:sz w:val="24"/>
          <w:szCs w:val="24"/>
        </w:rPr>
        <w:t>(4) указывается основание в соответствии со статьей 39.23 Земельного кодекса Российской Федерации</w:t>
      </w:r>
    </w:p>
    <w:p w:rsidR="00705086" w:rsidRPr="003B77AE" w:rsidRDefault="00705086" w:rsidP="00705086">
      <w:pPr>
        <w:widowControl w:val="0"/>
        <w:autoSpaceDE w:val="0"/>
        <w:autoSpaceDN w:val="0"/>
        <w:adjustRightInd w:val="0"/>
        <w:rPr>
          <w:rFonts w:ascii="Arial" w:hAnsi="Arial" w:cs="Arial"/>
          <w:bCs/>
          <w:sz w:val="24"/>
          <w:szCs w:val="24"/>
        </w:rPr>
      </w:pPr>
      <w:r w:rsidRPr="003B77AE">
        <w:rPr>
          <w:rFonts w:ascii="Arial" w:hAnsi="Arial" w:cs="Arial"/>
          <w:bCs/>
          <w:sz w:val="24"/>
          <w:szCs w:val="24"/>
        </w:rPr>
        <w:t>Срок действия сервитута по</w:t>
      </w:r>
      <w:r w:rsidR="00317F85" w:rsidRPr="003B77AE">
        <w:rPr>
          <w:rFonts w:ascii="Arial" w:hAnsi="Arial" w:cs="Arial"/>
          <w:bCs/>
          <w:sz w:val="24"/>
          <w:szCs w:val="24"/>
        </w:rPr>
        <w:t xml:space="preserve"> </w:t>
      </w:r>
      <w:r w:rsidRPr="003B77AE">
        <w:rPr>
          <w:rFonts w:ascii="Arial" w:hAnsi="Arial" w:cs="Arial"/>
          <w:bCs/>
          <w:i/>
          <w:sz w:val="24"/>
          <w:szCs w:val="24"/>
        </w:rPr>
        <w:t xml:space="preserve">«_____» _________________ </w:t>
      </w:r>
      <w:r w:rsidRPr="00FD3B53">
        <w:rPr>
          <w:rFonts w:ascii="Arial" w:hAnsi="Arial" w:cs="Arial"/>
          <w:bCs/>
          <w:sz w:val="24"/>
          <w:szCs w:val="24"/>
        </w:rPr>
        <w:t>______</w:t>
      </w:r>
      <w:r w:rsidR="00FD3B53" w:rsidRPr="00FD3B53">
        <w:rPr>
          <w:rFonts w:ascii="Arial" w:hAnsi="Arial" w:cs="Arial"/>
          <w:bCs/>
          <w:sz w:val="24"/>
          <w:szCs w:val="24"/>
        </w:rPr>
        <w:t>_____________</w:t>
      </w:r>
      <w:r w:rsidRPr="00FD3B53">
        <w:rPr>
          <w:rFonts w:ascii="Arial" w:hAnsi="Arial" w:cs="Arial"/>
          <w:bCs/>
          <w:sz w:val="24"/>
          <w:szCs w:val="24"/>
        </w:rPr>
        <w:t>_</w:t>
      </w:r>
      <w:r w:rsidR="00FD3B53" w:rsidRPr="00FD3B53">
        <w:rPr>
          <w:rFonts w:ascii="Arial" w:hAnsi="Arial" w:cs="Arial"/>
          <w:bCs/>
          <w:sz w:val="24"/>
          <w:szCs w:val="24"/>
        </w:rPr>
        <w:t xml:space="preserve"> г</w:t>
      </w:r>
      <w:r w:rsidRPr="00FD3B53">
        <w:rPr>
          <w:rFonts w:ascii="Arial" w:hAnsi="Arial" w:cs="Arial"/>
          <w:bCs/>
          <w:sz w:val="24"/>
          <w:szCs w:val="24"/>
        </w:rPr>
        <w:t>ода</w:t>
      </w:r>
      <w:r w:rsidRPr="003B77AE">
        <w:rPr>
          <w:rFonts w:ascii="Arial" w:hAnsi="Arial" w:cs="Arial"/>
          <w:bCs/>
          <w:sz w:val="24"/>
          <w:szCs w:val="24"/>
        </w:rPr>
        <w:t>.</w:t>
      </w:r>
    </w:p>
    <w:p w:rsidR="00317F85" w:rsidRPr="003B77AE" w:rsidRDefault="00705086" w:rsidP="00BA7DBF">
      <w:pPr>
        <w:widowControl w:val="0"/>
        <w:autoSpaceDE w:val="0"/>
        <w:autoSpaceDN w:val="0"/>
        <w:adjustRightInd w:val="0"/>
        <w:ind w:firstLine="567"/>
        <w:jc w:val="both"/>
        <w:rPr>
          <w:rFonts w:ascii="Arial" w:hAnsi="Arial" w:cs="Arial"/>
          <w:sz w:val="24"/>
          <w:szCs w:val="24"/>
          <w:lang w:eastAsia="en-US"/>
        </w:rPr>
      </w:pPr>
      <w:r w:rsidRPr="003B77AE">
        <w:rPr>
          <w:rFonts w:ascii="Arial" w:hAnsi="Arial" w:cs="Arial"/>
          <w:sz w:val="24"/>
          <w:szCs w:val="24"/>
          <w:lang w:eastAsia="en-US"/>
        </w:rPr>
        <w:t>Подтверждаю достоверность представленной информации.</w:t>
      </w:r>
    </w:p>
    <w:p w:rsidR="00705086" w:rsidRDefault="00705086" w:rsidP="00BA7DBF">
      <w:pPr>
        <w:widowControl w:val="0"/>
        <w:autoSpaceDE w:val="0"/>
        <w:autoSpaceDN w:val="0"/>
        <w:adjustRightInd w:val="0"/>
        <w:ind w:firstLine="567"/>
        <w:jc w:val="both"/>
      </w:pPr>
      <w:r w:rsidRPr="003B77AE">
        <w:rPr>
          <w:rFonts w:ascii="Arial" w:hAnsi="Arial" w:cs="Arial"/>
          <w:sz w:val="24"/>
          <w:szCs w:val="24"/>
          <w:lang w:eastAsia="en-US"/>
        </w:rPr>
        <w:t>Я предупрежден (а) об ответственности за представление ложных или неполных сведений. Настоящим во исполнение требований Федерального закона от 27.07.2006 № 152-ФЗ «О персональных данных» даем (даю)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r w:rsidR="00FD3B53">
        <w:rPr>
          <w:rFonts w:ascii="Arial" w:hAnsi="Arial" w:cs="Arial"/>
          <w:sz w:val="24"/>
          <w:szCs w:val="24"/>
          <w:lang w:eastAsia="en-US"/>
        </w:rPr>
        <w:t xml:space="preserve"> (1)</w:t>
      </w:r>
      <w:r w:rsidRPr="003B77AE">
        <w:rPr>
          <w:rFonts w:ascii="Arial" w:hAnsi="Arial" w:cs="Arial"/>
          <w:sz w:val="24"/>
          <w:szCs w:val="24"/>
          <w:lang w:eastAsia="en-US"/>
        </w:rPr>
        <w:t>.</w:t>
      </w:r>
      <w:hyperlink r:id="rId25" w:history="1"/>
    </w:p>
    <w:p w:rsidR="00FD3B53" w:rsidRPr="00FD3B53" w:rsidRDefault="00FD3B53" w:rsidP="00FD3B53">
      <w:pPr>
        <w:widowControl w:val="0"/>
        <w:autoSpaceDE w:val="0"/>
        <w:autoSpaceDN w:val="0"/>
        <w:adjustRightInd w:val="0"/>
        <w:ind w:left="709" w:hanging="709"/>
        <w:jc w:val="both"/>
        <w:rPr>
          <w:rFonts w:ascii="Arial" w:hAnsi="Arial" w:cs="Arial"/>
          <w:bCs/>
          <w:sz w:val="24"/>
          <w:szCs w:val="24"/>
        </w:rPr>
      </w:pPr>
      <w:r>
        <w:rPr>
          <w:rFonts w:ascii="Arial" w:hAnsi="Arial" w:cs="Arial"/>
          <w:bCs/>
          <w:sz w:val="24"/>
          <w:szCs w:val="24"/>
        </w:rPr>
        <w:t>(1) для граждан</w:t>
      </w:r>
    </w:p>
    <w:p w:rsidR="00705086" w:rsidRPr="003B77AE" w:rsidRDefault="00705086" w:rsidP="00BA7DBF">
      <w:pPr>
        <w:autoSpaceDE w:val="0"/>
        <w:autoSpaceDN w:val="0"/>
        <w:adjustRightInd w:val="0"/>
        <w:jc w:val="both"/>
        <w:rPr>
          <w:rFonts w:ascii="Arial" w:hAnsi="Arial" w:cs="Arial"/>
          <w:sz w:val="24"/>
          <w:szCs w:val="24"/>
        </w:rPr>
      </w:pPr>
      <w:r w:rsidRPr="003B77AE">
        <w:rPr>
          <w:rFonts w:ascii="Arial" w:hAnsi="Arial" w:cs="Arial"/>
          <w:sz w:val="24"/>
          <w:szCs w:val="24"/>
        </w:rPr>
        <w:t>Приложение:</w:t>
      </w:r>
      <w:r w:rsidR="009239C3" w:rsidRPr="003B77AE">
        <w:rPr>
          <w:rFonts w:ascii="Arial" w:hAnsi="Arial" w:cs="Arial"/>
          <w:sz w:val="24"/>
          <w:szCs w:val="24"/>
        </w:rPr>
        <w:t>_______________________</w:t>
      </w:r>
      <w:r w:rsidR="00FD3B53">
        <w:rPr>
          <w:rFonts w:ascii="Arial" w:hAnsi="Arial" w:cs="Arial"/>
          <w:sz w:val="24"/>
          <w:szCs w:val="24"/>
        </w:rPr>
        <w:t>________</w:t>
      </w:r>
      <w:r w:rsidR="009239C3" w:rsidRPr="003B77AE">
        <w:rPr>
          <w:rFonts w:ascii="Arial" w:hAnsi="Arial" w:cs="Arial"/>
          <w:sz w:val="24"/>
          <w:szCs w:val="24"/>
        </w:rPr>
        <w:t>__</w:t>
      </w:r>
      <w:r w:rsidR="00FD3B53">
        <w:rPr>
          <w:rFonts w:ascii="Arial" w:hAnsi="Arial" w:cs="Arial"/>
          <w:sz w:val="24"/>
          <w:szCs w:val="24"/>
        </w:rPr>
        <w:t>_______________</w:t>
      </w:r>
      <w:r w:rsidR="009239C3" w:rsidRPr="003B77AE">
        <w:rPr>
          <w:rFonts w:ascii="Arial" w:hAnsi="Arial" w:cs="Arial"/>
          <w:sz w:val="24"/>
          <w:szCs w:val="24"/>
        </w:rPr>
        <w:t>________</w:t>
      </w:r>
      <w:r w:rsidR="002936D0">
        <w:rPr>
          <w:rFonts w:ascii="Arial" w:hAnsi="Arial" w:cs="Arial"/>
          <w:sz w:val="24"/>
          <w:szCs w:val="24"/>
        </w:rPr>
        <w:t>_</w:t>
      </w:r>
      <w:r w:rsidR="009239C3" w:rsidRPr="003B77AE">
        <w:rPr>
          <w:rFonts w:ascii="Arial" w:hAnsi="Arial" w:cs="Arial"/>
          <w:sz w:val="24"/>
          <w:szCs w:val="24"/>
        </w:rPr>
        <w:t>_____</w:t>
      </w:r>
    </w:p>
    <w:p w:rsidR="00705086" w:rsidRPr="003B77AE" w:rsidRDefault="00705086" w:rsidP="00705086">
      <w:pPr>
        <w:spacing w:line="276" w:lineRule="auto"/>
        <w:jc w:val="both"/>
        <w:rPr>
          <w:rFonts w:ascii="Arial" w:hAnsi="Arial" w:cs="Arial"/>
          <w:sz w:val="24"/>
          <w:szCs w:val="24"/>
          <w:lang w:eastAsia="en-US"/>
        </w:rPr>
      </w:pPr>
      <w:r w:rsidRPr="003B77AE">
        <w:rPr>
          <w:rFonts w:ascii="Arial" w:hAnsi="Arial" w:cs="Arial"/>
          <w:sz w:val="24"/>
          <w:szCs w:val="24"/>
          <w:lang w:eastAsia="en-US"/>
        </w:rPr>
        <w:t>(дата) (подпись) (расшифровка подписи)</w:t>
      </w:r>
    </w:p>
    <w:p w:rsidR="00C87E16" w:rsidRPr="00FD3B53" w:rsidRDefault="00E92A0F" w:rsidP="005F4DF2">
      <w:pPr>
        <w:jc w:val="center"/>
        <w:rPr>
          <w:rFonts w:ascii="Arial" w:hAnsi="Arial" w:cs="Arial"/>
          <w:sz w:val="24"/>
          <w:szCs w:val="24"/>
        </w:rPr>
      </w:pPr>
      <w:r w:rsidRPr="00FD3B53">
        <w:rPr>
          <w:rFonts w:ascii="Arial" w:hAnsi="Arial" w:cs="Arial"/>
          <w:sz w:val="24"/>
          <w:szCs w:val="24"/>
        </w:rPr>
        <w:t>___________________</w:t>
      </w:r>
      <w:r w:rsidR="00BF4780" w:rsidRPr="00FD3B53">
        <w:rPr>
          <w:rFonts w:ascii="Arial" w:hAnsi="Arial" w:cs="Arial"/>
          <w:sz w:val="24"/>
          <w:szCs w:val="24"/>
        </w:rPr>
        <w:t>_</w:t>
      </w:r>
    </w:p>
    <w:p w:rsidR="002936D0" w:rsidRDefault="00C87E16" w:rsidP="006A1D88">
      <w:pPr>
        <w:autoSpaceDE w:val="0"/>
        <w:autoSpaceDN w:val="0"/>
        <w:adjustRightInd w:val="0"/>
        <w:jc w:val="both"/>
        <w:rPr>
          <w:rFonts w:ascii="Arial" w:hAnsi="Arial" w:cs="Arial"/>
          <w:sz w:val="24"/>
          <w:szCs w:val="24"/>
        </w:rPr>
      </w:pPr>
      <w:r w:rsidRPr="003B77AE">
        <w:rPr>
          <w:rFonts w:ascii="Arial" w:hAnsi="Arial" w:cs="Arial"/>
          <w:sz w:val="24"/>
          <w:szCs w:val="24"/>
        </w:rPr>
        <w:t xml:space="preserve">Приложение № </w:t>
      </w:r>
      <w:r w:rsidR="002E448C" w:rsidRPr="003B77AE">
        <w:rPr>
          <w:rFonts w:ascii="Arial" w:hAnsi="Arial" w:cs="Arial"/>
          <w:sz w:val="24"/>
          <w:szCs w:val="24"/>
        </w:rPr>
        <w:t>4</w:t>
      </w:r>
      <w:r w:rsidR="006A1D88">
        <w:rPr>
          <w:rFonts w:ascii="Arial" w:hAnsi="Arial" w:cs="Arial"/>
          <w:sz w:val="24"/>
          <w:szCs w:val="24"/>
        </w:rPr>
        <w:t xml:space="preserve"> </w:t>
      </w:r>
      <w:r w:rsidRPr="003B77AE">
        <w:rPr>
          <w:rFonts w:ascii="Arial" w:hAnsi="Arial" w:cs="Arial"/>
          <w:sz w:val="24"/>
          <w:szCs w:val="24"/>
        </w:rPr>
        <w:t>Регламенту</w:t>
      </w:r>
    </w:p>
    <w:p w:rsidR="00AD2CDC" w:rsidRPr="003B77AE" w:rsidRDefault="00AD2CDC" w:rsidP="00E32772">
      <w:pPr>
        <w:autoSpaceDE w:val="0"/>
        <w:autoSpaceDN w:val="0"/>
        <w:adjustRightInd w:val="0"/>
        <w:jc w:val="both"/>
        <w:rPr>
          <w:rFonts w:ascii="Arial" w:hAnsi="Arial" w:cs="Arial"/>
          <w:sz w:val="24"/>
          <w:szCs w:val="24"/>
        </w:rPr>
      </w:pPr>
      <w:r w:rsidRPr="003B77AE">
        <w:rPr>
          <w:rFonts w:ascii="Arial" w:hAnsi="Arial" w:cs="Arial"/>
          <w:sz w:val="24"/>
          <w:szCs w:val="24"/>
        </w:rPr>
        <w:t>Форма</w:t>
      </w:r>
      <w:r w:rsidR="006A1D88">
        <w:rPr>
          <w:rFonts w:ascii="Arial" w:hAnsi="Arial" w:cs="Arial"/>
          <w:sz w:val="24"/>
          <w:szCs w:val="24"/>
        </w:rPr>
        <w:t xml:space="preserve"> </w:t>
      </w:r>
      <w:r w:rsidRPr="003B77AE">
        <w:rPr>
          <w:rFonts w:ascii="Arial" w:hAnsi="Arial" w:cs="Arial"/>
          <w:sz w:val="24"/>
          <w:szCs w:val="24"/>
        </w:rPr>
        <w:t>заявления о</w:t>
      </w:r>
      <w:r w:rsidR="00534CE7" w:rsidRPr="003B77AE">
        <w:rPr>
          <w:rFonts w:ascii="Arial" w:hAnsi="Arial" w:cs="Arial"/>
          <w:sz w:val="24"/>
          <w:szCs w:val="24"/>
        </w:rPr>
        <w:t xml:space="preserve"> заключ</w:t>
      </w:r>
      <w:r w:rsidRPr="003B77AE">
        <w:rPr>
          <w:rFonts w:ascii="Arial" w:hAnsi="Arial" w:cs="Arial"/>
          <w:sz w:val="24"/>
          <w:szCs w:val="24"/>
        </w:rPr>
        <w:t>ении договор</w:t>
      </w:r>
      <w:r w:rsidR="005F4DF2" w:rsidRPr="003B77AE">
        <w:rPr>
          <w:rFonts w:ascii="Arial" w:hAnsi="Arial" w:cs="Arial"/>
          <w:sz w:val="24"/>
          <w:szCs w:val="24"/>
        </w:rPr>
        <w:t>а</w:t>
      </w:r>
      <w:r w:rsidRPr="003B77AE">
        <w:rPr>
          <w:rFonts w:ascii="Arial" w:hAnsi="Arial" w:cs="Arial"/>
          <w:sz w:val="24"/>
          <w:szCs w:val="24"/>
        </w:rPr>
        <w:t xml:space="preserve"> аренды зем</w:t>
      </w:r>
      <w:r w:rsidR="005F4DF2" w:rsidRPr="003B77AE">
        <w:rPr>
          <w:rFonts w:ascii="Arial" w:hAnsi="Arial" w:cs="Arial"/>
          <w:sz w:val="24"/>
          <w:szCs w:val="24"/>
        </w:rPr>
        <w:t>ельного участка</w:t>
      </w:r>
      <w:r w:rsidR="006A1D88">
        <w:rPr>
          <w:rFonts w:ascii="Arial" w:hAnsi="Arial" w:cs="Arial"/>
          <w:sz w:val="24"/>
          <w:szCs w:val="24"/>
        </w:rPr>
        <w:t xml:space="preserve"> </w:t>
      </w:r>
      <w:r w:rsidR="005F4DF2" w:rsidRPr="003B77AE">
        <w:rPr>
          <w:rFonts w:ascii="Arial" w:hAnsi="Arial" w:cs="Arial"/>
          <w:sz w:val="24"/>
          <w:szCs w:val="24"/>
        </w:rPr>
        <w:t xml:space="preserve">или </w:t>
      </w:r>
      <w:r w:rsidRPr="003B77AE">
        <w:rPr>
          <w:rFonts w:ascii="Arial" w:hAnsi="Arial" w:cs="Arial"/>
          <w:sz w:val="24"/>
          <w:szCs w:val="24"/>
        </w:rPr>
        <w:t>договор</w:t>
      </w:r>
      <w:r w:rsidR="005F4DF2" w:rsidRPr="003B77AE">
        <w:rPr>
          <w:rFonts w:ascii="Arial" w:hAnsi="Arial" w:cs="Arial"/>
          <w:sz w:val="24"/>
          <w:szCs w:val="24"/>
        </w:rPr>
        <w:t>а</w:t>
      </w:r>
      <w:r w:rsidRPr="003B77AE">
        <w:rPr>
          <w:rFonts w:ascii="Arial" w:hAnsi="Arial" w:cs="Arial"/>
          <w:sz w:val="24"/>
          <w:szCs w:val="24"/>
        </w:rPr>
        <w:t xml:space="preserve"> безвозмездного пользования земельным участк</w:t>
      </w:r>
      <w:r w:rsidR="005F4DF2" w:rsidRPr="003B77AE">
        <w:rPr>
          <w:rFonts w:ascii="Arial" w:hAnsi="Arial" w:cs="Arial"/>
          <w:sz w:val="24"/>
          <w:szCs w:val="24"/>
        </w:rPr>
        <w:t>ом при предоставлении земельных участков для строительства и</w:t>
      </w:r>
      <w:r w:rsidR="00874801" w:rsidRPr="003B77AE">
        <w:rPr>
          <w:rFonts w:ascii="Arial" w:hAnsi="Arial" w:cs="Arial"/>
          <w:sz w:val="24"/>
          <w:szCs w:val="24"/>
        </w:rPr>
        <w:t>ли</w:t>
      </w:r>
      <w:r w:rsidR="005F4DF2" w:rsidRPr="003B77AE">
        <w:rPr>
          <w:rFonts w:ascii="Arial" w:hAnsi="Arial" w:cs="Arial"/>
          <w:sz w:val="24"/>
          <w:szCs w:val="24"/>
        </w:rPr>
        <w:t xml:space="preserve"> для целей, не связанных со строительством</w:t>
      </w:r>
    </w:p>
    <w:p w:rsidR="00D91472" w:rsidRPr="003B77AE" w:rsidRDefault="00D91472" w:rsidP="00D91472">
      <w:pPr>
        <w:pStyle w:val="ConsPlusNonformat"/>
        <w:ind w:left="4536"/>
        <w:rPr>
          <w:rFonts w:ascii="Arial" w:hAnsi="Arial" w:cs="Arial"/>
          <w:sz w:val="24"/>
          <w:szCs w:val="24"/>
        </w:rPr>
      </w:pPr>
      <w:r w:rsidRPr="003B77AE">
        <w:rPr>
          <w:rFonts w:ascii="Arial" w:hAnsi="Arial" w:cs="Arial"/>
          <w:sz w:val="24"/>
          <w:szCs w:val="24"/>
        </w:rPr>
        <w:t>Комитет имущественных отношений</w:t>
      </w:r>
    </w:p>
    <w:p w:rsidR="00D91472" w:rsidRDefault="00D91472" w:rsidP="00D91472">
      <w:pPr>
        <w:pStyle w:val="ConsPlusNonformat"/>
        <w:ind w:left="4536"/>
        <w:rPr>
          <w:rFonts w:ascii="Arial" w:hAnsi="Arial" w:cs="Arial"/>
          <w:sz w:val="24"/>
          <w:szCs w:val="24"/>
        </w:rPr>
      </w:pPr>
      <w:r w:rsidRPr="003B77AE">
        <w:rPr>
          <w:rFonts w:ascii="Arial" w:hAnsi="Arial" w:cs="Arial"/>
          <w:sz w:val="24"/>
          <w:szCs w:val="24"/>
        </w:rPr>
        <w:t>города Мурманска</w:t>
      </w:r>
    </w:p>
    <w:p w:rsidR="00D91472" w:rsidRDefault="00D91472" w:rsidP="00D91472">
      <w:pPr>
        <w:autoSpaceDE w:val="0"/>
        <w:autoSpaceDN w:val="0"/>
        <w:adjustRightInd w:val="0"/>
        <w:ind w:left="4536" w:right="-2"/>
        <w:jc w:val="both"/>
        <w:rPr>
          <w:rFonts w:ascii="Arial" w:hAnsi="Arial" w:cs="Arial"/>
          <w:sz w:val="24"/>
          <w:szCs w:val="24"/>
        </w:rPr>
      </w:pPr>
      <w:r w:rsidRPr="003B77AE">
        <w:rPr>
          <w:rFonts w:ascii="Arial" w:hAnsi="Arial" w:cs="Arial"/>
          <w:sz w:val="24"/>
          <w:szCs w:val="24"/>
        </w:rPr>
        <w:t>от _____________________________</w:t>
      </w:r>
      <w:r>
        <w:rPr>
          <w:rFonts w:ascii="Arial" w:hAnsi="Arial" w:cs="Arial"/>
          <w:sz w:val="24"/>
          <w:szCs w:val="24"/>
        </w:rPr>
        <w:t>______(1)</w:t>
      </w:r>
    </w:p>
    <w:p w:rsidR="00D91472" w:rsidRPr="003B77AE" w:rsidRDefault="00D91472" w:rsidP="00D91472">
      <w:pPr>
        <w:autoSpaceDE w:val="0"/>
        <w:autoSpaceDN w:val="0"/>
        <w:adjustRightInd w:val="0"/>
        <w:ind w:left="4536"/>
        <w:jc w:val="center"/>
        <w:rPr>
          <w:rFonts w:ascii="Arial" w:hAnsi="Arial" w:cs="Arial"/>
          <w:i/>
          <w:sz w:val="24"/>
          <w:szCs w:val="24"/>
        </w:rPr>
      </w:pPr>
      <w:r w:rsidRPr="003B77AE">
        <w:rPr>
          <w:rFonts w:ascii="Arial" w:hAnsi="Arial" w:cs="Arial"/>
          <w:i/>
          <w:sz w:val="24"/>
          <w:szCs w:val="24"/>
        </w:rPr>
        <w:t>фамилия, имя и (при наличии) отчество</w:t>
      </w:r>
    </w:p>
    <w:p w:rsidR="00D91472" w:rsidRPr="003B77AE" w:rsidRDefault="00D91472" w:rsidP="00D91472">
      <w:pPr>
        <w:autoSpaceDE w:val="0"/>
        <w:autoSpaceDN w:val="0"/>
        <w:adjustRightInd w:val="0"/>
        <w:ind w:left="4536"/>
        <w:jc w:val="both"/>
        <w:rPr>
          <w:rFonts w:ascii="Arial" w:hAnsi="Arial" w:cs="Arial"/>
          <w:sz w:val="24"/>
          <w:szCs w:val="24"/>
        </w:rPr>
      </w:pPr>
      <w:r w:rsidRPr="003B77AE">
        <w:rPr>
          <w:rFonts w:ascii="Arial" w:hAnsi="Arial" w:cs="Arial"/>
          <w:sz w:val="24"/>
          <w:szCs w:val="24"/>
        </w:rPr>
        <w:t>место</w:t>
      </w:r>
      <w:r>
        <w:rPr>
          <w:rFonts w:ascii="Arial" w:hAnsi="Arial" w:cs="Arial"/>
          <w:sz w:val="24"/>
          <w:szCs w:val="24"/>
        </w:rPr>
        <w:t xml:space="preserve"> жительства___</w:t>
      </w:r>
      <w:r w:rsidRPr="003B77AE">
        <w:rPr>
          <w:rFonts w:ascii="Arial" w:hAnsi="Arial" w:cs="Arial"/>
          <w:sz w:val="24"/>
          <w:szCs w:val="24"/>
        </w:rPr>
        <w:t>______</w:t>
      </w:r>
      <w:r>
        <w:rPr>
          <w:rFonts w:ascii="Arial" w:hAnsi="Arial" w:cs="Arial"/>
          <w:sz w:val="24"/>
          <w:szCs w:val="24"/>
        </w:rPr>
        <w:t>_</w:t>
      </w:r>
      <w:r w:rsidRPr="003B77AE">
        <w:rPr>
          <w:rFonts w:ascii="Arial" w:hAnsi="Arial" w:cs="Arial"/>
          <w:sz w:val="24"/>
          <w:szCs w:val="24"/>
        </w:rPr>
        <w:t>__________</w:t>
      </w:r>
      <w:r>
        <w:rPr>
          <w:rFonts w:ascii="Arial" w:hAnsi="Arial" w:cs="Arial"/>
          <w:sz w:val="24"/>
          <w:szCs w:val="24"/>
        </w:rPr>
        <w:t>____</w:t>
      </w:r>
    </w:p>
    <w:p w:rsidR="00D91472" w:rsidRDefault="00D91472" w:rsidP="00D91472">
      <w:pPr>
        <w:autoSpaceDE w:val="0"/>
        <w:autoSpaceDN w:val="0"/>
        <w:adjustRightInd w:val="0"/>
        <w:ind w:left="4536"/>
        <w:jc w:val="center"/>
        <w:rPr>
          <w:rFonts w:ascii="Arial" w:hAnsi="Arial" w:cs="Arial"/>
          <w:i/>
          <w:sz w:val="24"/>
          <w:szCs w:val="24"/>
        </w:rPr>
      </w:pPr>
      <w:r w:rsidRPr="003B77AE">
        <w:rPr>
          <w:rFonts w:ascii="Arial" w:hAnsi="Arial" w:cs="Arial"/>
          <w:i/>
          <w:sz w:val="24"/>
          <w:szCs w:val="24"/>
        </w:rPr>
        <w:t>(индекс, страна/республика, край, область, населенный пункт, улица, дом, корпус, квартира)</w:t>
      </w:r>
    </w:p>
    <w:p w:rsidR="00D91472" w:rsidRPr="003B77AE" w:rsidRDefault="00D91472" w:rsidP="00D91472">
      <w:pPr>
        <w:autoSpaceDE w:val="0"/>
        <w:autoSpaceDN w:val="0"/>
        <w:adjustRightInd w:val="0"/>
        <w:ind w:left="4536"/>
        <w:jc w:val="both"/>
        <w:rPr>
          <w:rFonts w:ascii="Arial" w:hAnsi="Arial" w:cs="Arial"/>
          <w:sz w:val="24"/>
          <w:szCs w:val="24"/>
        </w:rPr>
      </w:pPr>
      <w:r>
        <w:rPr>
          <w:rFonts w:ascii="Arial" w:hAnsi="Arial" w:cs="Arial"/>
          <w:sz w:val="24"/>
          <w:szCs w:val="24"/>
        </w:rPr>
        <w:t>(</w:t>
      </w:r>
      <w:r w:rsidRPr="003B77AE">
        <w:rPr>
          <w:rFonts w:ascii="Arial" w:hAnsi="Arial" w:cs="Arial"/>
          <w:sz w:val="24"/>
          <w:szCs w:val="24"/>
        </w:rPr>
        <w:t>реквизиты документа, удостоверяющего личность гражданина: ________________</w:t>
      </w:r>
      <w:r>
        <w:rPr>
          <w:rFonts w:ascii="Arial" w:hAnsi="Arial" w:cs="Arial"/>
          <w:sz w:val="24"/>
          <w:szCs w:val="24"/>
        </w:rPr>
        <w:t>____</w:t>
      </w:r>
    </w:p>
    <w:p w:rsidR="00D91472" w:rsidRPr="003B77AE" w:rsidRDefault="00D91472" w:rsidP="00D91472">
      <w:pPr>
        <w:tabs>
          <w:tab w:val="left" w:pos="4253"/>
        </w:tabs>
        <w:autoSpaceDE w:val="0"/>
        <w:autoSpaceDN w:val="0"/>
        <w:adjustRightInd w:val="0"/>
        <w:ind w:left="4253"/>
        <w:jc w:val="center"/>
        <w:rPr>
          <w:rFonts w:ascii="Arial" w:hAnsi="Arial" w:cs="Arial"/>
          <w:i/>
          <w:sz w:val="24"/>
          <w:szCs w:val="24"/>
        </w:rPr>
      </w:pPr>
      <w:r>
        <w:rPr>
          <w:rFonts w:ascii="Arial" w:hAnsi="Arial" w:cs="Arial"/>
          <w:i/>
          <w:sz w:val="24"/>
          <w:szCs w:val="24"/>
        </w:rPr>
        <w:t>н</w:t>
      </w:r>
      <w:r w:rsidRPr="003B77AE">
        <w:rPr>
          <w:rFonts w:ascii="Arial" w:hAnsi="Arial" w:cs="Arial"/>
          <w:i/>
          <w:sz w:val="24"/>
          <w:szCs w:val="24"/>
        </w:rPr>
        <w:t>аименование документа</w:t>
      </w:r>
    </w:p>
    <w:p w:rsidR="00D91472" w:rsidRPr="003B77AE" w:rsidRDefault="00D91472" w:rsidP="00D91472">
      <w:pPr>
        <w:autoSpaceDE w:val="0"/>
        <w:autoSpaceDN w:val="0"/>
        <w:adjustRightInd w:val="0"/>
        <w:ind w:left="4536"/>
        <w:jc w:val="both"/>
        <w:rPr>
          <w:rFonts w:ascii="Arial" w:hAnsi="Arial" w:cs="Arial"/>
          <w:sz w:val="24"/>
          <w:szCs w:val="24"/>
        </w:rPr>
      </w:pPr>
      <w:r w:rsidRPr="003B77AE">
        <w:rPr>
          <w:rFonts w:ascii="Arial" w:hAnsi="Arial" w:cs="Arial"/>
          <w:sz w:val="24"/>
          <w:szCs w:val="24"/>
        </w:rPr>
        <w:t>серия_______ номер _________________ выдан «_____» _____________ _</w:t>
      </w:r>
      <w:r>
        <w:rPr>
          <w:rFonts w:ascii="Arial" w:hAnsi="Arial" w:cs="Arial"/>
          <w:sz w:val="24"/>
          <w:szCs w:val="24"/>
        </w:rPr>
        <w:t>____</w:t>
      </w:r>
      <w:r w:rsidRPr="003B77AE">
        <w:rPr>
          <w:rFonts w:ascii="Arial" w:hAnsi="Arial" w:cs="Arial"/>
          <w:sz w:val="24"/>
          <w:szCs w:val="24"/>
        </w:rPr>
        <w:t>___ года</w:t>
      </w:r>
    </w:p>
    <w:p w:rsidR="00D91472" w:rsidRPr="003B77AE" w:rsidRDefault="00D91472" w:rsidP="00D91472">
      <w:pPr>
        <w:autoSpaceDE w:val="0"/>
        <w:autoSpaceDN w:val="0"/>
        <w:adjustRightInd w:val="0"/>
        <w:ind w:left="4536"/>
        <w:jc w:val="both"/>
        <w:rPr>
          <w:rFonts w:ascii="Arial" w:hAnsi="Arial" w:cs="Arial"/>
          <w:sz w:val="24"/>
          <w:szCs w:val="24"/>
        </w:rPr>
      </w:pPr>
      <w:r w:rsidRPr="003B77AE">
        <w:rPr>
          <w:rFonts w:ascii="Arial" w:hAnsi="Arial" w:cs="Arial"/>
          <w:sz w:val="24"/>
          <w:szCs w:val="24"/>
        </w:rPr>
        <w:t>_________________________</w:t>
      </w:r>
      <w:r>
        <w:rPr>
          <w:rFonts w:ascii="Arial" w:hAnsi="Arial" w:cs="Arial"/>
          <w:sz w:val="24"/>
          <w:szCs w:val="24"/>
        </w:rPr>
        <w:t>____</w:t>
      </w:r>
      <w:r w:rsidRPr="003B77AE">
        <w:rPr>
          <w:rFonts w:ascii="Arial" w:hAnsi="Arial" w:cs="Arial"/>
          <w:sz w:val="24"/>
          <w:szCs w:val="24"/>
        </w:rPr>
        <w:t>__________</w:t>
      </w:r>
    </w:p>
    <w:p w:rsidR="00D91472" w:rsidRPr="003B77AE" w:rsidRDefault="00D91472" w:rsidP="00D91472">
      <w:pPr>
        <w:autoSpaceDE w:val="0"/>
        <w:autoSpaceDN w:val="0"/>
        <w:adjustRightInd w:val="0"/>
        <w:ind w:left="4536"/>
        <w:jc w:val="center"/>
        <w:rPr>
          <w:rFonts w:ascii="Arial" w:hAnsi="Arial" w:cs="Arial"/>
          <w:sz w:val="24"/>
          <w:szCs w:val="24"/>
        </w:rPr>
      </w:pPr>
      <w:r w:rsidRPr="003B77AE">
        <w:rPr>
          <w:rFonts w:ascii="Arial" w:hAnsi="Arial" w:cs="Arial"/>
          <w:i/>
          <w:sz w:val="24"/>
          <w:szCs w:val="24"/>
        </w:rPr>
        <w:t>(кем выдан)</w:t>
      </w:r>
    </w:p>
    <w:p w:rsidR="00D91472" w:rsidRPr="006A1D88" w:rsidRDefault="00D91472" w:rsidP="00D91472">
      <w:pPr>
        <w:autoSpaceDE w:val="0"/>
        <w:autoSpaceDN w:val="0"/>
        <w:adjustRightInd w:val="0"/>
        <w:ind w:left="4536"/>
        <w:jc w:val="both"/>
        <w:rPr>
          <w:rFonts w:ascii="Arial" w:hAnsi="Arial" w:cs="Arial"/>
          <w:sz w:val="24"/>
          <w:szCs w:val="24"/>
        </w:rPr>
      </w:pPr>
      <w:r>
        <w:rPr>
          <w:rFonts w:ascii="Arial" w:hAnsi="Arial" w:cs="Arial"/>
          <w:sz w:val="24"/>
          <w:szCs w:val="24"/>
        </w:rPr>
        <w:t>(1) для граждан</w:t>
      </w:r>
    </w:p>
    <w:p w:rsidR="00D91472" w:rsidRDefault="00D91472" w:rsidP="00D91472">
      <w:pPr>
        <w:autoSpaceDE w:val="0"/>
        <w:autoSpaceDN w:val="0"/>
        <w:adjustRightInd w:val="0"/>
        <w:ind w:left="4536"/>
        <w:jc w:val="both"/>
        <w:rPr>
          <w:rFonts w:ascii="Arial" w:hAnsi="Arial" w:cs="Arial"/>
          <w:sz w:val="24"/>
          <w:szCs w:val="24"/>
        </w:rPr>
      </w:pPr>
      <w:r w:rsidRPr="003B77AE">
        <w:rPr>
          <w:rFonts w:ascii="Arial" w:hAnsi="Arial" w:cs="Arial"/>
          <w:sz w:val="24"/>
          <w:szCs w:val="24"/>
        </w:rPr>
        <w:t xml:space="preserve">от </w:t>
      </w:r>
      <w:r>
        <w:rPr>
          <w:rFonts w:ascii="Arial" w:hAnsi="Arial" w:cs="Arial"/>
          <w:sz w:val="24"/>
          <w:szCs w:val="24"/>
        </w:rPr>
        <w:t>__</w:t>
      </w:r>
      <w:r w:rsidRPr="003B77AE">
        <w:rPr>
          <w:rFonts w:ascii="Arial" w:hAnsi="Arial" w:cs="Arial"/>
          <w:sz w:val="24"/>
          <w:szCs w:val="24"/>
        </w:rPr>
        <w:t>____________________________</w:t>
      </w:r>
      <w:r>
        <w:rPr>
          <w:rFonts w:ascii="Arial" w:hAnsi="Arial" w:cs="Arial"/>
          <w:sz w:val="24"/>
          <w:szCs w:val="24"/>
        </w:rPr>
        <w:t>_____(2)</w:t>
      </w:r>
    </w:p>
    <w:p w:rsidR="00D91472" w:rsidRPr="003B77AE" w:rsidRDefault="00D91472" w:rsidP="00D91472">
      <w:pPr>
        <w:autoSpaceDE w:val="0"/>
        <w:autoSpaceDN w:val="0"/>
        <w:adjustRightInd w:val="0"/>
        <w:ind w:left="4536"/>
        <w:jc w:val="center"/>
        <w:rPr>
          <w:rFonts w:ascii="Arial" w:hAnsi="Arial" w:cs="Arial"/>
          <w:sz w:val="24"/>
          <w:szCs w:val="24"/>
        </w:rPr>
      </w:pPr>
      <w:r w:rsidRPr="003B77AE">
        <w:rPr>
          <w:rFonts w:ascii="Arial" w:hAnsi="Arial" w:cs="Arial"/>
          <w:i/>
          <w:sz w:val="24"/>
          <w:szCs w:val="24"/>
        </w:rPr>
        <w:t>наименование юридического лица</w:t>
      </w:r>
    </w:p>
    <w:p w:rsidR="00D91472" w:rsidRPr="003B77AE" w:rsidRDefault="00D91472" w:rsidP="00D91472">
      <w:pPr>
        <w:autoSpaceDE w:val="0"/>
        <w:autoSpaceDN w:val="0"/>
        <w:adjustRightInd w:val="0"/>
        <w:ind w:left="4536"/>
        <w:jc w:val="both"/>
        <w:rPr>
          <w:rFonts w:ascii="Arial" w:hAnsi="Arial" w:cs="Arial"/>
          <w:sz w:val="24"/>
          <w:szCs w:val="24"/>
        </w:rPr>
      </w:pPr>
      <w:r w:rsidRPr="003B77AE">
        <w:rPr>
          <w:rFonts w:ascii="Arial" w:hAnsi="Arial" w:cs="Arial"/>
          <w:sz w:val="24"/>
          <w:szCs w:val="24"/>
        </w:rPr>
        <w:lastRenderedPageBreak/>
        <w:t>место нахождения юридического лица:____________________________</w:t>
      </w:r>
      <w:r>
        <w:rPr>
          <w:rFonts w:ascii="Arial" w:hAnsi="Arial" w:cs="Arial"/>
          <w:sz w:val="24"/>
          <w:szCs w:val="24"/>
        </w:rPr>
        <w:t>____</w:t>
      </w:r>
      <w:r w:rsidRPr="003B77AE">
        <w:rPr>
          <w:rFonts w:ascii="Arial" w:hAnsi="Arial" w:cs="Arial"/>
          <w:sz w:val="24"/>
          <w:szCs w:val="24"/>
        </w:rPr>
        <w:t>___ __________________________________</w:t>
      </w:r>
      <w:r>
        <w:rPr>
          <w:rFonts w:ascii="Arial" w:hAnsi="Arial" w:cs="Arial"/>
          <w:sz w:val="24"/>
          <w:szCs w:val="24"/>
        </w:rPr>
        <w:t>__</w:t>
      </w:r>
      <w:r w:rsidRPr="003B77AE">
        <w:rPr>
          <w:rFonts w:ascii="Arial" w:hAnsi="Arial" w:cs="Arial"/>
          <w:sz w:val="24"/>
          <w:szCs w:val="24"/>
        </w:rPr>
        <w:t>__</w:t>
      </w:r>
      <w:r>
        <w:rPr>
          <w:rFonts w:ascii="Arial" w:hAnsi="Arial" w:cs="Arial"/>
          <w:sz w:val="24"/>
          <w:szCs w:val="24"/>
        </w:rPr>
        <w:t>_</w:t>
      </w:r>
    </w:p>
    <w:p w:rsidR="00D91472" w:rsidRDefault="00D91472" w:rsidP="00D91472">
      <w:pPr>
        <w:autoSpaceDE w:val="0"/>
        <w:autoSpaceDN w:val="0"/>
        <w:adjustRightInd w:val="0"/>
        <w:ind w:left="4536"/>
        <w:jc w:val="both"/>
        <w:rPr>
          <w:rFonts w:ascii="Arial" w:hAnsi="Arial" w:cs="Arial"/>
          <w:sz w:val="24"/>
          <w:szCs w:val="24"/>
        </w:rPr>
      </w:pPr>
      <w:r w:rsidRPr="003B77AE">
        <w:rPr>
          <w:rFonts w:ascii="Arial" w:hAnsi="Arial" w:cs="Arial"/>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w:t>
      </w:r>
    </w:p>
    <w:p w:rsidR="00D91472" w:rsidRPr="003B77AE" w:rsidRDefault="00D91472" w:rsidP="00D91472">
      <w:pPr>
        <w:autoSpaceDE w:val="0"/>
        <w:autoSpaceDN w:val="0"/>
        <w:adjustRightInd w:val="0"/>
        <w:ind w:left="4536"/>
        <w:jc w:val="both"/>
        <w:rPr>
          <w:rFonts w:ascii="Arial" w:hAnsi="Arial" w:cs="Arial"/>
          <w:sz w:val="24"/>
          <w:szCs w:val="24"/>
        </w:rPr>
      </w:pPr>
      <w:r w:rsidRPr="003B77AE">
        <w:rPr>
          <w:rFonts w:ascii="Arial" w:hAnsi="Arial" w:cs="Arial"/>
          <w:sz w:val="24"/>
          <w:szCs w:val="24"/>
        </w:rPr>
        <w:t>_____________________________</w:t>
      </w:r>
      <w:r>
        <w:rPr>
          <w:rFonts w:ascii="Arial" w:hAnsi="Arial" w:cs="Arial"/>
          <w:sz w:val="24"/>
          <w:szCs w:val="24"/>
        </w:rPr>
        <w:t>________(3)</w:t>
      </w:r>
    </w:p>
    <w:p w:rsidR="00D91472" w:rsidRDefault="00D91472" w:rsidP="00D91472">
      <w:pPr>
        <w:pStyle w:val="ConsPlusNonformat"/>
        <w:ind w:left="4536" w:right="-2"/>
        <w:rPr>
          <w:rFonts w:ascii="Arial" w:hAnsi="Arial" w:cs="Arial"/>
          <w:sz w:val="24"/>
          <w:szCs w:val="24"/>
        </w:rPr>
      </w:pPr>
      <w:r w:rsidRPr="003B77AE">
        <w:rPr>
          <w:rFonts w:ascii="Arial" w:hAnsi="Arial" w:cs="Arial"/>
          <w:sz w:val="24"/>
          <w:szCs w:val="24"/>
        </w:rPr>
        <w:t>идентификационный номер налогоплательщика</w:t>
      </w:r>
      <w:r>
        <w:rPr>
          <w:rFonts w:ascii="Arial" w:hAnsi="Arial" w:cs="Arial"/>
          <w:sz w:val="24"/>
          <w:szCs w:val="24"/>
        </w:rPr>
        <w:t xml:space="preserve"> </w:t>
      </w:r>
      <w:r w:rsidRPr="003B77AE">
        <w:rPr>
          <w:rFonts w:ascii="Arial" w:hAnsi="Arial" w:cs="Arial"/>
          <w:sz w:val="24"/>
          <w:szCs w:val="24"/>
        </w:rPr>
        <w:t>_____________</w:t>
      </w:r>
      <w:r>
        <w:rPr>
          <w:rFonts w:ascii="Arial" w:hAnsi="Arial" w:cs="Arial"/>
          <w:sz w:val="24"/>
          <w:szCs w:val="24"/>
        </w:rPr>
        <w:t>_______(3)</w:t>
      </w:r>
    </w:p>
    <w:p w:rsidR="00D91472" w:rsidRDefault="00D91472" w:rsidP="00D91472">
      <w:pPr>
        <w:autoSpaceDE w:val="0"/>
        <w:autoSpaceDN w:val="0"/>
        <w:adjustRightInd w:val="0"/>
        <w:ind w:left="4536"/>
        <w:jc w:val="both"/>
        <w:rPr>
          <w:rFonts w:ascii="Arial" w:hAnsi="Arial" w:cs="Arial"/>
          <w:sz w:val="24"/>
          <w:szCs w:val="24"/>
        </w:rPr>
      </w:pPr>
      <w:r>
        <w:rPr>
          <w:rFonts w:ascii="Arial" w:hAnsi="Arial" w:cs="Arial"/>
          <w:sz w:val="24"/>
          <w:szCs w:val="24"/>
        </w:rPr>
        <w:t>(2) для юридических лиц</w:t>
      </w:r>
    </w:p>
    <w:p w:rsidR="005F4DF2" w:rsidRPr="003B77AE" w:rsidRDefault="00D91472" w:rsidP="00D91472">
      <w:pPr>
        <w:pStyle w:val="ConsPlusNonformat"/>
        <w:ind w:left="4536" w:right="-2"/>
        <w:jc w:val="both"/>
        <w:rPr>
          <w:rFonts w:ascii="Arial" w:hAnsi="Arial" w:cs="Arial"/>
          <w:sz w:val="24"/>
          <w:szCs w:val="24"/>
        </w:rPr>
      </w:pPr>
      <w:r w:rsidRPr="00FA0C10">
        <w:rPr>
          <w:rFonts w:ascii="Arial" w:hAnsi="Arial" w:cs="Arial"/>
          <w:bCs/>
          <w:sz w:val="24"/>
          <w:szCs w:val="24"/>
        </w:rPr>
        <w:t xml:space="preserve">(3) </w:t>
      </w:r>
      <w:r>
        <w:rPr>
          <w:rFonts w:ascii="Arial" w:hAnsi="Arial" w:cs="Arial"/>
          <w:bCs/>
          <w:sz w:val="24"/>
          <w:szCs w:val="24"/>
        </w:rPr>
        <w:t>графа не заполняется, если Заявителем является иностранное юридическое лицо</w:t>
      </w:r>
    </w:p>
    <w:p w:rsidR="0011314B" w:rsidRPr="003B77AE" w:rsidRDefault="0011314B" w:rsidP="00E32772">
      <w:pPr>
        <w:ind w:firstLine="567"/>
        <w:jc w:val="both"/>
        <w:rPr>
          <w:rFonts w:ascii="Arial" w:hAnsi="Arial" w:cs="Arial"/>
          <w:sz w:val="24"/>
          <w:szCs w:val="24"/>
        </w:rPr>
      </w:pPr>
      <w:r w:rsidRPr="003B77AE">
        <w:rPr>
          <w:rFonts w:ascii="Arial" w:hAnsi="Arial" w:cs="Arial"/>
          <w:sz w:val="24"/>
          <w:szCs w:val="24"/>
        </w:rPr>
        <w:t>З</w:t>
      </w:r>
      <w:r w:rsidR="00C27FFE" w:rsidRPr="003B77AE">
        <w:rPr>
          <w:rFonts w:ascii="Arial" w:hAnsi="Arial" w:cs="Arial"/>
          <w:sz w:val="24"/>
          <w:szCs w:val="24"/>
        </w:rPr>
        <w:t>а</w:t>
      </w:r>
      <w:r w:rsidRPr="003B77AE">
        <w:rPr>
          <w:rFonts w:ascii="Arial" w:hAnsi="Arial" w:cs="Arial"/>
          <w:sz w:val="24"/>
          <w:szCs w:val="24"/>
        </w:rPr>
        <w:t>явление о</w:t>
      </w:r>
      <w:r w:rsidR="00534CE7" w:rsidRPr="003B77AE">
        <w:rPr>
          <w:rFonts w:ascii="Arial" w:hAnsi="Arial" w:cs="Arial"/>
          <w:sz w:val="24"/>
          <w:szCs w:val="24"/>
        </w:rPr>
        <w:t xml:space="preserve"> заключе</w:t>
      </w:r>
      <w:r w:rsidRPr="003B77AE">
        <w:rPr>
          <w:rFonts w:ascii="Arial" w:hAnsi="Arial" w:cs="Arial"/>
          <w:sz w:val="24"/>
          <w:szCs w:val="24"/>
        </w:rPr>
        <w:t>нии договора аренды земельного участка</w:t>
      </w:r>
      <w:r w:rsidR="00E32772">
        <w:rPr>
          <w:rFonts w:ascii="Arial" w:hAnsi="Arial" w:cs="Arial"/>
          <w:sz w:val="24"/>
          <w:szCs w:val="24"/>
        </w:rPr>
        <w:t xml:space="preserve"> </w:t>
      </w:r>
      <w:r w:rsidRPr="003B77AE">
        <w:rPr>
          <w:rFonts w:ascii="Arial" w:hAnsi="Arial" w:cs="Arial"/>
          <w:sz w:val="24"/>
          <w:szCs w:val="24"/>
        </w:rPr>
        <w:t>или договора безвозмездного пользования земельным участком</w:t>
      </w:r>
    </w:p>
    <w:p w:rsidR="00AD2CDC" w:rsidRPr="003B77AE" w:rsidRDefault="00AD2CDC" w:rsidP="00BA7DBF">
      <w:pPr>
        <w:ind w:firstLine="567"/>
        <w:jc w:val="both"/>
        <w:rPr>
          <w:rFonts w:ascii="Arial" w:hAnsi="Arial" w:cs="Arial"/>
          <w:i/>
          <w:iCs/>
          <w:sz w:val="24"/>
          <w:szCs w:val="24"/>
        </w:rPr>
      </w:pPr>
      <w:r w:rsidRPr="003B77AE">
        <w:rPr>
          <w:rFonts w:ascii="Arial" w:hAnsi="Arial" w:cs="Arial"/>
          <w:sz w:val="24"/>
          <w:szCs w:val="24"/>
        </w:rPr>
        <w:t>Прошу оформить договор аренды зем</w:t>
      </w:r>
      <w:r w:rsidR="0011314B" w:rsidRPr="003B77AE">
        <w:rPr>
          <w:rFonts w:ascii="Arial" w:hAnsi="Arial" w:cs="Arial"/>
          <w:sz w:val="24"/>
          <w:szCs w:val="24"/>
        </w:rPr>
        <w:t>ельного участка</w:t>
      </w:r>
      <w:r w:rsidRPr="003B77AE">
        <w:rPr>
          <w:rFonts w:ascii="Arial" w:hAnsi="Arial" w:cs="Arial"/>
          <w:sz w:val="24"/>
          <w:szCs w:val="24"/>
        </w:rPr>
        <w:t xml:space="preserve"> (договор безвозмездного </w:t>
      </w:r>
      <w:r w:rsidR="0011314B" w:rsidRPr="003B77AE">
        <w:rPr>
          <w:rFonts w:ascii="Arial" w:hAnsi="Arial" w:cs="Arial"/>
          <w:sz w:val="24"/>
          <w:szCs w:val="24"/>
        </w:rPr>
        <w:t>п</w:t>
      </w:r>
      <w:r w:rsidRPr="003B77AE">
        <w:rPr>
          <w:rFonts w:ascii="Arial" w:hAnsi="Arial" w:cs="Arial"/>
          <w:sz w:val="24"/>
          <w:szCs w:val="24"/>
        </w:rPr>
        <w:t>ользования земельным участком)</w:t>
      </w:r>
    </w:p>
    <w:p w:rsidR="00AD2CDC" w:rsidRPr="003B77AE" w:rsidRDefault="00AD2CDC" w:rsidP="00154712">
      <w:pPr>
        <w:jc w:val="both"/>
        <w:rPr>
          <w:rFonts w:ascii="Arial" w:hAnsi="Arial" w:cs="Arial"/>
          <w:i/>
          <w:iCs/>
          <w:sz w:val="24"/>
          <w:szCs w:val="24"/>
        </w:rPr>
      </w:pPr>
      <w:r w:rsidRPr="003B77AE">
        <w:rPr>
          <w:rFonts w:ascii="Arial" w:hAnsi="Arial" w:cs="Arial"/>
          <w:i/>
          <w:iCs/>
          <w:sz w:val="24"/>
          <w:szCs w:val="24"/>
        </w:rPr>
        <w:t>_________________________________________________________________</w:t>
      </w:r>
      <w:r w:rsidR="00D91472">
        <w:rPr>
          <w:rFonts w:ascii="Arial" w:hAnsi="Arial" w:cs="Arial"/>
          <w:i/>
          <w:iCs/>
          <w:sz w:val="24"/>
          <w:szCs w:val="24"/>
        </w:rPr>
        <w:t>_______</w:t>
      </w:r>
      <w:r w:rsidRPr="003B77AE">
        <w:rPr>
          <w:rFonts w:ascii="Arial" w:hAnsi="Arial" w:cs="Arial"/>
          <w:i/>
          <w:iCs/>
          <w:sz w:val="24"/>
          <w:szCs w:val="24"/>
        </w:rPr>
        <w:t>_</w:t>
      </w:r>
    </w:p>
    <w:p w:rsidR="00AD2CDC" w:rsidRPr="003B77AE" w:rsidRDefault="00AD2CDC" w:rsidP="00154712">
      <w:pPr>
        <w:jc w:val="center"/>
        <w:rPr>
          <w:rFonts w:ascii="Arial" w:hAnsi="Arial" w:cs="Arial"/>
          <w:i/>
          <w:iCs/>
          <w:sz w:val="24"/>
          <w:szCs w:val="24"/>
        </w:rPr>
      </w:pPr>
      <w:r w:rsidRPr="003B77AE">
        <w:rPr>
          <w:rFonts w:ascii="Arial" w:hAnsi="Arial" w:cs="Arial"/>
          <w:i/>
          <w:iCs/>
          <w:sz w:val="24"/>
          <w:szCs w:val="24"/>
        </w:rPr>
        <w:t>(указывается</w:t>
      </w:r>
      <w:r w:rsidR="0011314B" w:rsidRPr="003B77AE">
        <w:rPr>
          <w:rFonts w:ascii="Arial" w:hAnsi="Arial" w:cs="Arial"/>
          <w:i/>
          <w:iCs/>
          <w:sz w:val="24"/>
          <w:szCs w:val="24"/>
        </w:rPr>
        <w:t xml:space="preserve"> кадастровый номер и</w:t>
      </w:r>
      <w:r w:rsidRPr="003B77AE">
        <w:rPr>
          <w:rFonts w:ascii="Arial" w:hAnsi="Arial" w:cs="Arial"/>
          <w:i/>
          <w:iCs/>
          <w:sz w:val="24"/>
          <w:szCs w:val="24"/>
        </w:rPr>
        <w:t xml:space="preserve"> адрес земельного участка)</w:t>
      </w:r>
    </w:p>
    <w:p w:rsidR="00AD2CDC" w:rsidRPr="003B77AE" w:rsidRDefault="00AD2CDC" w:rsidP="00154712">
      <w:pPr>
        <w:rPr>
          <w:rFonts w:ascii="Arial" w:hAnsi="Arial" w:cs="Arial"/>
          <w:sz w:val="24"/>
          <w:szCs w:val="24"/>
        </w:rPr>
      </w:pPr>
      <w:r w:rsidRPr="003B77AE">
        <w:rPr>
          <w:rFonts w:ascii="Arial" w:hAnsi="Arial" w:cs="Arial"/>
          <w:sz w:val="24"/>
          <w:szCs w:val="24"/>
        </w:rPr>
        <w:t>для _____________________________________________________</w:t>
      </w:r>
      <w:r w:rsidR="00D91472">
        <w:rPr>
          <w:rFonts w:ascii="Arial" w:hAnsi="Arial" w:cs="Arial"/>
          <w:sz w:val="24"/>
          <w:szCs w:val="24"/>
        </w:rPr>
        <w:t>________________</w:t>
      </w:r>
      <w:r w:rsidR="0011314B" w:rsidRPr="003B77AE">
        <w:rPr>
          <w:rFonts w:ascii="Arial" w:hAnsi="Arial" w:cs="Arial"/>
          <w:sz w:val="24"/>
          <w:szCs w:val="24"/>
        </w:rPr>
        <w:t>_</w:t>
      </w:r>
    </w:p>
    <w:p w:rsidR="00AD2CDC" w:rsidRPr="003B77AE" w:rsidRDefault="00AD2CDC" w:rsidP="0011314B">
      <w:pPr>
        <w:rPr>
          <w:rFonts w:ascii="Arial" w:hAnsi="Arial" w:cs="Arial"/>
          <w:sz w:val="24"/>
          <w:szCs w:val="24"/>
        </w:rPr>
      </w:pPr>
      <w:r w:rsidRPr="003B77AE">
        <w:rPr>
          <w:rFonts w:ascii="Arial" w:hAnsi="Arial" w:cs="Arial"/>
          <w:sz w:val="24"/>
          <w:szCs w:val="24"/>
        </w:rPr>
        <w:t xml:space="preserve">на основании постановления администрации города Мурманска от </w:t>
      </w:r>
      <w:r w:rsidR="00D91472">
        <w:rPr>
          <w:rFonts w:ascii="Arial" w:hAnsi="Arial" w:cs="Arial"/>
          <w:sz w:val="24"/>
          <w:szCs w:val="24"/>
        </w:rPr>
        <w:t>_</w:t>
      </w:r>
      <w:r w:rsidR="0011314B" w:rsidRPr="003B77AE">
        <w:rPr>
          <w:rFonts w:ascii="Arial" w:hAnsi="Arial" w:cs="Arial"/>
          <w:sz w:val="24"/>
          <w:szCs w:val="24"/>
        </w:rPr>
        <w:t>_______</w:t>
      </w:r>
      <w:r w:rsidRPr="003B77AE">
        <w:rPr>
          <w:rFonts w:ascii="Arial" w:hAnsi="Arial" w:cs="Arial"/>
          <w:sz w:val="24"/>
          <w:szCs w:val="24"/>
        </w:rPr>
        <w:t>__</w:t>
      </w:r>
      <w:r w:rsidR="00D91472">
        <w:rPr>
          <w:rFonts w:ascii="Arial" w:hAnsi="Arial" w:cs="Arial"/>
          <w:sz w:val="24"/>
          <w:szCs w:val="24"/>
        </w:rPr>
        <w:t xml:space="preserve">_______ </w:t>
      </w:r>
      <w:r w:rsidR="0011314B" w:rsidRPr="003B77AE">
        <w:rPr>
          <w:rFonts w:ascii="Arial" w:hAnsi="Arial" w:cs="Arial"/>
          <w:sz w:val="24"/>
          <w:szCs w:val="24"/>
        </w:rPr>
        <w:t>№ __________.</w:t>
      </w:r>
    </w:p>
    <w:p w:rsidR="00D91472" w:rsidRDefault="00614228" w:rsidP="00BA7DBF">
      <w:pPr>
        <w:widowControl w:val="0"/>
        <w:autoSpaceDE w:val="0"/>
        <w:autoSpaceDN w:val="0"/>
        <w:adjustRightInd w:val="0"/>
        <w:ind w:firstLine="567"/>
        <w:jc w:val="both"/>
        <w:rPr>
          <w:rFonts w:ascii="Arial" w:hAnsi="Arial" w:cs="Arial"/>
          <w:sz w:val="24"/>
          <w:szCs w:val="24"/>
          <w:lang w:eastAsia="en-US"/>
        </w:rPr>
      </w:pPr>
      <w:r w:rsidRPr="003B77AE">
        <w:rPr>
          <w:rFonts w:ascii="Arial" w:hAnsi="Arial" w:cs="Arial"/>
          <w:sz w:val="24"/>
          <w:szCs w:val="24"/>
          <w:lang w:eastAsia="en-US"/>
        </w:rPr>
        <w:t>Подтверждаю достоверность представленной информации.</w:t>
      </w:r>
    </w:p>
    <w:p w:rsidR="00614228" w:rsidRPr="003B77AE" w:rsidRDefault="00614228" w:rsidP="00BA7DBF">
      <w:pPr>
        <w:widowControl w:val="0"/>
        <w:autoSpaceDE w:val="0"/>
        <w:autoSpaceDN w:val="0"/>
        <w:adjustRightInd w:val="0"/>
        <w:ind w:firstLine="567"/>
        <w:jc w:val="both"/>
        <w:rPr>
          <w:rFonts w:ascii="Arial" w:hAnsi="Arial" w:cs="Arial"/>
          <w:bCs/>
          <w:sz w:val="24"/>
          <w:szCs w:val="24"/>
        </w:rPr>
      </w:pPr>
      <w:r w:rsidRPr="003B77AE">
        <w:rPr>
          <w:rFonts w:ascii="Arial" w:hAnsi="Arial" w:cs="Arial"/>
          <w:sz w:val="24"/>
          <w:szCs w:val="24"/>
          <w:lang w:eastAsia="en-US"/>
        </w:rPr>
        <w:t>Я предупрежден (а) об ответственности за представление ложных или неполных сведений. Настоящим во исполнение требований Федерального закона от 27.07.2006 № 152-ФЗ «О персональных данных» даем (даю)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r w:rsidR="00D91472">
        <w:rPr>
          <w:rFonts w:ascii="Arial" w:hAnsi="Arial" w:cs="Arial"/>
          <w:sz w:val="24"/>
          <w:szCs w:val="24"/>
          <w:lang w:eastAsia="en-US"/>
        </w:rPr>
        <w:t xml:space="preserve"> (1)</w:t>
      </w:r>
      <w:r w:rsidRPr="003B77AE">
        <w:rPr>
          <w:rFonts w:ascii="Arial" w:hAnsi="Arial" w:cs="Arial"/>
          <w:sz w:val="24"/>
          <w:szCs w:val="24"/>
          <w:lang w:eastAsia="en-US"/>
        </w:rPr>
        <w:t>.</w:t>
      </w:r>
    </w:p>
    <w:p w:rsidR="00952EA3" w:rsidRPr="003B77AE" w:rsidRDefault="00D91472" w:rsidP="00D91472">
      <w:pPr>
        <w:rPr>
          <w:rFonts w:ascii="Arial" w:hAnsi="Arial" w:cs="Arial"/>
          <w:sz w:val="24"/>
          <w:szCs w:val="24"/>
        </w:rPr>
      </w:pPr>
      <w:r>
        <w:rPr>
          <w:rFonts w:ascii="Arial" w:hAnsi="Arial" w:cs="Arial"/>
          <w:sz w:val="24"/>
          <w:szCs w:val="24"/>
        </w:rPr>
        <w:t>(1) для граждан</w:t>
      </w:r>
    </w:p>
    <w:p w:rsidR="00952EA3" w:rsidRPr="003B77AE" w:rsidRDefault="00952EA3" w:rsidP="00BA7DBF">
      <w:pPr>
        <w:rPr>
          <w:rFonts w:ascii="Arial" w:hAnsi="Arial" w:cs="Arial"/>
          <w:sz w:val="24"/>
          <w:szCs w:val="24"/>
        </w:rPr>
      </w:pPr>
      <w:r w:rsidRPr="003B77AE">
        <w:rPr>
          <w:rFonts w:ascii="Arial" w:hAnsi="Arial" w:cs="Arial"/>
          <w:sz w:val="24"/>
          <w:szCs w:val="24"/>
        </w:rPr>
        <w:t>Приложение: ______________________________</w:t>
      </w:r>
      <w:r w:rsidR="00D91472">
        <w:rPr>
          <w:rFonts w:ascii="Arial" w:hAnsi="Arial" w:cs="Arial"/>
          <w:sz w:val="24"/>
          <w:szCs w:val="24"/>
        </w:rPr>
        <w:t>_______</w:t>
      </w:r>
      <w:r w:rsidRPr="003B77AE">
        <w:rPr>
          <w:rFonts w:ascii="Arial" w:hAnsi="Arial" w:cs="Arial"/>
          <w:sz w:val="24"/>
          <w:szCs w:val="24"/>
        </w:rPr>
        <w:t>______________</w:t>
      </w:r>
      <w:r w:rsidR="00BA7DBF">
        <w:rPr>
          <w:rFonts w:ascii="Arial" w:hAnsi="Arial" w:cs="Arial"/>
          <w:sz w:val="24"/>
          <w:szCs w:val="24"/>
        </w:rPr>
        <w:t>_____</w:t>
      </w:r>
      <w:r w:rsidRPr="003B77AE">
        <w:rPr>
          <w:rFonts w:ascii="Arial" w:hAnsi="Arial" w:cs="Arial"/>
          <w:sz w:val="24"/>
          <w:szCs w:val="24"/>
        </w:rPr>
        <w:t>______</w:t>
      </w:r>
    </w:p>
    <w:p w:rsidR="0011314B" w:rsidRPr="003B77AE" w:rsidRDefault="0011314B" w:rsidP="0011314B">
      <w:pPr>
        <w:spacing w:line="276" w:lineRule="auto"/>
        <w:jc w:val="both"/>
        <w:rPr>
          <w:rFonts w:ascii="Arial" w:hAnsi="Arial" w:cs="Arial"/>
          <w:sz w:val="24"/>
          <w:szCs w:val="24"/>
          <w:lang w:eastAsia="en-US"/>
        </w:rPr>
      </w:pPr>
      <w:r w:rsidRPr="003B77AE">
        <w:rPr>
          <w:rFonts w:ascii="Arial" w:hAnsi="Arial" w:cs="Arial"/>
          <w:sz w:val="24"/>
          <w:szCs w:val="24"/>
          <w:lang w:eastAsia="en-US"/>
        </w:rPr>
        <w:t>(дата) (подпись) (расшифровка подписи)</w:t>
      </w:r>
    </w:p>
    <w:p w:rsidR="00AD2CDC" w:rsidRPr="003B77AE" w:rsidRDefault="00E92A0F" w:rsidP="00BF4780">
      <w:pPr>
        <w:autoSpaceDE w:val="0"/>
        <w:autoSpaceDN w:val="0"/>
        <w:adjustRightInd w:val="0"/>
        <w:jc w:val="center"/>
        <w:rPr>
          <w:rFonts w:ascii="Arial" w:hAnsi="Arial" w:cs="Arial"/>
          <w:sz w:val="24"/>
          <w:szCs w:val="24"/>
        </w:rPr>
      </w:pPr>
      <w:r w:rsidRPr="003B77AE">
        <w:rPr>
          <w:rFonts w:ascii="Arial" w:hAnsi="Arial" w:cs="Arial"/>
          <w:sz w:val="24"/>
          <w:szCs w:val="24"/>
        </w:rPr>
        <w:t>___________________</w:t>
      </w:r>
      <w:r w:rsidR="00BF4780" w:rsidRPr="003B77AE">
        <w:rPr>
          <w:rFonts w:ascii="Arial" w:hAnsi="Arial" w:cs="Arial"/>
          <w:sz w:val="24"/>
          <w:szCs w:val="24"/>
        </w:rPr>
        <w:t>_</w:t>
      </w:r>
    </w:p>
    <w:p w:rsidR="002936D0" w:rsidRDefault="003753A9" w:rsidP="00D91472">
      <w:pPr>
        <w:autoSpaceDE w:val="0"/>
        <w:autoSpaceDN w:val="0"/>
        <w:adjustRightInd w:val="0"/>
        <w:jc w:val="both"/>
        <w:rPr>
          <w:rFonts w:ascii="Arial" w:hAnsi="Arial" w:cs="Arial"/>
          <w:sz w:val="24"/>
          <w:szCs w:val="24"/>
        </w:rPr>
      </w:pPr>
      <w:r w:rsidRPr="003B77AE">
        <w:rPr>
          <w:rFonts w:ascii="Arial" w:hAnsi="Arial" w:cs="Arial"/>
          <w:sz w:val="24"/>
          <w:szCs w:val="24"/>
        </w:rPr>
        <w:t>П</w:t>
      </w:r>
      <w:r w:rsidR="00BF4780" w:rsidRPr="003B77AE">
        <w:rPr>
          <w:rFonts w:ascii="Arial" w:hAnsi="Arial" w:cs="Arial"/>
          <w:sz w:val="24"/>
          <w:szCs w:val="24"/>
        </w:rPr>
        <w:t xml:space="preserve">риложение № </w:t>
      </w:r>
      <w:r w:rsidR="00875F78" w:rsidRPr="003B77AE">
        <w:rPr>
          <w:rFonts w:ascii="Arial" w:hAnsi="Arial" w:cs="Arial"/>
          <w:sz w:val="24"/>
          <w:szCs w:val="24"/>
        </w:rPr>
        <w:t>5</w:t>
      </w:r>
      <w:r w:rsidR="00D91472">
        <w:rPr>
          <w:rFonts w:ascii="Arial" w:hAnsi="Arial" w:cs="Arial"/>
          <w:sz w:val="24"/>
          <w:szCs w:val="24"/>
        </w:rPr>
        <w:t xml:space="preserve"> </w:t>
      </w:r>
      <w:r w:rsidR="00BF4780" w:rsidRPr="003B77AE">
        <w:rPr>
          <w:rFonts w:ascii="Arial" w:hAnsi="Arial" w:cs="Arial"/>
          <w:sz w:val="24"/>
          <w:szCs w:val="24"/>
        </w:rPr>
        <w:t>к Регламенту</w:t>
      </w:r>
    </w:p>
    <w:p w:rsidR="00AD2CDC" w:rsidRPr="003B77AE" w:rsidRDefault="00AD2CDC" w:rsidP="00E32772">
      <w:pPr>
        <w:autoSpaceDE w:val="0"/>
        <w:autoSpaceDN w:val="0"/>
        <w:adjustRightInd w:val="0"/>
        <w:jc w:val="both"/>
        <w:rPr>
          <w:rFonts w:ascii="Arial" w:hAnsi="Arial" w:cs="Arial"/>
          <w:b/>
          <w:bCs/>
          <w:sz w:val="24"/>
          <w:szCs w:val="24"/>
        </w:rPr>
      </w:pPr>
      <w:r w:rsidRPr="003B77AE">
        <w:rPr>
          <w:rFonts w:ascii="Arial" w:hAnsi="Arial" w:cs="Arial"/>
          <w:sz w:val="24"/>
          <w:szCs w:val="24"/>
        </w:rPr>
        <w:t>Показатели доступности и качества</w:t>
      </w:r>
      <w:r w:rsidR="00E32772">
        <w:rPr>
          <w:rFonts w:ascii="Arial" w:hAnsi="Arial" w:cs="Arial"/>
          <w:sz w:val="24"/>
          <w:szCs w:val="24"/>
        </w:rPr>
        <w:t xml:space="preserve"> </w:t>
      </w:r>
      <w:r w:rsidRPr="003B77AE">
        <w:rPr>
          <w:rFonts w:ascii="Arial" w:hAnsi="Arial" w:cs="Arial"/>
          <w:sz w:val="24"/>
          <w:szCs w:val="24"/>
        </w:rPr>
        <w:t>предоставления муниципальной услуги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5751"/>
        <w:gridCol w:w="3629"/>
      </w:tblGrid>
      <w:tr w:rsidR="00AD2CDC" w:rsidRPr="003B77AE" w:rsidTr="005800EB">
        <w:tc>
          <w:tcPr>
            <w:tcW w:w="543" w:type="dxa"/>
          </w:tcPr>
          <w:p w:rsidR="00AD2CDC" w:rsidRPr="003B77AE" w:rsidRDefault="00AD2CDC" w:rsidP="00E62EDB">
            <w:pPr>
              <w:jc w:val="center"/>
              <w:rPr>
                <w:rFonts w:ascii="Arial" w:hAnsi="Arial" w:cs="Arial"/>
                <w:sz w:val="24"/>
                <w:szCs w:val="24"/>
              </w:rPr>
            </w:pPr>
            <w:r w:rsidRPr="003B77AE">
              <w:rPr>
                <w:rFonts w:ascii="Arial" w:hAnsi="Arial" w:cs="Arial"/>
                <w:sz w:val="24"/>
                <w:szCs w:val="24"/>
              </w:rPr>
              <w:t>№ п/п</w:t>
            </w:r>
          </w:p>
        </w:tc>
        <w:tc>
          <w:tcPr>
            <w:tcW w:w="5751" w:type="dxa"/>
          </w:tcPr>
          <w:p w:rsidR="00AD2CDC" w:rsidRPr="003B77AE" w:rsidRDefault="00AD2CDC" w:rsidP="00E62EDB">
            <w:pPr>
              <w:jc w:val="center"/>
              <w:rPr>
                <w:rFonts w:ascii="Arial" w:hAnsi="Arial" w:cs="Arial"/>
                <w:sz w:val="24"/>
                <w:szCs w:val="24"/>
              </w:rPr>
            </w:pPr>
            <w:r w:rsidRPr="003B77AE">
              <w:rPr>
                <w:rFonts w:ascii="Arial" w:hAnsi="Arial" w:cs="Arial"/>
                <w:sz w:val="24"/>
                <w:szCs w:val="24"/>
              </w:rPr>
              <w:t>Показатели доступности и качества предоставления муниципальной услуги</w:t>
            </w:r>
          </w:p>
        </w:tc>
        <w:tc>
          <w:tcPr>
            <w:tcW w:w="3629" w:type="dxa"/>
          </w:tcPr>
          <w:p w:rsidR="00AD2CDC" w:rsidRPr="003B77AE" w:rsidRDefault="00AD2CDC" w:rsidP="00E62EDB">
            <w:pPr>
              <w:jc w:val="center"/>
              <w:rPr>
                <w:rFonts w:ascii="Arial" w:hAnsi="Arial" w:cs="Arial"/>
                <w:sz w:val="24"/>
                <w:szCs w:val="24"/>
              </w:rPr>
            </w:pPr>
            <w:r w:rsidRPr="003B77AE">
              <w:rPr>
                <w:rFonts w:ascii="Arial" w:hAnsi="Arial" w:cs="Arial"/>
                <w:sz w:val="24"/>
                <w:szCs w:val="24"/>
              </w:rPr>
              <w:t>Нормативное значение показателя (%)</w:t>
            </w:r>
          </w:p>
        </w:tc>
      </w:tr>
      <w:tr w:rsidR="00AD2CDC" w:rsidRPr="003B77AE" w:rsidTr="005800EB">
        <w:tc>
          <w:tcPr>
            <w:tcW w:w="9923" w:type="dxa"/>
            <w:gridSpan w:val="3"/>
          </w:tcPr>
          <w:p w:rsidR="00AD2CDC" w:rsidRPr="003B77AE" w:rsidRDefault="00AD2CDC" w:rsidP="00E62EDB">
            <w:pPr>
              <w:jc w:val="center"/>
              <w:rPr>
                <w:rFonts w:ascii="Arial" w:hAnsi="Arial" w:cs="Arial"/>
                <w:bCs/>
                <w:sz w:val="24"/>
                <w:szCs w:val="24"/>
              </w:rPr>
            </w:pPr>
            <w:r w:rsidRPr="003B77AE">
              <w:rPr>
                <w:rFonts w:ascii="Arial" w:hAnsi="Arial" w:cs="Arial"/>
                <w:bCs/>
                <w:sz w:val="24"/>
                <w:szCs w:val="24"/>
              </w:rPr>
              <w:t>Показатели доступности предоставления муниципальной услуги</w:t>
            </w:r>
          </w:p>
        </w:tc>
      </w:tr>
      <w:tr w:rsidR="00AD2CDC" w:rsidRPr="003B77AE" w:rsidTr="005800EB">
        <w:tc>
          <w:tcPr>
            <w:tcW w:w="543" w:type="dxa"/>
          </w:tcPr>
          <w:p w:rsidR="00AD2CDC" w:rsidRPr="003B77AE" w:rsidRDefault="00AD2CDC" w:rsidP="00E62EDB">
            <w:pPr>
              <w:numPr>
                <w:ilvl w:val="0"/>
                <w:numId w:val="4"/>
              </w:numPr>
              <w:ind w:left="0" w:firstLine="0"/>
              <w:rPr>
                <w:rFonts w:ascii="Arial" w:hAnsi="Arial" w:cs="Arial"/>
                <w:sz w:val="24"/>
                <w:szCs w:val="24"/>
              </w:rPr>
            </w:pPr>
          </w:p>
        </w:tc>
        <w:tc>
          <w:tcPr>
            <w:tcW w:w="5751" w:type="dxa"/>
          </w:tcPr>
          <w:p w:rsidR="00AD2CDC" w:rsidRPr="003B77AE" w:rsidRDefault="00AD2CDC" w:rsidP="007924F3">
            <w:pPr>
              <w:rPr>
                <w:rFonts w:ascii="Arial" w:hAnsi="Arial" w:cs="Arial"/>
                <w:sz w:val="24"/>
                <w:szCs w:val="24"/>
              </w:rPr>
            </w:pPr>
            <w:r w:rsidRPr="003B77AE">
              <w:rPr>
                <w:rFonts w:ascii="Arial" w:hAnsi="Arial" w:cs="Arial"/>
                <w:sz w:val="24"/>
                <w:szCs w:val="24"/>
              </w:rPr>
              <w:t xml:space="preserve">% Заявителей, </w:t>
            </w:r>
            <w:r w:rsidR="007924F3" w:rsidRPr="003B77AE">
              <w:rPr>
                <w:rFonts w:ascii="Arial" w:hAnsi="Arial" w:cs="Arial"/>
                <w:sz w:val="24"/>
                <w:szCs w:val="24"/>
              </w:rPr>
              <w:t>ожидавших в очереди при подаче заявления и документов не более 15 минут</w:t>
            </w:r>
          </w:p>
        </w:tc>
        <w:tc>
          <w:tcPr>
            <w:tcW w:w="3629" w:type="dxa"/>
          </w:tcPr>
          <w:p w:rsidR="00AD2CDC" w:rsidRPr="003B77AE" w:rsidRDefault="007924F3" w:rsidP="00E62EDB">
            <w:pPr>
              <w:rPr>
                <w:rFonts w:ascii="Arial" w:hAnsi="Arial" w:cs="Arial"/>
                <w:sz w:val="24"/>
                <w:szCs w:val="24"/>
              </w:rPr>
            </w:pPr>
            <w:r w:rsidRPr="003B77AE">
              <w:rPr>
                <w:rFonts w:ascii="Arial" w:hAnsi="Arial" w:cs="Arial"/>
                <w:sz w:val="24"/>
                <w:szCs w:val="24"/>
              </w:rPr>
              <w:t>10</w:t>
            </w:r>
            <w:r w:rsidR="00AD2CDC" w:rsidRPr="003B77AE">
              <w:rPr>
                <w:rFonts w:ascii="Arial" w:hAnsi="Arial" w:cs="Arial"/>
                <w:sz w:val="24"/>
                <w:szCs w:val="24"/>
              </w:rPr>
              <w:t>0</w:t>
            </w:r>
          </w:p>
        </w:tc>
      </w:tr>
      <w:tr w:rsidR="00AD2CDC" w:rsidRPr="003B77AE" w:rsidTr="005800EB">
        <w:tc>
          <w:tcPr>
            <w:tcW w:w="543" w:type="dxa"/>
          </w:tcPr>
          <w:p w:rsidR="00AD2CDC" w:rsidRPr="003B77AE" w:rsidRDefault="00AD2CDC" w:rsidP="00E62EDB">
            <w:pPr>
              <w:numPr>
                <w:ilvl w:val="0"/>
                <w:numId w:val="4"/>
              </w:numPr>
              <w:ind w:left="0" w:firstLine="0"/>
              <w:rPr>
                <w:rFonts w:ascii="Arial" w:hAnsi="Arial" w:cs="Arial"/>
                <w:sz w:val="24"/>
                <w:szCs w:val="24"/>
              </w:rPr>
            </w:pPr>
          </w:p>
        </w:tc>
        <w:tc>
          <w:tcPr>
            <w:tcW w:w="5751" w:type="dxa"/>
          </w:tcPr>
          <w:p w:rsidR="00AD2CDC" w:rsidRPr="003B77AE" w:rsidRDefault="00AD2CDC" w:rsidP="002936D0">
            <w:pPr>
              <w:rPr>
                <w:rFonts w:ascii="Arial" w:hAnsi="Arial" w:cs="Arial"/>
                <w:sz w:val="24"/>
                <w:szCs w:val="24"/>
              </w:rPr>
            </w:pPr>
            <w:r w:rsidRPr="003B77AE">
              <w:rPr>
                <w:rFonts w:ascii="Arial" w:hAnsi="Arial" w:cs="Arial"/>
                <w:sz w:val="24"/>
                <w:szCs w:val="24"/>
              </w:rPr>
              <w:t xml:space="preserve">% Заявителей, удовлетворенных </w:t>
            </w:r>
            <w:r w:rsidR="007924F3" w:rsidRPr="003B77AE">
              <w:rPr>
                <w:rFonts w:ascii="Arial" w:hAnsi="Arial" w:cs="Arial"/>
                <w:sz w:val="24"/>
                <w:szCs w:val="24"/>
              </w:rPr>
              <w:t>графиком работы</w:t>
            </w:r>
            <w:r w:rsidRPr="003B77AE">
              <w:rPr>
                <w:rFonts w:ascii="Arial" w:hAnsi="Arial" w:cs="Arial"/>
                <w:sz w:val="24"/>
                <w:szCs w:val="24"/>
              </w:rPr>
              <w:t xml:space="preserve"> Комитета</w:t>
            </w:r>
          </w:p>
        </w:tc>
        <w:tc>
          <w:tcPr>
            <w:tcW w:w="3629" w:type="dxa"/>
          </w:tcPr>
          <w:p w:rsidR="00AD2CDC" w:rsidRPr="003B77AE" w:rsidRDefault="00AD2CDC" w:rsidP="00E62EDB">
            <w:pPr>
              <w:rPr>
                <w:rFonts w:ascii="Arial" w:hAnsi="Arial" w:cs="Arial"/>
                <w:sz w:val="24"/>
                <w:szCs w:val="24"/>
              </w:rPr>
            </w:pPr>
            <w:r w:rsidRPr="003B77AE">
              <w:rPr>
                <w:rFonts w:ascii="Arial" w:hAnsi="Arial" w:cs="Arial"/>
                <w:sz w:val="24"/>
                <w:szCs w:val="24"/>
              </w:rPr>
              <w:t>80</w:t>
            </w:r>
          </w:p>
        </w:tc>
      </w:tr>
      <w:tr w:rsidR="00AD2CDC" w:rsidRPr="003B77AE" w:rsidTr="005800EB">
        <w:tc>
          <w:tcPr>
            <w:tcW w:w="543" w:type="dxa"/>
          </w:tcPr>
          <w:p w:rsidR="00AD2CDC" w:rsidRPr="003B77AE" w:rsidRDefault="00AD2CDC" w:rsidP="00E62EDB">
            <w:pPr>
              <w:numPr>
                <w:ilvl w:val="0"/>
                <w:numId w:val="4"/>
              </w:numPr>
              <w:ind w:left="0" w:firstLine="0"/>
              <w:rPr>
                <w:rFonts w:ascii="Arial" w:hAnsi="Arial" w:cs="Arial"/>
                <w:sz w:val="24"/>
                <w:szCs w:val="24"/>
              </w:rPr>
            </w:pPr>
          </w:p>
        </w:tc>
        <w:tc>
          <w:tcPr>
            <w:tcW w:w="5751" w:type="dxa"/>
          </w:tcPr>
          <w:p w:rsidR="00AD2CDC" w:rsidRPr="003B77AE" w:rsidRDefault="007924F3" w:rsidP="00E62EDB">
            <w:pPr>
              <w:rPr>
                <w:rFonts w:ascii="Arial" w:hAnsi="Arial" w:cs="Arial"/>
                <w:sz w:val="24"/>
                <w:szCs w:val="24"/>
              </w:rPr>
            </w:pPr>
            <w:r w:rsidRPr="003B77AE">
              <w:rPr>
                <w:rFonts w:ascii="Arial" w:hAnsi="Arial" w:cs="Arial"/>
                <w:sz w:val="24"/>
                <w:szCs w:val="24"/>
              </w:rPr>
              <w:t>Количество взаимодействий Заявителя с муниципальным служащим при предоставлении муниципальной услуги (не более двух раз)</w:t>
            </w:r>
          </w:p>
        </w:tc>
        <w:tc>
          <w:tcPr>
            <w:tcW w:w="3629" w:type="dxa"/>
          </w:tcPr>
          <w:p w:rsidR="00AD2CDC" w:rsidRPr="003B77AE" w:rsidRDefault="00AD2CDC" w:rsidP="00E62EDB">
            <w:pPr>
              <w:rPr>
                <w:rFonts w:ascii="Arial" w:hAnsi="Arial" w:cs="Arial"/>
                <w:sz w:val="24"/>
                <w:szCs w:val="24"/>
              </w:rPr>
            </w:pPr>
            <w:r w:rsidRPr="003B77AE">
              <w:rPr>
                <w:rFonts w:ascii="Arial" w:hAnsi="Arial" w:cs="Arial"/>
                <w:sz w:val="24"/>
                <w:szCs w:val="24"/>
              </w:rPr>
              <w:t>100</w:t>
            </w:r>
          </w:p>
        </w:tc>
      </w:tr>
      <w:tr w:rsidR="00AD2CDC" w:rsidRPr="003B77AE" w:rsidTr="005800EB">
        <w:tc>
          <w:tcPr>
            <w:tcW w:w="543" w:type="dxa"/>
          </w:tcPr>
          <w:p w:rsidR="00AD2CDC" w:rsidRPr="003B77AE" w:rsidRDefault="00AD2CDC" w:rsidP="00E62EDB">
            <w:pPr>
              <w:numPr>
                <w:ilvl w:val="0"/>
                <w:numId w:val="4"/>
              </w:numPr>
              <w:ind w:left="0" w:firstLine="0"/>
              <w:rPr>
                <w:rFonts w:ascii="Arial" w:hAnsi="Arial" w:cs="Arial"/>
                <w:sz w:val="24"/>
                <w:szCs w:val="24"/>
              </w:rPr>
            </w:pPr>
          </w:p>
        </w:tc>
        <w:tc>
          <w:tcPr>
            <w:tcW w:w="5751" w:type="dxa"/>
          </w:tcPr>
          <w:p w:rsidR="00AD2CDC" w:rsidRPr="003B77AE" w:rsidRDefault="00AD2CDC" w:rsidP="009A7828">
            <w:pPr>
              <w:rPr>
                <w:rFonts w:ascii="Arial" w:hAnsi="Arial" w:cs="Arial"/>
                <w:sz w:val="24"/>
                <w:szCs w:val="24"/>
              </w:rPr>
            </w:pPr>
            <w:r w:rsidRPr="003B77AE">
              <w:rPr>
                <w:rFonts w:ascii="Arial" w:hAnsi="Arial" w:cs="Arial"/>
                <w:sz w:val="24"/>
                <w:szCs w:val="24"/>
              </w:rPr>
              <w:t>П</w:t>
            </w:r>
            <w:r w:rsidR="007924F3" w:rsidRPr="003B77AE">
              <w:rPr>
                <w:rFonts w:ascii="Arial" w:hAnsi="Arial" w:cs="Arial"/>
                <w:sz w:val="24"/>
                <w:szCs w:val="24"/>
              </w:rPr>
              <w:t xml:space="preserve">олнота </w:t>
            </w:r>
            <w:r w:rsidRPr="003B77AE">
              <w:rPr>
                <w:rFonts w:ascii="Arial" w:hAnsi="Arial" w:cs="Arial"/>
                <w:sz w:val="24"/>
                <w:szCs w:val="24"/>
              </w:rPr>
              <w:t xml:space="preserve">информации о предоставляемой </w:t>
            </w:r>
            <w:r w:rsidR="007924F3" w:rsidRPr="003B77AE">
              <w:rPr>
                <w:rFonts w:ascii="Arial" w:hAnsi="Arial" w:cs="Arial"/>
                <w:sz w:val="24"/>
                <w:szCs w:val="24"/>
              </w:rPr>
              <w:t xml:space="preserve">муниципальной </w:t>
            </w:r>
            <w:r w:rsidRPr="003B77AE">
              <w:rPr>
                <w:rFonts w:ascii="Arial" w:hAnsi="Arial" w:cs="Arial"/>
                <w:sz w:val="24"/>
                <w:szCs w:val="24"/>
              </w:rPr>
              <w:t>услуге</w:t>
            </w:r>
          </w:p>
        </w:tc>
        <w:tc>
          <w:tcPr>
            <w:tcW w:w="3629" w:type="dxa"/>
          </w:tcPr>
          <w:p w:rsidR="00AD2CDC" w:rsidRPr="003B77AE" w:rsidRDefault="00AD2CDC" w:rsidP="00E62EDB">
            <w:pPr>
              <w:rPr>
                <w:rFonts w:ascii="Arial" w:hAnsi="Arial" w:cs="Arial"/>
                <w:sz w:val="24"/>
                <w:szCs w:val="24"/>
              </w:rPr>
            </w:pPr>
            <w:r w:rsidRPr="003B77AE">
              <w:rPr>
                <w:rFonts w:ascii="Arial" w:hAnsi="Arial" w:cs="Arial"/>
                <w:sz w:val="24"/>
                <w:szCs w:val="24"/>
              </w:rPr>
              <w:t>100</w:t>
            </w:r>
          </w:p>
        </w:tc>
      </w:tr>
      <w:tr w:rsidR="00AD2CDC" w:rsidRPr="003B77AE" w:rsidTr="005800EB">
        <w:tc>
          <w:tcPr>
            <w:tcW w:w="543" w:type="dxa"/>
          </w:tcPr>
          <w:p w:rsidR="00AD2CDC" w:rsidRPr="003B77AE" w:rsidRDefault="00AD2CDC" w:rsidP="00E62EDB">
            <w:pPr>
              <w:numPr>
                <w:ilvl w:val="0"/>
                <w:numId w:val="4"/>
              </w:numPr>
              <w:ind w:left="0" w:firstLine="0"/>
              <w:rPr>
                <w:rFonts w:ascii="Arial" w:hAnsi="Arial" w:cs="Arial"/>
                <w:sz w:val="24"/>
                <w:szCs w:val="24"/>
              </w:rPr>
            </w:pPr>
          </w:p>
        </w:tc>
        <w:tc>
          <w:tcPr>
            <w:tcW w:w="5751" w:type="dxa"/>
          </w:tcPr>
          <w:p w:rsidR="00AD2CDC" w:rsidRPr="003B77AE" w:rsidRDefault="00AD2CDC" w:rsidP="002936D0">
            <w:pPr>
              <w:rPr>
                <w:rFonts w:ascii="Arial" w:hAnsi="Arial" w:cs="Arial"/>
                <w:sz w:val="24"/>
                <w:szCs w:val="24"/>
              </w:rPr>
            </w:pPr>
            <w:r w:rsidRPr="003B77AE">
              <w:rPr>
                <w:rFonts w:ascii="Arial" w:hAnsi="Arial" w:cs="Arial"/>
                <w:sz w:val="24"/>
                <w:szCs w:val="24"/>
              </w:rPr>
              <w:t xml:space="preserve">Простота и ясность изложения </w:t>
            </w:r>
            <w:r w:rsidR="007924F3" w:rsidRPr="003B77AE">
              <w:rPr>
                <w:rFonts w:ascii="Arial" w:hAnsi="Arial" w:cs="Arial"/>
                <w:sz w:val="24"/>
                <w:szCs w:val="24"/>
              </w:rPr>
              <w:t>и</w:t>
            </w:r>
            <w:r w:rsidRPr="003B77AE">
              <w:rPr>
                <w:rFonts w:ascii="Arial" w:hAnsi="Arial" w:cs="Arial"/>
                <w:sz w:val="24"/>
                <w:szCs w:val="24"/>
              </w:rPr>
              <w:t>нформационных документов</w:t>
            </w:r>
          </w:p>
        </w:tc>
        <w:tc>
          <w:tcPr>
            <w:tcW w:w="3629" w:type="dxa"/>
          </w:tcPr>
          <w:p w:rsidR="00AD2CDC" w:rsidRPr="003B77AE" w:rsidRDefault="00836F6C" w:rsidP="00E62EDB">
            <w:pPr>
              <w:rPr>
                <w:rFonts w:ascii="Arial" w:hAnsi="Arial" w:cs="Arial"/>
                <w:sz w:val="24"/>
                <w:szCs w:val="24"/>
              </w:rPr>
            </w:pPr>
            <w:r w:rsidRPr="003B77AE">
              <w:rPr>
                <w:rFonts w:ascii="Arial" w:hAnsi="Arial" w:cs="Arial"/>
                <w:sz w:val="24"/>
                <w:szCs w:val="24"/>
              </w:rPr>
              <w:t>100</w:t>
            </w:r>
          </w:p>
        </w:tc>
      </w:tr>
      <w:tr w:rsidR="00AD2CDC" w:rsidRPr="003B77AE" w:rsidTr="005800EB">
        <w:tc>
          <w:tcPr>
            <w:tcW w:w="9923" w:type="dxa"/>
            <w:gridSpan w:val="3"/>
          </w:tcPr>
          <w:p w:rsidR="00AD2CDC" w:rsidRPr="003B77AE" w:rsidRDefault="00AD2CDC" w:rsidP="00E62EDB">
            <w:pPr>
              <w:jc w:val="center"/>
              <w:rPr>
                <w:rFonts w:ascii="Arial" w:hAnsi="Arial" w:cs="Arial"/>
                <w:bCs/>
                <w:sz w:val="24"/>
                <w:szCs w:val="24"/>
              </w:rPr>
            </w:pPr>
            <w:r w:rsidRPr="003B77AE">
              <w:rPr>
                <w:rFonts w:ascii="Arial" w:hAnsi="Arial" w:cs="Arial"/>
                <w:bCs/>
                <w:sz w:val="24"/>
                <w:szCs w:val="24"/>
              </w:rPr>
              <w:lastRenderedPageBreak/>
              <w:t>Показатели качества предоставления муниципальной услуги</w:t>
            </w:r>
          </w:p>
        </w:tc>
      </w:tr>
      <w:tr w:rsidR="00AD2CDC" w:rsidRPr="003B77AE" w:rsidTr="005800EB">
        <w:tc>
          <w:tcPr>
            <w:tcW w:w="543" w:type="dxa"/>
          </w:tcPr>
          <w:p w:rsidR="00AD2CDC" w:rsidRPr="003B77AE" w:rsidRDefault="00AD2CDC" w:rsidP="00E62EDB">
            <w:pPr>
              <w:numPr>
                <w:ilvl w:val="0"/>
                <w:numId w:val="4"/>
              </w:numPr>
              <w:ind w:left="0" w:firstLine="0"/>
              <w:rPr>
                <w:rFonts w:ascii="Arial" w:hAnsi="Arial" w:cs="Arial"/>
                <w:sz w:val="24"/>
                <w:szCs w:val="24"/>
              </w:rPr>
            </w:pPr>
          </w:p>
        </w:tc>
        <w:tc>
          <w:tcPr>
            <w:tcW w:w="5751" w:type="dxa"/>
          </w:tcPr>
          <w:p w:rsidR="00AD2CDC" w:rsidRPr="003B77AE" w:rsidRDefault="00AD2CDC" w:rsidP="00B9680F">
            <w:pPr>
              <w:rPr>
                <w:rFonts w:ascii="Arial" w:hAnsi="Arial" w:cs="Arial"/>
                <w:sz w:val="24"/>
                <w:szCs w:val="24"/>
              </w:rPr>
            </w:pPr>
            <w:r w:rsidRPr="003B77AE">
              <w:rPr>
                <w:rFonts w:ascii="Arial" w:hAnsi="Arial" w:cs="Arial"/>
                <w:sz w:val="24"/>
                <w:szCs w:val="24"/>
              </w:rPr>
              <w:t>Соблюдение сроков предоставления муниципальной услуги (% случае</w:t>
            </w:r>
            <w:r w:rsidR="00B9680F" w:rsidRPr="003B77AE">
              <w:rPr>
                <w:rFonts w:ascii="Arial" w:hAnsi="Arial" w:cs="Arial"/>
                <w:sz w:val="24"/>
                <w:szCs w:val="24"/>
              </w:rPr>
              <w:t xml:space="preserve">в </w:t>
            </w:r>
            <w:r w:rsidRPr="003B77AE">
              <w:rPr>
                <w:rFonts w:ascii="Arial" w:hAnsi="Arial" w:cs="Arial"/>
                <w:sz w:val="24"/>
                <w:szCs w:val="24"/>
              </w:rPr>
              <w:t>предоставления муниципальной услуги в установленный срок с момента приема документов)</w:t>
            </w:r>
          </w:p>
        </w:tc>
        <w:tc>
          <w:tcPr>
            <w:tcW w:w="3629" w:type="dxa"/>
          </w:tcPr>
          <w:p w:rsidR="00AD2CDC" w:rsidRPr="003B77AE" w:rsidRDefault="00AD2CDC" w:rsidP="00E62EDB">
            <w:pPr>
              <w:rPr>
                <w:rFonts w:ascii="Arial" w:hAnsi="Arial" w:cs="Arial"/>
                <w:sz w:val="24"/>
                <w:szCs w:val="24"/>
              </w:rPr>
            </w:pPr>
            <w:r w:rsidRPr="003B77AE">
              <w:rPr>
                <w:rFonts w:ascii="Arial" w:hAnsi="Arial" w:cs="Arial"/>
                <w:sz w:val="24"/>
                <w:szCs w:val="24"/>
              </w:rPr>
              <w:t>100</w:t>
            </w:r>
          </w:p>
        </w:tc>
      </w:tr>
      <w:tr w:rsidR="00AD2CDC" w:rsidRPr="003B77AE" w:rsidTr="005800EB">
        <w:tc>
          <w:tcPr>
            <w:tcW w:w="543" w:type="dxa"/>
          </w:tcPr>
          <w:p w:rsidR="00AD2CDC" w:rsidRPr="003B77AE" w:rsidRDefault="00AD2CDC" w:rsidP="00E62EDB">
            <w:pPr>
              <w:numPr>
                <w:ilvl w:val="0"/>
                <w:numId w:val="4"/>
              </w:numPr>
              <w:ind w:left="0" w:firstLine="0"/>
              <w:rPr>
                <w:rFonts w:ascii="Arial" w:hAnsi="Arial" w:cs="Arial"/>
                <w:sz w:val="24"/>
                <w:szCs w:val="24"/>
              </w:rPr>
            </w:pPr>
          </w:p>
        </w:tc>
        <w:tc>
          <w:tcPr>
            <w:tcW w:w="5751" w:type="dxa"/>
          </w:tcPr>
          <w:p w:rsidR="00AD2CDC" w:rsidRPr="003B77AE" w:rsidRDefault="00AD2CDC" w:rsidP="00B9680F">
            <w:pPr>
              <w:rPr>
                <w:rFonts w:ascii="Arial" w:hAnsi="Arial" w:cs="Arial"/>
                <w:sz w:val="24"/>
                <w:szCs w:val="24"/>
              </w:rPr>
            </w:pPr>
            <w:r w:rsidRPr="003B77AE">
              <w:rPr>
                <w:rFonts w:ascii="Arial" w:hAnsi="Arial" w:cs="Arial"/>
                <w:sz w:val="24"/>
                <w:szCs w:val="24"/>
              </w:rPr>
              <w:t xml:space="preserve">Количество обоснованных жалоб </w:t>
            </w:r>
          </w:p>
        </w:tc>
        <w:tc>
          <w:tcPr>
            <w:tcW w:w="3629" w:type="dxa"/>
          </w:tcPr>
          <w:p w:rsidR="00AD2CDC" w:rsidRPr="003B77AE" w:rsidRDefault="00AD2CDC" w:rsidP="00E62EDB">
            <w:pPr>
              <w:rPr>
                <w:rFonts w:ascii="Arial" w:hAnsi="Arial" w:cs="Arial"/>
                <w:sz w:val="24"/>
                <w:szCs w:val="24"/>
              </w:rPr>
            </w:pPr>
            <w:r w:rsidRPr="003B77AE">
              <w:rPr>
                <w:rFonts w:ascii="Arial" w:hAnsi="Arial" w:cs="Arial"/>
                <w:sz w:val="24"/>
                <w:szCs w:val="24"/>
              </w:rPr>
              <w:t>0</w:t>
            </w:r>
          </w:p>
        </w:tc>
      </w:tr>
      <w:tr w:rsidR="00AD2CDC" w:rsidRPr="003B77AE" w:rsidTr="005800EB">
        <w:tc>
          <w:tcPr>
            <w:tcW w:w="543" w:type="dxa"/>
          </w:tcPr>
          <w:p w:rsidR="00AD2CDC" w:rsidRPr="003B77AE" w:rsidRDefault="00AD2CDC" w:rsidP="00E62EDB">
            <w:pPr>
              <w:numPr>
                <w:ilvl w:val="0"/>
                <w:numId w:val="4"/>
              </w:numPr>
              <w:ind w:left="0" w:firstLine="0"/>
              <w:rPr>
                <w:rFonts w:ascii="Arial" w:hAnsi="Arial" w:cs="Arial"/>
                <w:sz w:val="24"/>
                <w:szCs w:val="24"/>
              </w:rPr>
            </w:pPr>
          </w:p>
        </w:tc>
        <w:tc>
          <w:tcPr>
            <w:tcW w:w="5751" w:type="dxa"/>
          </w:tcPr>
          <w:p w:rsidR="00AD2CDC" w:rsidRPr="003B77AE" w:rsidRDefault="00AD2CDC" w:rsidP="00B9680F">
            <w:pPr>
              <w:rPr>
                <w:rFonts w:ascii="Arial" w:hAnsi="Arial" w:cs="Arial"/>
                <w:sz w:val="24"/>
                <w:szCs w:val="24"/>
              </w:rPr>
            </w:pPr>
            <w:r w:rsidRPr="003B77AE">
              <w:rPr>
                <w:rFonts w:ascii="Arial" w:hAnsi="Arial" w:cs="Arial"/>
                <w:sz w:val="24"/>
                <w:szCs w:val="24"/>
              </w:rPr>
              <w:t xml:space="preserve">% Заявителей, удовлетворенных культурой обслуживания (вежливостью) сотрудников </w:t>
            </w:r>
          </w:p>
        </w:tc>
        <w:tc>
          <w:tcPr>
            <w:tcW w:w="3629" w:type="dxa"/>
          </w:tcPr>
          <w:p w:rsidR="00AD2CDC" w:rsidRPr="003B77AE" w:rsidRDefault="00B9680F" w:rsidP="00E62EDB">
            <w:pPr>
              <w:rPr>
                <w:rFonts w:ascii="Arial" w:hAnsi="Arial" w:cs="Arial"/>
                <w:sz w:val="24"/>
                <w:szCs w:val="24"/>
              </w:rPr>
            </w:pPr>
            <w:r w:rsidRPr="003B77AE">
              <w:rPr>
                <w:rFonts w:ascii="Arial" w:hAnsi="Arial" w:cs="Arial"/>
                <w:sz w:val="24"/>
                <w:szCs w:val="24"/>
              </w:rPr>
              <w:t>10</w:t>
            </w:r>
            <w:r w:rsidR="00AD2CDC" w:rsidRPr="003B77AE">
              <w:rPr>
                <w:rFonts w:ascii="Arial" w:hAnsi="Arial" w:cs="Arial"/>
                <w:sz w:val="24"/>
                <w:szCs w:val="24"/>
              </w:rPr>
              <w:t>0</w:t>
            </w:r>
          </w:p>
        </w:tc>
      </w:tr>
      <w:tr w:rsidR="00AD2CDC" w:rsidRPr="003B77AE" w:rsidTr="005800EB">
        <w:tc>
          <w:tcPr>
            <w:tcW w:w="543" w:type="dxa"/>
          </w:tcPr>
          <w:p w:rsidR="00AD2CDC" w:rsidRPr="003B77AE" w:rsidRDefault="00AD2CDC" w:rsidP="00E62EDB">
            <w:pPr>
              <w:numPr>
                <w:ilvl w:val="0"/>
                <w:numId w:val="4"/>
              </w:numPr>
              <w:ind w:left="0" w:firstLine="0"/>
              <w:rPr>
                <w:rFonts w:ascii="Arial" w:hAnsi="Arial" w:cs="Arial"/>
                <w:sz w:val="24"/>
                <w:szCs w:val="24"/>
              </w:rPr>
            </w:pPr>
          </w:p>
        </w:tc>
        <w:tc>
          <w:tcPr>
            <w:tcW w:w="5751" w:type="dxa"/>
          </w:tcPr>
          <w:p w:rsidR="00AD2CDC" w:rsidRPr="003B77AE" w:rsidRDefault="00AD2CDC" w:rsidP="00B9680F">
            <w:pPr>
              <w:rPr>
                <w:rFonts w:ascii="Arial" w:hAnsi="Arial" w:cs="Arial"/>
                <w:sz w:val="24"/>
                <w:szCs w:val="24"/>
              </w:rPr>
            </w:pPr>
            <w:r w:rsidRPr="003B77AE">
              <w:rPr>
                <w:rFonts w:ascii="Arial" w:hAnsi="Arial" w:cs="Arial"/>
                <w:sz w:val="24"/>
                <w:szCs w:val="24"/>
              </w:rPr>
              <w:t xml:space="preserve">% Заявителей, удовлетворенных качеством результатов труда сотрудников </w:t>
            </w:r>
          </w:p>
        </w:tc>
        <w:tc>
          <w:tcPr>
            <w:tcW w:w="3629" w:type="dxa"/>
          </w:tcPr>
          <w:p w:rsidR="00AD2CDC" w:rsidRPr="003B77AE" w:rsidRDefault="00AD2CDC" w:rsidP="00E62EDB">
            <w:pPr>
              <w:rPr>
                <w:rFonts w:ascii="Arial" w:hAnsi="Arial" w:cs="Arial"/>
                <w:sz w:val="24"/>
                <w:szCs w:val="24"/>
              </w:rPr>
            </w:pPr>
            <w:r w:rsidRPr="003B77AE">
              <w:rPr>
                <w:rFonts w:ascii="Arial" w:hAnsi="Arial" w:cs="Arial"/>
                <w:sz w:val="24"/>
                <w:szCs w:val="24"/>
              </w:rPr>
              <w:t>100</w:t>
            </w:r>
          </w:p>
        </w:tc>
      </w:tr>
    </w:tbl>
    <w:p w:rsidR="00AD2CDC" w:rsidRPr="003B77AE" w:rsidRDefault="00E92A0F" w:rsidP="00154712">
      <w:pPr>
        <w:jc w:val="center"/>
        <w:rPr>
          <w:rFonts w:ascii="Arial" w:hAnsi="Arial" w:cs="Arial"/>
          <w:sz w:val="24"/>
          <w:szCs w:val="24"/>
        </w:rPr>
      </w:pPr>
      <w:r w:rsidRPr="003B77AE">
        <w:rPr>
          <w:rFonts w:ascii="Arial" w:hAnsi="Arial" w:cs="Arial"/>
          <w:sz w:val="24"/>
          <w:szCs w:val="24"/>
        </w:rPr>
        <w:t>___________________</w:t>
      </w:r>
      <w:r w:rsidR="00AD2CDC" w:rsidRPr="003B77AE">
        <w:rPr>
          <w:rFonts w:ascii="Arial" w:hAnsi="Arial" w:cs="Arial"/>
          <w:sz w:val="24"/>
          <w:szCs w:val="24"/>
        </w:rPr>
        <w:t>_</w:t>
      </w:r>
    </w:p>
    <w:p w:rsidR="00883A97" w:rsidRDefault="00883A97" w:rsidP="00883A97">
      <w:pPr>
        <w:autoSpaceDE w:val="0"/>
        <w:autoSpaceDN w:val="0"/>
        <w:adjustRightInd w:val="0"/>
        <w:jc w:val="both"/>
        <w:rPr>
          <w:rFonts w:ascii="Arial" w:hAnsi="Arial" w:cs="Arial"/>
          <w:sz w:val="24"/>
          <w:szCs w:val="24"/>
        </w:rPr>
      </w:pPr>
      <w:r w:rsidRPr="003B77AE">
        <w:rPr>
          <w:rFonts w:ascii="Arial" w:hAnsi="Arial" w:cs="Arial"/>
          <w:sz w:val="24"/>
          <w:szCs w:val="24"/>
        </w:rPr>
        <w:t xml:space="preserve">Приложение № </w:t>
      </w:r>
      <w:r w:rsidR="00B50242">
        <w:rPr>
          <w:rFonts w:ascii="Arial" w:hAnsi="Arial" w:cs="Arial"/>
          <w:sz w:val="24"/>
          <w:szCs w:val="24"/>
        </w:rPr>
        <w:t>6</w:t>
      </w:r>
      <w:r>
        <w:rPr>
          <w:rFonts w:ascii="Arial" w:hAnsi="Arial" w:cs="Arial"/>
          <w:sz w:val="24"/>
          <w:szCs w:val="24"/>
        </w:rPr>
        <w:t xml:space="preserve"> </w:t>
      </w:r>
      <w:r w:rsidRPr="003B77AE">
        <w:rPr>
          <w:rFonts w:ascii="Arial" w:hAnsi="Arial" w:cs="Arial"/>
          <w:sz w:val="24"/>
          <w:szCs w:val="24"/>
        </w:rPr>
        <w:t>к Регламенту</w:t>
      </w:r>
    </w:p>
    <w:p w:rsidR="00E32772" w:rsidRPr="00E32772" w:rsidRDefault="00E32772" w:rsidP="00E32772">
      <w:pPr>
        <w:jc w:val="both"/>
        <w:rPr>
          <w:rFonts w:ascii="Arial" w:hAnsi="Arial" w:cs="Arial"/>
          <w:sz w:val="24"/>
          <w:szCs w:val="24"/>
        </w:rPr>
      </w:pPr>
      <w:r w:rsidRPr="00E32772">
        <w:rPr>
          <w:rFonts w:ascii="Arial" w:hAnsi="Arial" w:cs="Arial"/>
          <w:bCs/>
          <w:sz w:val="24"/>
          <w:szCs w:val="24"/>
        </w:rPr>
        <w:t>Блок-схема</w:t>
      </w:r>
      <w:r>
        <w:rPr>
          <w:rFonts w:ascii="Arial" w:hAnsi="Arial" w:cs="Arial"/>
          <w:bCs/>
          <w:sz w:val="24"/>
          <w:szCs w:val="24"/>
        </w:rPr>
        <w:t xml:space="preserve"> </w:t>
      </w:r>
      <w:r w:rsidRPr="00E32772">
        <w:rPr>
          <w:rFonts w:ascii="Arial" w:hAnsi="Arial" w:cs="Arial"/>
          <w:bCs/>
          <w:sz w:val="24"/>
          <w:szCs w:val="24"/>
        </w:rPr>
        <w:t xml:space="preserve">последовательности административных процедур при предоставлении муниципальной услуги, в случае обращения Заявителя с заявлением о предоставлении земельного участка, на котором расположены здания и сооружения в администрацию </w:t>
      </w:r>
      <w:r w:rsidR="009D3087">
        <w:rPr>
          <w:rFonts w:ascii="Arial" w:hAnsi="Arial" w:cs="Arial"/>
          <w:bCs/>
          <w:sz w:val="24"/>
          <w:szCs w:val="24"/>
        </w:rPr>
        <w:t>г</w:t>
      </w:r>
      <w:r w:rsidRPr="00E32772">
        <w:rPr>
          <w:rFonts w:ascii="Arial" w:hAnsi="Arial" w:cs="Arial"/>
          <w:bCs/>
          <w:sz w:val="24"/>
          <w:szCs w:val="24"/>
        </w:rPr>
        <w:t>орода Мурманска</w:t>
      </w:r>
    </w:p>
    <w:p w:rsidR="00E32772" w:rsidRPr="00E32772" w:rsidRDefault="00DD101B" w:rsidP="00E32772">
      <w:pPr>
        <w:tabs>
          <w:tab w:val="left" w:pos="2226"/>
          <w:tab w:val="center" w:pos="4677"/>
        </w:tabs>
        <w:rPr>
          <w:rFonts w:ascii="Arial" w:hAnsi="Arial" w:cs="Arial"/>
          <w:sz w:val="24"/>
          <w:szCs w:val="24"/>
        </w:rPr>
      </w:pPr>
      <w:r>
        <w:rPr>
          <w:rFonts w:ascii="Arial" w:hAnsi="Arial" w:cs="Arial"/>
          <w:noProof/>
          <w:sz w:val="24"/>
          <w:szCs w:val="24"/>
        </w:rPr>
        <w:pict>
          <v:rect id="_x0000_s1075" style="position:absolute;margin-left:235.25pt;margin-top:11.6pt;width:199.55pt;height:63pt;z-index:-3" strokeweight="1pt">
            <v:textbox style="mso-next-textbox:#_x0000_s1075">
              <w:txbxContent>
                <w:p w:rsidR="00E32772" w:rsidRPr="009D3087" w:rsidRDefault="00E32772" w:rsidP="00E32772">
                  <w:pPr>
                    <w:jc w:val="center"/>
                    <w:rPr>
                      <w:rFonts w:ascii="Arial" w:hAnsi="Arial" w:cs="Arial"/>
                      <w:sz w:val="24"/>
                      <w:szCs w:val="24"/>
                    </w:rPr>
                  </w:pPr>
                  <w:r w:rsidRPr="009D3087">
                    <w:rPr>
                      <w:rFonts w:ascii="Arial" w:hAnsi="Arial" w:cs="Arial"/>
                      <w:sz w:val="24"/>
                      <w:szCs w:val="24"/>
                    </w:rPr>
                    <w:t>Регистрация заявления с прилагаемыми к нему документами и передача его на исполнение</w:t>
                  </w:r>
                </w:p>
                <w:p w:rsidR="00E32772" w:rsidRPr="002D35A6" w:rsidRDefault="00E32772" w:rsidP="00E32772"/>
              </w:txbxContent>
            </v:textbox>
          </v:rect>
        </w:pict>
      </w:r>
    </w:p>
    <w:p w:rsidR="00E32772" w:rsidRPr="00E32772" w:rsidRDefault="00E32772" w:rsidP="00E32772">
      <w:pPr>
        <w:rPr>
          <w:rFonts w:ascii="Arial" w:hAnsi="Arial" w:cs="Arial"/>
          <w:sz w:val="24"/>
          <w:szCs w:val="24"/>
        </w:rPr>
      </w:pPr>
      <w:r w:rsidRPr="00E32772">
        <w:rPr>
          <w:rFonts w:ascii="Arial" w:hAnsi="Arial" w:cs="Arial"/>
          <w:sz w:val="24"/>
          <w:szCs w:val="24"/>
        </w:rPr>
        <w:tab/>
      </w:r>
      <w:r w:rsidRPr="00E32772">
        <w:rPr>
          <w:rFonts w:ascii="Arial" w:hAnsi="Arial" w:cs="Arial"/>
          <w:sz w:val="24"/>
          <w:szCs w:val="24"/>
        </w:rPr>
        <w:tab/>
      </w:r>
      <w:r w:rsidRPr="00E32772">
        <w:rPr>
          <w:rFonts w:ascii="Arial" w:hAnsi="Arial" w:cs="Arial"/>
          <w:sz w:val="24"/>
          <w:szCs w:val="24"/>
        </w:rPr>
        <w:tab/>
      </w:r>
    </w:p>
    <w:p w:rsidR="00E32772" w:rsidRPr="00E32772" w:rsidRDefault="00E32772" w:rsidP="00E32772">
      <w:pPr>
        <w:rPr>
          <w:rFonts w:ascii="Arial" w:hAnsi="Arial" w:cs="Arial"/>
          <w:sz w:val="24"/>
          <w:szCs w:val="24"/>
        </w:rPr>
      </w:pPr>
    </w:p>
    <w:p w:rsidR="00E32772" w:rsidRPr="00E32772" w:rsidRDefault="00E32772" w:rsidP="00E32772">
      <w:pPr>
        <w:jc w:val="center"/>
        <w:rPr>
          <w:rFonts w:ascii="Arial" w:hAnsi="Arial" w:cs="Arial"/>
          <w:sz w:val="24"/>
          <w:szCs w:val="24"/>
        </w:rPr>
      </w:pPr>
      <w:r w:rsidRPr="00E32772">
        <w:rPr>
          <w:rFonts w:ascii="Arial" w:hAnsi="Arial" w:cs="Arial"/>
          <w:sz w:val="24"/>
          <w:szCs w:val="24"/>
        </w:rPr>
        <w:tab/>
      </w:r>
      <w:r w:rsidRPr="00E32772">
        <w:rPr>
          <w:rFonts w:ascii="Arial" w:hAnsi="Arial" w:cs="Arial"/>
          <w:sz w:val="24"/>
          <w:szCs w:val="24"/>
        </w:rPr>
        <w:tab/>
      </w:r>
      <w:r w:rsidRPr="00E32772">
        <w:rPr>
          <w:rFonts w:ascii="Arial" w:hAnsi="Arial" w:cs="Arial"/>
          <w:sz w:val="24"/>
          <w:szCs w:val="24"/>
        </w:rPr>
        <w:tab/>
      </w:r>
      <w:r w:rsidRPr="00E32772">
        <w:rPr>
          <w:rFonts w:ascii="Arial" w:hAnsi="Arial" w:cs="Arial"/>
          <w:sz w:val="24"/>
          <w:szCs w:val="24"/>
        </w:rPr>
        <w:tab/>
      </w:r>
      <w:r w:rsidRPr="00E32772">
        <w:rPr>
          <w:rFonts w:ascii="Arial" w:hAnsi="Arial" w:cs="Arial"/>
          <w:sz w:val="24"/>
          <w:szCs w:val="24"/>
        </w:rPr>
        <w:tab/>
      </w:r>
    </w:p>
    <w:p w:rsidR="00E32772" w:rsidRPr="00E32772" w:rsidRDefault="00E32772" w:rsidP="00E32772">
      <w:pPr>
        <w:rPr>
          <w:rFonts w:ascii="Arial" w:hAnsi="Arial" w:cs="Arial"/>
          <w:sz w:val="24"/>
          <w:szCs w:val="24"/>
        </w:rPr>
      </w:pPr>
    </w:p>
    <w:p w:rsidR="00E32772" w:rsidRPr="00E32772" w:rsidRDefault="00DD101B" w:rsidP="00E32772">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59" type="#_x0000_t32" style="position:absolute;margin-left:334.4pt;margin-top:5.6pt;width:0;height:13.75pt;z-index:33" o:connectortype="straight">
            <v:stroke endarrow="block"/>
          </v:shape>
        </w:pict>
      </w:r>
      <w:r>
        <w:rPr>
          <w:rFonts w:ascii="Arial" w:hAnsi="Arial" w:cs="Arial"/>
          <w:noProof/>
          <w:sz w:val="24"/>
          <w:szCs w:val="24"/>
        </w:rPr>
        <w:pict>
          <v:rect id="_x0000_s1033" style="position:absolute;margin-left:10.7pt;margin-top:12.2pt;width:155pt;height:52.5pt;z-index:8" strokeweight="1pt">
            <v:textbox style="mso-next-textbox:#_x0000_s1033">
              <w:txbxContent>
                <w:p w:rsidR="00E32772" w:rsidRPr="009D3087" w:rsidRDefault="00E32772" w:rsidP="00E32772">
                  <w:pPr>
                    <w:jc w:val="center"/>
                    <w:rPr>
                      <w:rFonts w:ascii="Arial" w:hAnsi="Arial" w:cs="Arial"/>
                      <w:sz w:val="24"/>
                      <w:szCs w:val="24"/>
                    </w:rPr>
                  </w:pPr>
                  <w:r w:rsidRPr="009D3087">
                    <w:rPr>
                      <w:rFonts w:ascii="Arial" w:hAnsi="Arial" w:cs="Arial"/>
                      <w:sz w:val="24"/>
                      <w:szCs w:val="24"/>
                    </w:rPr>
                    <w:t>Возвращение в течение десяти дней заявления</w:t>
                  </w:r>
                  <w:r w:rsidRPr="009D3087">
                    <w:rPr>
                      <w:rFonts w:ascii="Arial" w:hAnsi="Arial" w:cs="Arial"/>
                      <w:sz w:val="28"/>
                      <w:szCs w:val="28"/>
                    </w:rPr>
                    <w:t xml:space="preserve"> </w:t>
                  </w:r>
                  <w:r w:rsidRPr="009D3087">
                    <w:rPr>
                      <w:rFonts w:ascii="Arial" w:hAnsi="Arial" w:cs="Arial"/>
                      <w:sz w:val="24"/>
                      <w:szCs w:val="24"/>
                    </w:rPr>
                    <w:t>Заявителю</w:t>
                  </w:r>
                </w:p>
              </w:txbxContent>
            </v:textbox>
          </v:rect>
        </w:pict>
      </w:r>
    </w:p>
    <w:p w:rsidR="00E32772" w:rsidRPr="00E32772" w:rsidRDefault="00DD101B" w:rsidP="00E32772">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51" type="#_x0000_t202" style="position:absolute;margin-left:175.05pt;margin-top:5.55pt;width:38.5pt;height:18.5pt;z-index:25" filled="f" stroked="f">
            <v:textbox style="mso-next-textbox:#_x0000_s1051">
              <w:txbxContent>
                <w:p w:rsidR="00E32772" w:rsidRPr="00835976" w:rsidRDefault="00E32772" w:rsidP="00E32772">
                  <w:pPr>
                    <w:rPr>
                      <w:sz w:val="24"/>
                      <w:szCs w:val="24"/>
                    </w:rPr>
                  </w:pPr>
                  <w:r w:rsidRPr="00835976">
                    <w:rPr>
                      <w:rFonts w:ascii="Arial" w:hAnsi="Arial" w:cs="Arial"/>
                      <w:sz w:val="24"/>
                      <w:szCs w:val="24"/>
                    </w:rPr>
                    <w:t>нет</w:t>
                  </w:r>
                  <w:r w:rsidRPr="00835976">
                    <w:rPr>
                      <w:sz w:val="24"/>
                      <w:szCs w:val="24"/>
                    </w:rPr>
                    <w:t xml:space="preserve">   </w:t>
                  </w:r>
                </w:p>
                <w:p w:rsidR="00E32772" w:rsidRDefault="00E32772" w:rsidP="00E32772">
                  <w:pPr>
                    <w:rPr>
                      <w:sz w:val="18"/>
                      <w:szCs w:val="18"/>
                    </w:rPr>
                  </w:pPr>
                </w:p>
              </w:txbxContent>
            </v:textbox>
          </v:shape>
        </w:pict>
      </w:r>
      <w:r>
        <w:rPr>
          <w:rFonts w:ascii="Arial" w:hAnsi="Arial" w:cs="Arial"/>
          <w:noProof/>
          <w:sz w:val="24"/>
          <w:szCs w:val="24"/>
        </w:rPr>
        <w:pict>
          <v:rect id="_x0000_s1027" style="position:absolute;margin-left:235.1pt;margin-top:5.55pt;width:199.7pt;height:45.35pt;z-index:2" strokeweight="1pt">
            <v:textbox style="mso-next-textbox:#_x0000_s1027">
              <w:txbxContent>
                <w:p w:rsidR="00E32772" w:rsidRPr="009D3087" w:rsidRDefault="00E32772" w:rsidP="00E32772">
                  <w:pPr>
                    <w:spacing w:line="216" w:lineRule="auto"/>
                    <w:jc w:val="center"/>
                    <w:rPr>
                      <w:rFonts w:ascii="Arial" w:hAnsi="Arial" w:cs="Arial"/>
                      <w:sz w:val="24"/>
                      <w:szCs w:val="24"/>
                    </w:rPr>
                  </w:pPr>
                  <w:r w:rsidRPr="009D3087">
                    <w:rPr>
                      <w:rFonts w:ascii="Arial" w:hAnsi="Arial" w:cs="Arial"/>
                      <w:sz w:val="24"/>
                      <w:szCs w:val="24"/>
                    </w:rPr>
                    <w:t>Полномочия Заявителя и документы соответствуют установленным требованиям</w:t>
                  </w:r>
                </w:p>
              </w:txbxContent>
            </v:textbox>
          </v:rect>
        </w:pict>
      </w:r>
    </w:p>
    <w:p w:rsidR="00E32772" w:rsidRPr="00E32772" w:rsidRDefault="00DD101B" w:rsidP="00E32772">
      <w:pPr>
        <w:rPr>
          <w:rFonts w:ascii="Arial" w:hAnsi="Arial" w:cs="Arial"/>
          <w:sz w:val="24"/>
          <w:szCs w:val="24"/>
        </w:rPr>
      </w:pPr>
      <w:r>
        <w:rPr>
          <w:rFonts w:ascii="Arial" w:hAnsi="Arial" w:cs="Arial"/>
          <w:noProof/>
          <w:sz w:val="24"/>
          <w:szCs w:val="24"/>
        </w:rPr>
        <w:pict>
          <v:shape id="_x0000_s1063" type="#_x0000_t32" style="position:absolute;margin-left:165.7pt;margin-top:10.25pt;width:67.4pt;height:0;flip:x;z-index:37" o:connectortype="straight">
            <v:stroke endarrow="block"/>
          </v:shape>
        </w:pict>
      </w:r>
    </w:p>
    <w:p w:rsidR="00E32772" w:rsidRPr="00E32772" w:rsidRDefault="00E32772" w:rsidP="00E32772">
      <w:pPr>
        <w:tabs>
          <w:tab w:val="left" w:pos="1409"/>
        </w:tabs>
        <w:rPr>
          <w:rFonts w:ascii="Arial" w:hAnsi="Arial" w:cs="Arial"/>
          <w:sz w:val="24"/>
          <w:szCs w:val="24"/>
        </w:rPr>
      </w:pPr>
      <w:r w:rsidRPr="00E32772">
        <w:rPr>
          <w:rFonts w:ascii="Arial" w:hAnsi="Arial" w:cs="Arial"/>
          <w:sz w:val="24"/>
          <w:szCs w:val="24"/>
        </w:rPr>
        <w:tab/>
      </w:r>
    </w:p>
    <w:p w:rsidR="00E32772" w:rsidRPr="00E32772" w:rsidRDefault="00DD101B" w:rsidP="00E32772">
      <w:pPr>
        <w:rPr>
          <w:rFonts w:ascii="Arial" w:hAnsi="Arial" w:cs="Arial"/>
          <w:sz w:val="24"/>
          <w:szCs w:val="24"/>
        </w:rPr>
      </w:pPr>
      <w:r>
        <w:rPr>
          <w:rFonts w:ascii="Arial" w:hAnsi="Arial" w:cs="Arial"/>
          <w:noProof/>
          <w:sz w:val="24"/>
          <w:szCs w:val="24"/>
        </w:rPr>
        <w:pict>
          <v:shape id="_x0000_s1046" type="#_x0000_t202" style="position:absolute;margin-left:337.1pt;margin-top:9.55pt;width:31.65pt;height:21.15pt;z-index:20" filled="f" stroked="f">
            <v:textbox style="mso-next-textbox:#_x0000_s1046">
              <w:txbxContent>
                <w:p w:rsidR="00E32772" w:rsidRPr="00835976" w:rsidRDefault="00E32772" w:rsidP="00E32772">
                  <w:pPr>
                    <w:rPr>
                      <w:rFonts w:ascii="Arial" w:hAnsi="Arial" w:cs="Arial"/>
                      <w:sz w:val="24"/>
                      <w:szCs w:val="24"/>
                    </w:rPr>
                  </w:pPr>
                  <w:r w:rsidRPr="00835976">
                    <w:rPr>
                      <w:rFonts w:ascii="Arial" w:hAnsi="Arial" w:cs="Arial"/>
                      <w:sz w:val="24"/>
                      <w:szCs w:val="24"/>
                    </w:rPr>
                    <w:t>да</w:t>
                  </w:r>
                </w:p>
              </w:txbxContent>
            </v:textbox>
          </v:shape>
        </w:pict>
      </w:r>
      <w:r>
        <w:rPr>
          <w:rFonts w:ascii="Arial" w:hAnsi="Arial" w:cs="Arial"/>
          <w:noProof/>
          <w:sz w:val="24"/>
          <w:szCs w:val="24"/>
        </w:rPr>
        <w:pict>
          <v:shape id="_x0000_s1028" style="position:absolute;margin-left:334.4pt;margin-top:9.55pt;width:27pt;height:21.15pt;z-index:3" coordsize="1,286" path="m,l,286e" filled="f">
            <v:stroke endarrow="block"/>
            <v:path arrowok="t"/>
          </v:shape>
        </w:pict>
      </w:r>
    </w:p>
    <w:p w:rsidR="00E32772" w:rsidRPr="00E32772" w:rsidRDefault="00E32772" w:rsidP="00E32772">
      <w:pPr>
        <w:rPr>
          <w:rFonts w:ascii="Arial" w:hAnsi="Arial" w:cs="Arial"/>
          <w:sz w:val="24"/>
          <w:szCs w:val="24"/>
        </w:rPr>
      </w:pPr>
      <w:r w:rsidRPr="00E32772">
        <w:rPr>
          <w:rFonts w:ascii="Arial" w:hAnsi="Arial" w:cs="Arial"/>
          <w:sz w:val="24"/>
          <w:szCs w:val="24"/>
        </w:rPr>
        <w:t xml:space="preserve">                                     </w:t>
      </w:r>
    </w:p>
    <w:p w:rsidR="00E32772" w:rsidRPr="00E32772" w:rsidRDefault="00DD101B" w:rsidP="00E32772">
      <w:pPr>
        <w:tabs>
          <w:tab w:val="left" w:pos="8295"/>
        </w:tabs>
        <w:rPr>
          <w:rFonts w:ascii="Arial" w:hAnsi="Arial" w:cs="Arial"/>
          <w:sz w:val="24"/>
          <w:szCs w:val="24"/>
        </w:rPr>
      </w:pPr>
      <w:r>
        <w:rPr>
          <w:rFonts w:ascii="Arial" w:hAnsi="Arial" w:cs="Arial"/>
          <w:noProof/>
          <w:sz w:val="24"/>
          <w:szCs w:val="24"/>
        </w:rPr>
        <w:pict>
          <v:rect id="_x0000_s1068" style="position:absolute;margin-left:10.85pt;margin-top:3.1pt;width:155pt;height:93pt;z-index:41" strokeweight="1pt">
            <v:textbox style="mso-next-textbox:#_x0000_s1068">
              <w:txbxContent>
                <w:p w:rsidR="00E32772" w:rsidRPr="009D3087" w:rsidRDefault="00E32772" w:rsidP="00E32772">
                  <w:pPr>
                    <w:spacing w:line="204" w:lineRule="auto"/>
                    <w:jc w:val="center"/>
                    <w:rPr>
                      <w:rFonts w:ascii="Arial" w:hAnsi="Arial" w:cs="Arial"/>
                      <w:sz w:val="24"/>
                      <w:szCs w:val="24"/>
                    </w:rPr>
                  </w:pPr>
                  <w:r w:rsidRPr="009D3087">
                    <w:rPr>
                      <w:rFonts w:ascii="Arial" w:hAnsi="Arial" w:cs="Arial"/>
                      <w:sz w:val="24"/>
                      <w:szCs w:val="24"/>
                    </w:rPr>
                    <w:t>Подготовка проекта постановления администрации города Мурманска об отказе в предоставлении земельного участка</w:t>
                  </w:r>
                </w:p>
              </w:txbxContent>
            </v:textbox>
          </v:rect>
        </w:pict>
      </w:r>
      <w:r>
        <w:rPr>
          <w:rFonts w:ascii="Arial" w:hAnsi="Arial" w:cs="Arial"/>
          <w:noProof/>
          <w:sz w:val="24"/>
          <w:szCs w:val="24"/>
        </w:rPr>
        <w:pict>
          <v:rect id="_x0000_s1047" style="position:absolute;margin-left:235.25pt;margin-top:3.1pt;width:199.7pt;height:93pt;z-index:21" strokeweight="1pt">
            <v:textbox style="mso-next-textbox:#_x0000_s1047">
              <w:txbxContent>
                <w:p w:rsidR="00E32772" w:rsidRPr="009D3087" w:rsidRDefault="00E32772" w:rsidP="00E32772">
                  <w:pPr>
                    <w:spacing w:line="204" w:lineRule="auto"/>
                    <w:jc w:val="center"/>
                    <w:rPr>
                      <w:rFonts w:ascii="Arial" w:hAnsi="Arial" w:cs="Arial"/>
                      <w:sz w:val="24"/>
                      <w:szCs w:val="24"/>
                    </w:rPr>
                  </w:pPr>
                  <w:r w:rsidRPr="009D3087">
                    <w:rPr>
                      <w:rFonts w:ascii="Arial" w:hAnsi="Arial" w:cs="Arial"/>
                      <w:sz w:val="24"/>
                      <w:szCs w:val="24"/>
                    </w:rPr>
                    <w:t>Прекращение права аренды, постоянного (бессрочного), безвозмездного пользования на земельный участок предыдущим правообладателем земельного участка</w:t>
                  </w:r>
                </w:p>
              </w:txbxContent>
            </v:textbox>
          </v:rect>
        </w:pict>
      </w:r>
      <w:r w:rsidR="00E32772" w:rsidRPr="00E32772">
        <w:rPr>
          <w:rFonts w:ascii="Arial" w:hAnsi="Arial" w:cs="Arial"/>
          <w:sz w:val="24"/>
          <w:szCs w:val="24"/>
        </w:rPr>
        <w:t xml:space="preserve">                                                                                                                                                                         </w:t>
      </w:r>
    </w:p>
    <w:p w:rsidR="00E32772" w:rsidRPr="00E32772" w:rsidRDefault="00DD101B" w:rsidP="00E32772">
      <w:pPr>
        <w:tabs>
          <w:tab w:val="left" w:pos="5408"/>
          <w:tab w:val="left" w:pos="7650"/>
        </w:tabs>
        <w:rPr>
          <w:rFonts w:ascii="Arial" w:hAnsi="Arial" w:cs="Arial"/>
          <w:sz w:val="24"/>
          <w:szCs w:val="24"/>
          <w:vertAlign w:val="superscript"/>
        </w:rPr>
      </w:pPr>
      <w:r w:rsidRPr="00DD101B">
        <w:rPr>
          <w:rFonts w:ascii="Arial" w:hAnsi="Arial" w:cs="Arial"/>
          <w:noProof/>
          <w:sz w:val="24"/>
          <w:szCs w:val="24"/>
        </w:rPr>
        <w:pict>
          <v:shape id="_x0000_s1026" type="#_x0000_t202" style="position:absolute;margin-left:181.8pt;margin-top:10.05pt;width:39.75pt;height:19.35pt;z-index:1" filled="f" stroked="f">
            <v:textbox style="mso-next-textbox:#_x0000_s1026">
              <w:txbxContent>
                <w:p w:rsidR="00E32772" w:rsidRPr="00835976" w:rsidRDefault="00E32772" w:rsidP="00E32772">
                  <w:pPr>
                    <w:rPr>
                      <w:rFonts w:ascii="Arial" w:hAnsi="Arial" w:cs="Arial"/>
                      <w:sz w:val="24"/>
                      <w:szCs w:val="24"/>
                    </w:rPr>
                  </w:pPr>
                  <w:r w:rsidRPr="00835976">
                    <w:rPr>
                      <w:rFonts w:ascii="Arial" w:hAnsi="Arial" w:cs="Arial"/>
                      <w:sz w:val="24"/>
                      <w:szCs w:val="24"/>
                    </w:rPr>
                    <w:t xml:space="preserve">нет   </w:t>
                  </w:r>
                </w:p>
                <w:p w:rsidR="00E32772" w:rsidRPr="009D3087" w:rsidRDefault="00E32772" w:rsidP="00E32772">
                  <w:pPr>
                    <w:rPr>
                      <w:rFonts w:ascii="Arial" w:hAnsi="Arial" w:cs="Arial"/>
                      <w:sz w:val="18"/>
                      <w:szCs w:val="18"/>
                    </w:rPr>
                  </w:pPr>
                </w:p>
              </w:txbxContent>
            </v:textbox>
          </v:shape>
        </w:pict>
      </w:r>
      <w:r w:rsidRPr="00DD101B">
        <w:rPr>
          <w:rFonts w:ascii="Arial" w:hAnsi="Arial" w:cs="Arial"/>
          <w:noProof/>
          <w:sz w:val="24"/>
          <w:szCs w:val="24"/>
        </w:rPr>
        <w:pict>
          <v:shape id="_x0000_s1060" type="#_x0000_t32" style="position:absolute;margin-left:88.3pt;margin-top:10.05pt;width:.05pt;height:23.95pt;z-index:34" o:connectortype="straight">
            <v:stroke endarrow="block"/>
          </v:shape>
        </w:pict>
      </w:r>
      <w:r w:rsidR="00E32772" w:rsidRPr="00E32772">
        <w:rPr>
          <w:rFonts w:ascii="Arial" w:hAnsi="Arial" w:cs="Arial"/>
          <w:sz w:val="24"/>
          <w:szCs w:val="24"/>
        </w:rPr>
        <w:t xml:space="preserve">                      </w:t>
      </w:r>
      <w:r w:rsidR="00E32772" w:rsidRPr="00E32772">
        <w:rPr>
          <w:rFonts w:ascii="Arial" w:hAnsi="Arial" w:cs="Arial"/>
          <w:sz w:val="24"/>
          <w:szCs w:val="24"/>
        </w:rPr>
        <w:tab/>
      </w:r>
      <w:r w:rsidR="00E32772" w:rsidRPr="00E32772">
        <w:rPr>
          <w:rFonts w:ascii="Arial" w:hAnsi="Arial" w:cs="Arial"/>
          <w:sz w:val="24"/>
          <w:szCs w:val="24"/>
          <w:vertAlign w:val="superscript"/>
        </w:rPr>
        <w:tab/>
      </w:r>
    </w:p>
    <w:p w:rsidR="00E32772" w:rsidRPr="00E32772" w:rsidRDefault="00E32772" w:rsidP="00E32772">
      <w:pPr>
        <w:rPr>
          <w:rFonts w:ascii="Arial" w:hAnsi="Arial" w:cs="Arial"/>
          <w:sz w:val="24"/>
          <w:szCs w:val="24"/>
        </w:rPr>
      </w:pPr>
    </w:p>
    <w:p w:rsidR="00E32772" w:rsidRPr="00E32772" w:rsidRDefault="00DD101B" w:rsidP="00E32772">
      <w:pPr>
        <w:tabs>
          <w:tab w:val="left" w:pos="3595"/>
        </w:tabs>
        <w:rPr>
          <w:rFonts w:ascii="Arial" w:hAnsi="Arial" w:cs="Arial"/>
          <w:sz w:val="24"/>
          <w:szCs w:val="24"/>
        </w:rPr>
      </w:pPr>
      <w:r>
        <w:rPr>
          <w:rFonts w:ascii="Arial" w:hAnsi="Arial" w:cs="Arial"/>
          <w:noProof/>
          <w:sz w:val="24"/>
          <w:szCs w:val="24"/>
        </w:rPr>
        <w:pict>
          <v:shape id="_x0000_s1069" type="#_x0000_t32" style="position:absolute;margin-left:165.85pt;margin-top:6.35pt;width:69.4pt;height:0;flip:x;z-index:42" o:connectortype="straight">
            <v:stroke endarrow="block"/>
          </v:shape>
        </w:pict>
      </w:r>
      <w:r w:rsidR="00E32772" w:rsidRPr="00E32772">
        <w:rPr>
          <w:rFonts w:ascii="Arial" w:hAnsi="Arial" w:cs="Arial"/>
          <w:sz w:val="24"/>
          <w:szCs w:val="24"/>
        </w:rPr>
        <w:tab/>
      </w:r>
    </w:p>
    <w:p w:rsidR="00E32772" w:rsidRPr="00E32772" w:rsidRDefault="00E32772" w:rsidP="00E32772">
      <w:pPr>
        <w:tabs>
          <w:tab w:val="left" w:pos="8175"/>
        </w:tabs>
        <w:rPr>
          <w:rFonts w:ascii="Arial" w:hAnsi="Arial" w:cs="Arial"/>
          <w:sz w:val="24"/>
          <w:szCs w:val="24"/>
        </w:rPr>
      </w:pPr>
      <w:r w:rsidRPr="00E32772">
        <w:rPr>
          <w:rFonts w:ascii="Arial" w:hAnsi="Arial" w:cs="Arial"/>
          <w:sz w:val="24"/>
          <w:szCs w:val="24"/>
        </w:rPr>
        <w:tab/>
      </w:r>
    </w:p>
    <w:p w:rsidR="00E32772" w:rsidRPr="00E32772" w:rsidRDefault="00E32772" w:rsidP="00E32772">
      <w:pPr>
        <w:tabs>
          <w:tab w:val="left" w:pos="3420"/>
          <w:tab w:val="left" w:pos="5325"/>
          <w:tab w:val="right" w:pos="9978"/>
        </w:tabs>
        <w:rPr>
          <w:rFonts w:ascii="Arial" w:hAnsi="Arial" w:cs="Arial"/>
          <w:sz w:val="24"/>
          <w:szCs w:val="24"/>
        </w:rPr>
      </w:pPr>
      <w:r w:rsidRPr="00E32772">
        <w:rPr>
          <w:rFonts w:ascii="Arial" w:hAnsi="Arial" w:cs="Arial"/>
          <w:sz w:val="24"/>
          <w:szCs w:val="24"/>
        </w:rPr>
        <w:tab/>
      </w:r>
    </w:p>
    <w:p w:rsidR="00E32772" w:rsidRPr="00E32772" w:rsidRDefault="00DD101B" w:rsidP="00E32772">
      <w:pPr>
        <w:tabs>
          <w:tab w:val="left" w:pos="3534"/>
          <w:tab w:val="left" w:pos="8191"/>
          <w:tab w:val="left" w:pos="8231"/>
        </w:tabs>
        <w:rPr>
          <w:rFonts w:ascii="Arial" w:hAnsi="Arial" w:cs="Arial"/>
          <w:sz w:val="24"/>
          <w:szCs w:val="24"/>
        </w:rPr>
      </w:pPr>
      <w:r>
        <w:rPr>
          <w:rFonts w:ascii="Arial" w:hAnsi="Arial" w:cs="Arial"/>
          <w:noProof/>
          <w:sz w:val="24"/>
          <w:szCs w:val="24"/>
        </w:rPr>
        <w:pict>
          <v:shape id="_x0000_s1049" type="#_x0000_t202" style="position:absolute;margin-left:337.1pt;margin-top:9.55pt;width:31.65pt;height:21pt;z-index:23" filled="f" stroked="f">
            <v:textbox style="mso-next-textbox:#_x0000_s1049">
              <w:txbxContent>
                <w:p w:rsidR="00E32772" w:rsidRPr="00835976" w:rsidRDefault="00E32772" w:rsidP="00E32772">
                  <w:pPr>
                    <w:rPr>
                      <w:rFonts w:ascii="Arial" w:hAnsi="Arial" w:cs="Arial"/>
                      <w:sz w:val="24"/>
                      <w:szCs w:val="24"/>
                    </w:rPr>
                  </w:pPr>
                  <w:r w:rsidRPr="00835976">
                    <w:rPr>
                      <w:rFonts w:ascii="Arial" w:hAnsi="Arial" w:cs="Arial"/>
                      <w:sz w:val="24"/>
                      <w:szCs w:val="24"/>
                    </w:rPr>
                    <w:t>да</w:t>
                  </w:r>
                </w:p>
              </w:txbxContent>
            </v:textbox>
          </v:shape>
        </w:pict>
      </w:r>
      <w:r>
        <w:rPr>
          <w:rFonts w:ascii="Arial" w:hAnsi="Arial" w:cs="Arial"/>
          <w:noProof/>
          <w:sz w:val="24"/>
          <w:szCs w:val="24"/>
        </w:rPr>
        <w:pict>
          <v:shape id="_x0000_s1074" style="position:absolute;margin-left:88.35pt;margin-top:13.3pt;width:5pt;height:17.25pt;z-index:47" coordsize="1,286" path="m,l,286e" filled="f">
            <v:stroke endarrow="block"/>
            <v:path arrowok="t"/>
          </v:shape>
        </w:pict>
      </w:r>
      <w:r>
        <w:rPr>
          <w:rFonts w:ascii="Arial" w:hAnsi="Arial" w:cs="Arial"/>
          <w:noProof/>
          <w:sz w:val="24"/>
          <w:szCs w:val="24"/>
        </w:rPr>
        <w:pict>
          <v:shape id="_x0000_s1048" style="position:absolute;margin-left:337.1pt;margin-top:13.3pt;width:5pt;height:17.25pt;z-index:22" coordsize="1,286" path="m,l,286e" filled="f">
            <v:stroke endarrow="block"/>
            <v:path arrowok="t"/>
          </v:shape>
        </w:pict>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t xml:space="preserve">                             </w:t>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p>
    <w:p w:rsidR="00E32772" w:rsidRPr="00E32772" w:rsidRDefault="00DD101B" w:rsidP="00E32772">
      <w:pPr>
        <w:tabs>
          <w:tab w:val="left" w:pos="6840"/>
        </w:tabs>
        <w:rPr>
          <w:rFonts w:ascii="Arial" w:hAnsi="Arial" w:cs="Arial"/>
          <w:sz w:val="24"/>
          <w:szCs w:val="24"/>
        </w:rPr>
      </w:pPr>
      <w:r>
        <w:rPr>
          <w:rFonts w:ascii="Arial" w:hAnsi="Arial" w:cs="Arial"/>
          <w:noProof/>
          <w:sz w:val="24"/>
          <w:szCs w:val="24"/>
        </w:rPr>
        <w:pict>
          <v:rect id="_x0000_s1062" style="position:absolute;margin-left:6.4pt;margin-top:2.95pt;width:159.3pt;height:71.7pt;z-index:36" strokeweight="1pt">
            <v:textbox style="mso-next-textbox:#_x0000_s1062">
              <w:txbxContent>
                <w:p w:rsidR="00E32772" w:rsidRPr="009D3087" w:rsidRDefault="00E32772" w:rsidP="00E32772">
                  <w:pPr>
                    <w:jc w:val="center"/>
                    <w:rPr>
                      <w:rFonts w:ascii="Arial" w:hAnsi="Arial" w:cs="Arial"/>
                      <w:sz w:val="24"/>
                      <w:szCs w:val="24"/>
                    </w:rPr>
                  </w:pPr>
                  <w:r w:rsidRPr="009D3087">
                    <w:rPr>
                      <w:rFonts w:ascii="Arial" w:hAnsi="Arial" w:cs="Arial"/>
                      <w:sz w:val="24"/>
                      <w:szCs w:val="24"/>
                    </w:rPr>
                    <w:t>Выдача Заявителю постановления администрации города Мурманска</w:t>
                  </w:r>
                </w:p>
              </w:txbxContent>
            </v:textbox>
          </v:rect>
        </w:pict>
      </w:r>
      <w:r>
        <w:rPr>
          <w:rFonts w:ascii="Arial" w:hAnsi="Arial" w:cs="Arial"/>
          <w:noProof/>
          <w:sz w:val="24"/>
          <w:szCs w:val="24"/>
        </w:rPr>
        <w:pict>
          <v:rect id="_x0000_s1029" style="position:absolute;margin-left:233.1pt;margin-top:2.95pt;width:199.5pt;height:76.25pt;z-index:4" strokeweight="1pt">
            <v:textbox style="mso-next-textbox:#_x0000_s1029">
              <w:txbxContent>
                <w:p w:rsidR="00E32772" w:rsidRPr="009D3087" w:rsidRDefault="00E32772" w:rsidP="00E32772">
                  <w:pPr>
                    <w:jc w:val="center"/>
                    <w:rPr>
                      <w:rFonts w:ascii="Arial" w:hAnsi="Arial" w:cs="Arial"/>
                      <w:sz w:val="24"/>
                      <w:szCs w:val="24"/>
                    </w:rPr>
                  </w:pPr>
                  <w:r w:rsidRPr="009D3087">
                    <w:rPr>
                      <w:rFonts w:ascii="Arial" w:hAnsi="Arial" w:cs="Arial"/>
                      <w:sz w:val="24"/>
                      <w:szCs w:val="24"/>
                    </w:rPr>
                    <w:t>Подготовка  проекта постановления администрации города Мурманска о предоставлении земельного участка или проекта договора</w:t>
                  </w:r>
                </w:p>
              </w:txbxContent>
            </v:textbox>
          </v:rect>
        </w:pict>
      </w:r>
    </w:p>
    <w:p w:rsidR="00E32772" w:rsidRPr="00E32772" w:rsidRDefault="00E32772" w:rsidP="00E32772">
      <w:pPr>
        <w:tabs>
          <w:tab w:val="left" w:pos="3420"/>
        </w:tabs>
        <w:rPr>
          <w:rFonts w:ascii="Arial" w:hAnsi="Arial" w:cs="Arial"/>
          <w:sz w:val="24"/>
          <w:szCs w:val="24"/>
        </w:rPr>
      </w:pPr>
    </w:p>
    <w:p w:rsidR="00E32772" w:rsidRPr="00E32772" w:rsidRDefault="00E32772" w:rsidP="00E32772">
      <w:pPr>
        <w:tabs>
          <w:tab w:val="left" w:pos="2730"/>
        </w:tabs>
        <w:rPr>
          <w:rFonts w:ascii="Arial" w:hAnsi="Arial" w:cs="Arial"/>
          <w:sz w:val="24"/>
          <w:szCs w:val="24"/>
        </w:rPr>
      </w:pPr>
      <w:r w:rsidRPr="00E32772">
        <w:rPr>
          <w:rFonts w:ascii="Arial" w:hAnsi="Arial" w:cs="Arial"/>
          <w:sz w:val="24"/>
          <w:szCs w:val="24"/>
        </w:rPr>
        <w:tab/>
        <w:t xml:space="preserve">       </w:t>
      </w:r>
    </w:p>
    <w:p w:rsidR="00E32772" w:rsidRPr="00E32772" w:rsidRDefault="00E32772" w:rsidP="00E32772">
      <w:pPr>
        <w:tabs>
          <w:tab w:val="left" w:pos="8497"/>
        </w:tabs>
        <w:rPr>
          <w:rFonts w:ascii="Arial" w:hAnsi="Arial" w:cs="Arial"/>
          <w:sz w:val="24"/>
          <w:szCs w:val="24"/>
        </w:rPr>
      </w:pPr>
      <w:r w:rsidRPr="00E32772">
        <w:rPr>
          <w:rFonts w:ascii="Arial" w:hAnsi="Arial" w:cs="Arial"/>
          <w:sz w:val="24"/>
          <w:szCs w:val="24"/>
        </w:rPr>
        <w:t xml:space="preserve"> </w:t>
      </w:r>
      <w:r w:rsidRPr="00E32772">
        <w:rPr>
          <w:rFonts w:ascii="Arial" w:hAnsi="Arial" w:cs="Arial"/>
          <w:sz w:val="24"/>
          <w:szCs w:val="24"/>
        </w:rPr>
        <w:tab/>
      </w:r>
    </w:p>
    <w:p w:rsidR="00E32772" w:rsidRPr="00E32772" w:rsidRDefault="00E32772" w:rsidP="00E32772">
      <w:pPr>
        <w:tabs>
          <w:tab w:val="left" w:pos="6434"/>
          <w:tab w:val="left" w:pos="6618"/>
        </w:tabs>
        <w:rPr>
          <w:rFonts w:ascii="Arial" w:hAnsi="Arial" w:cs="Arial"/>
          <w:sz w:val="24"/>
          <w:szCs w:val="24"/>
        </w:rPr>
      </w:pPr>
      <w:r w:rsidRPr="00E32772">
        <w:rPr>
          <w:rFonts w:ascii="Arial" w:hAnsi="Arial" w:cs="Arial"/>
          <w:sz w:val="24"/>
          <w:szCs w:val="24"/>
        </w:rPr>
        <w:tab/>
      </w:r>
      <w:r w:rsidRPr="00E32772">
        <w:rPr>
          <w:rFonts w:ascii="Arial" w:hAnsi="Arial" w:cs="Arial"/>
          <w:sz w:val="24"/>
          <w:szCs w:val="24"/>
        </w:rPr>
        <w:tab/>
      </w:r>
    </w:p>
    <w:p w:rsidR="00E32772" w:rsidRPr="00E32772" w:rsidRDefault="00DD101B" w:rsidP="00E32772">
      <w:pPr>
        <w:tabs>
          <w:tab w:val="left" w:pos="2730"/>
        </w:tabs>
        <w:rPr>
          <w:rFonts w:ascii="Arial" w:hAnsi="Arial" w:cs="Arial"/>
          <w:sz w:val="24"/>
          <w:szCs w:val="24"/>
        </w:rPr>
      </w:pPr>
      <w:r>
        <w:rPr>
          <w:rFonts w:ascii="Arial" w:hAnsi="Arial" w:cs="Arial"/>
          <w:noProof/>
          <w:sz w:val="24"/>
          <w:szCs w:val="24"/>
        </w:rPr>
        <w:pict>
          <v:shape id="_x0000_s1030" style="position:absolute;margin-left:392.2pt;margin-top:10.2pt;width:9pt;height:18.9pt;z-index:5" coordsize="1,286" path="m,l,286e" filled="f">
            <v:stroke endarrow="block"/>
            <v:path arrowok="t"/>
          </v:shape>
        </w:pict>
      </w:r>
      <w:r>
        <w:rPr>
          <w:rFonts w:ascii="Arial" w:hAnsi="Arial" w:cs="Arial"/>
          <w:noProof/>
          <w:sz w:val="24"/>
          <w:szCs w:val="24"/>
        </w:rPr>
        <w:pict>
          <v:shape id="_x0000_s1031" style="position:absolute;margin-left:272.55pt;margin-top:10.2pt;width:9pt;height:18.9pt;z-index:6" coordsize="1,286" path="m,l,286e" filled="f">
            <v:stroke endarrow="block"/>
            <v:path arrowok="t"/>
          </v:shape>
        </w:pict>
      </w:r>
    </w:p>
    <w:p w:rsidR="00E32772" w:rsidRPr="00E32772" w:rsidRDefault="00E32772" w:rsidP="00E32772">
      <w:pPr>
        <w:tabs>
          <w:tab w:val="left" w:pos="7486"/>
        </w:tabs>
        <w:rPr>
          <w:rFonts w:ascii="Arial" w:hAnsi="Arial" w:cs="Arial"/>
          <w:sz w:val="24"/>
          <w:szCs w:val="24"/>
        </w:rPr>
      </w:pPr>
      <w:r w:rsidRPr="00E32772">
        <w:rPr>
          <w:rFonts w:ascii="Arial" w:hAnsi="Arial" w:cs="Arial"/>
          <w:sz w:val="24"/>
          <w:szCs w:val="24"/>
        </w:rPr>
        <w:tab/>
      </w:r>
    </w:p>
    <w:p w:rsidR="00E32772" w:rsidRPr="00E32772" w:rsidRDefault="00DD101B" w:rsidP="00E32772">
      <w:pPr>
        <w:tabs>
          <w:tab w:val="left" w:pos="2730"/>
        </w:tabs>
        <w:jc w:val="right"/>
        <w:rPr>
          <w:rFonts w:ascii="Arial" w:hAnsi="Arial" w:cs="Arial"/>
          <w:sz w:val="24"/>
          <w:szCs w:val="24"/>
        </w:rPr>
      </w:pPr>
      <w:r>
        <w:rPr>
          <w:rFonts w:ascii="Arial" w:hAnsi="Arial" w:cs="Arial"/>
          <w:noProof/>
          <w:sz w:val="24"/>
          <w:szCs w:val="24"/>
        </w:rPr>
        <w:pict>
          <v:rect id="_x0000_s1032" style="position:absolute;left:0;text-align:left;margin-left:349pt;margin-top:1.5pt;width:98.3pt;height:90.1pt;z-index:7" strokeweight="1pt">
            <v:textbox style="mso-next-textbox:#_x0000_s1032">
              <w:txbxContent>
                <w:p w:rsidR="00E32772" w:rsidRPr="009D3087" w:rsidRDefault="00E32772" w:rsidP="00E32772">
                  <w:pPr>
                    <w:jc w:val="center"/>
                    <w:rPr>
                      <w:rFonts w:ascii="Arial" w:hAnsi="Arial" w:cs="Arial"/>
                      <w:sz w:val="24"/>
                      <w:szCs w:val="24"/>
                    </w:rPr>
                  </w:pPr>
                  <w:r w:rsidRPr="009D3087">
                    <w:rPr>
                      <w:rFonts w:ascii="Arial" w:hAnsi="Arial" w:cs="Arial"/>
                      <w:sz w:val="24"/>
                      <w:szCs w:val="24"/>
                    </w:rPr>
                    <w:t>Выдача Заявителю проекта договора на согласование</w:t>
                  </w:r>
                </w:p>
              </w:txbxContent>
            </v:textbox>
          </v:rect>
        </w:pict>
      </w:r>
      <w:r>
        <w:rPr>
          <w:rFonts w:ascii="Arial" w:hAnsi="Arial" w:cs="Arial"/>
          <w:noProof/>
          <w:sz w:val="24"/>
          <w:szCs w:val="24"/>
        </w:rPr>
        <w:pict>
          <v:rect id="_x0000_s1050" style="position:absolute;left:0;text-align:left;margin-left:221.55pt;margin-top:1.5pt;width:106.5pt;height:90.1pt;z-index:24" strokeweight="1pt">
            <v:textbox style="mso-next-textbox:#_x0000_s1050">
              <w:txbxContent>
                <w:p w:rsidR="00E32772" w:rsidRPr="009D3087" w:rsidRDefault="00E32772" w:rsidP="00E32772">
                  <w:pPr>
                    <w:spacing w:line="216" w:lineRule="auto"/>
                    <w:jc w:val="center"/>
                    <w:rPr>
                      <w:rFonts w:ascii="Arial" w:hAnsi="Arial" w:cs="Arial"/>
                      <w:sz w:val="24"/>
                      <w:szCs w:val="24"/>
                    </w:rPr>
                  </w:pPr>
                  <w:r w:rsidRPr="009D3087">
                    <w:rPr>
                      <w:rFonts w:ascii="Arial" w:hAnsi="Arial" w:cs="Arial"/>
                      <w:sz w:val="24"/>
                      <w:szCs w:val="24"/>
                    </w:rPr>
                    <w:t>Выдача Заявителю постановления администрации города Мурманска</w:t>
                  </w:r>
                </w:p>
                <w:p w:rsidR="00E32772" w:rsidRPr="00E44C6E" w:rsidRDefault="00E32772" w:rsidP="00E32772">
                  <w:pPr>
                    <w:jc w:val="center"/>
                  </w:pPr>
                </w:p>
              </w:txbxContent>
            </v:textbox>
          </v:rect>
        </w:pict>
      </w:r>
    </w:p>
    <w:p w:rsidR="00E32772" w:rsidRPr="00E32772" w:rsidRDefault="00E32772" w:rsidP="00E32772">
      <w:pPr>
        <w:tabs>
          <w:tab w:val="left" w:pos="2730"/>
          <w:tab w:val="left" w:pos="6789"/>
        </w:tabs>
        <w:rPr>
          <w:rFonts w:ascii="Arial" w:hAnsi="Arial" w:cs="Arial"/>
          <w:sz w:val="24"/>
          <w:szCs w:val="24"/>
        </w:rPr>
      </w:pPr>
    </w:p>
    <w:p w:rsidR="00E32772" w:rsidRPr="00E32772" w:rsidRDefault="00E32772" w:rsidP="00E32772">
      <w:pPr>
        <w:tabs>
          <w:tab w:val="left" w:pos="2730"/>
        </w:tabs>
        <w:rPr>
          <w:rFonts w:ascii="Arial" w:hAnsi="Arial" w:cs="Arial"/>
          <w:sz w:val="24"/>
          <w:szCs w:val="24"/>
        </w:rPr>
      </w:pPr>
    </w:p>
    <w:p w:rsidR="00E32772" w:rsidRPr="00E32772" w:rsidRDefault="00E32772" w:rsidP="00E32772">
      <w:pPr>
        <w:tabs>
          <w:tab w:val="left" w:pos="2730"/>
        </w:tabs>
        <w:rPr>
          <w:rFonts w:ascii="Arial" w:hAnsi="Arial" w:cs="Arial"/>
          <w:sz w:val="24"/>
          <w:szCs w:val="24"/>
        </w:rPr>
      </w:pPr>
    </w:p>
    <w:p w:rsidR="00E32772" w:rsidRDefault="00E32772" w:rsidP="00E32772">
      <w:pPr>
        <w:ind w:left="3000"/>
        <w:jc w:val="center"/>
        <w:rPr>
          <w:rFonts w:ascii="Arial" w:hAnsi="Arial" w:cs="Arial"/>
          <w:sz w:val="24"/>
          <w:szCs w:val="24"/>
        </w:rPr>
      </w:pPr>
    </w:p>
    <w:p w:rsidR="00472A3D" w:rsidRDefault="00472A3D" w:rsidP="00E32772">
      <w:pPr>
        <w:ind w:left="3000"/>
        <w:jc w:val="center"/>
        <w:rPr>
          <w:rFonts w:ascii="Arial" w:hAnsi="Arial" w:cs="Arial"/>
          <w:sz w:val="24"/>
          <w:szCs w:val="24"/>
        </w:rPr>
      </w:pPr>
    </w:p>
    <w:p w:rsidR="00472A3D" w:rsidRDefault="00DD101B" w:rsidP="00E32772">
      <w:pPr>
        <w:ind w:left="3000"/>
        <w:jc w:val="center"/>
        <w:rPr>
          <w:rFonts w:ascii="Arial" w:hAnsi="Arial" w:cs="Arial"/>
          <w:sz w:val="24"/>
          <w:szCs w:val="24"/>
        </w:rPr>
      </w:pPr>
      <w:r>
        <w:rPr>
          <w:rFonts w:ascii="Arial" w:hAnsi="Arial" w:cs="Arial"/>
          <w:noProof/>
          <w:sz w:val="24"/>
          <w:szCs w:val="24"/>
        </w:rPr>
        <w:pict>
          <v:shape id="_x0000_s1079" style="position:absolute;left:0;text-align:left;margin-left:395.2pt;margin-top:8.8pt;width:9pt;height:13.65pt;z-index:49" coordsize="1,286" path="m,l,286e" filled="f">
            <v:stroke endarrow="block"/>
            <v:path arrowok="t"/>
          </v:shape>
        </w:pict>
      </w:r>
    </w:p>
    <w:p w:rsidR="00472A3D" w:rsidRDefault="00DD101B" w:rsidP="00E32772">
      <w:pPr>
        <w:ind w:left="3000"/>
        <w:jc w:val="center"/>
        <w:rPr>
          <w:rFonts w:ascii="Arial" w:hAnsi="Arial" w:cs="Arial"/>
          <w:sz w:val="24"/>
          <w:szCs w:val="24"/>
        </w:rPr>
      </w:pPr>
      <w:r>
        <w:rPr>
          <w:rFonts w:ascii="Arial" w:hAnsi="Arial" w:cs="Arial"/>
          <w:noProof/>
          <w:sz w:val="24"/>
          <w:szCs w:val="24"/>
        </w:rPr>
        <w:pict>
          <v:rect id="_x0000_s1078" style="position:absolute;left:0;text-align:left;margin-left:349pt;margin-top:8.65pt;width:98.3pt;height:53.25pt;z-index:48" strokeweight="1pt">
            <v:textbox style="mso-next-textbox:#_x0000_s1078">
              <w:txbxContent>
                <w:p w:rsidR="00472A3D" w:rsidRPr="009D3087" w:rsidRDefault="00472A3D" w:rsidP="00472A3D">
                  <w:pPr>
                    <w:jc w:val="center"/>
                    <w:rPr>
                      <w:rFonts w:ascii="Arial" w:hAnsi="Arial" w:cs="Arial"/>
                      <w:sz w:val="24"/>
                      <w:szCs w:val="24"/>
                    </w:rPr>
                  </w:pPr>
                  <w:r w:rsidRPr="009D3087">
                    <w:rPr>
                      <w:rFonts w:ascii="Arial" w:hAnsi="Arial" w:cs="Arial"/>
                      <w:sz w:val="24"/>
                      <w:szCs w:val="24"/>
                    </w:rPr>
                    <w:t xml:space="preserve">Выдача Заявителю  договора </w:t>
                  </w:r>
                </w:p>
              </w:txbxContent>
            </v:textbox>
          </v:rect>
        </w:pict>
      </w:r>
    </w:p>
    <w:p w:rsidR="00472A3D" w:rsidRDefault="00472A3D" w:rsidP="00472A3D">
      <w:pPr>
        <w:tabs>
          <w:tab w:val="left" w:pos="8025"/>
        </w:tabs>
        <w:ind w:left="3000"/>
        <w:rPr>
          <w:rFonts w:ascii="Arial" w:hAnsi="Arial" w:cs="Arial"/>
          <w:sz w:val="24"/>
          <w:szCs w:val="24"/>
        </w:rPr>
      </w:pPr>
      <w:r>
        <w:rPr>
          <w:rFonts w:ascii="Arial" w:hAnsi="Arial" w:cs="Arial"/>
          <w:sz w:val="24"/>
          <w:szCs w:val="24"/>
        </w:rPr>
        <w:tab/>
      </w:r>
    </w:p>
    <w:p w:rsidR="00835976" w:rsidRDefault="00E77210" w:rsidP="00E77210">
      <w:pPr>
        <w:autoSpaceDE w:val="0"/>
        <w:autoSpaceDN w:val="0"/>
        <w:adjustRightInd w:val="0"/>
        <w:jc w:val="center"/>
        <w:rPr>
          <w:rFonts w:ascii="Arial" w:hAnsi="Arial" w:cs="Arial"/>
          <w:sz w:val="24"/>
          <w:szCs w:val="24"/>
        </w:rPr>
      </w:pPr>
      <w:r>
        <w:rPr>
          <w:rFonts w:ascii="Arial" w:hAnsi="Arial" w:cs="Arial"/>
          <w:sz w:val="24"/>
          <w:szCs w:val="24"/>
        </w:rPr>
        <w:lastRenderedPageBreak/>
        <w:t>____________________</w:t>
      </w:r>
    </w:p>
    <w:p w:rsidR="00472A3D" w:rsidRDefault="00472A3D" w:rsidP="00472A3D">
      <w:pPr>
        <w:autoSpaceDE w:val="0"/>
        <w:autoSpaceDN w:val="0"/>
        <w:adjustRightInd w:val="0"/>
        <w:jc w:val="both"/>
        <w:rPr>
          <w:rFonts w:ascii="Arial" w:hAnsi="Arial" w:cs="Arial"/>
          <w:sz w:val="24"/>
          <w:szCs w:val="24"/>
        </w:rPr>
      </w:pPr>
      <w:r w:rsidRPr="003B77AE">
        <w:rPr>
          <w:rFonts w:ascii="Arial" w:hAnsi="Arial" w:cs="Arial"/>
          <w:sz w:val="24"/>
          <w:szCs w:val="24"/>
        </w:rPr>
        <w:t xml:space="preserve">Приложение № </w:t>
      </w:r>
      <w:r w:rsidR="00835976">
        <w:rPr>
          <w:rFonts w:ascii="Arial" w:hAnsi="Arial" w:cs="Arial"/>
          <w:sz w:val="24"/>
          <w:szCs w:val="24"/>
        </w:rPr>
        <w:t>7</w:t>
      </w:r>
      <w:r>
        <w:rPr>
          <w:rFonts w:ascii="Arial" w:hAnsi="Arial" w:cs="Arial"/>
          <w:sz w:val="24"/>
          <w:szCs w:val="24"/>
        </w:rPr>
        <w:t xml:space="preserve"> </w:t>
      </w:r>
      <w:r w:rsidRPr="003B77AE">
        <w:rPr>
          <w:rFonts w:ascii="Arial" w:hAnsi="Arial" w:cs="Arial"/>
          <w:sz w:val="24"/>
          <w:szCs w:val="24"/>
        </w:rPr>
        <w:t>к Регламенту</w:t>
      </w:r>
    </w:p>
    <w:p w:rsidR="00472A3D" w:rsidRPr="00E32772" w:rsidRDefault="00472A3D" w:rsidP="00472A3D">
      <w:pPr>
        <w:jc w:val="both"/>
        <w:rPr>
          <w:rFonts w:ascii="Arial" w:hAnsi="Arial" w:cs="Arial"/>
          <w:sz w:val="24"/>
          <w:szCs w:val="24"/>
        </w:rPr>
      </w:pPr>
      <w:r w:rsidRPr="00E32772">
        <w:rPr>
          <w:rFonts w:ascii="Arial" w:hAnsi="Arial" w:cs="Arial"/>
          <w:bCs/>
          <w:sz w:val="24"/>
          <w:szCs w:val="24"/>
        </w:rPr>
        <w:t>Блок-схема</w:t>
      </w:r>
      <w:r>
        <w:rPr>
          <w:rFonts w:ascii="Arial" w:hAnsi="Arial" w:cs="Arial"/>
          <w:bCs/>
          <w:sz w:val="24"/>
          <w:szCs w:val="24"/>
        </w:rPr>
        <w:t xml:space="preserve"> </w:t>
      </w:r>
      <w:r w:rsidRPr="00E32772">
        <w:rPr>
          <w:rFonts w:ascii="Arial" w:hAnsi="Arial" w:cs="Arial"/>
          <w:bCs/>
          <w:sz w:val="24"/>
          <w:szCs w:val="24"/>
        </w:rPr>
        <w:t xml:space="preserve">последовательности административных процедур при предоставлении муниципальной услуги, в случае обращения Заявителя с заявлением о </w:t>
      </w:r>
      <w:r w:rsidR="00835976">
        <w:rPr>
          <w:rFonts w:ascii="Arial" w:hAnsi="Arial" w:cs="Arial"/>
          <w:bCs/>
          <w:sz w:val="24"/>
          <w:szCs w:val="24"/>
        </w:rPr>
        <w:t>заключении договора при предоставлении земельного участка для строительства или для целей, не связанных со строительством, в Комитет</w:t>
      </w:r>
    </w:p>
    <w:p w:rsidR="00472A3D" w:rsidRDefault="00472A3D" w:rsidP="00E32772">
      <w:pPr>
        <w:tabs>
          <w:tab w:val="left" w:pos="2226"/>
          <w:tab w:val="center" w:pos="4677"/>
        </w:tabs>
        <w:rPr>
          <w:rFonts w:ascii="Arial" w:hAnsi="Arial" w:cs="Arial"/>
          <w:sz w:val="24"/>
          <w:szCs w:val="24"/>
        </w:rPr>
      </w:pPr>
    </w:p>
    <w:p w:rsidR="00E32772" w:rsidRPr="00E32772" w:rsidRDefault="00DD101B" w:rsidP="00E32772">
      <w:pPr>
        <w:tabs>
          <w:tab w:val="left" w:pos="2226"/>
          <w:tab w:val="center" w:pos="4677"/>
        </w:tabs>
        <w:rPr>
          <w:rFonts w:ascii="Arial" w:hAnsi="Arial" w:cs="Arial"/>
          <w:sz w:val="24"/>
          <w:szCs w:val="24"/>
        </w:rPr>
      </w:pPr>
      <w:r>
        <w:rPr>
          <w:rFonts w:ascii="Arial" w:hAnsi="Arial" w:cs="Arial"/>
          <w:noProof/>
          <w:sz w:val="24"/>
          <w:szCs w:val="24"/>
        </w:rPr>
        <w:pict>
          <v:rect id="_x0000_s1076" style="position:absolute;margin-left:119.8pt;margin-top:2.1pt;width:215pt;height:48.95pt;z-index:-2" strokeweight="1pt">
            <v:textbox style="mso-next-textbox:#_x0000_s1076">
              <w:txbxContent>
                <w:p w:rsidR="00E32772" w:rsidRPr="00376ABA" w:rsidRDefault="00E32772" w:rsidP="00E32772">
                  <w:pPr>
                    <w:jc w:val="center"/>
                    <w:rPr>
                      <w:rFonts w:ascii="Arial" w:hAnsi="Arial" w:cs="Arial"/>
                      <w:sz w:val="24"/>
                      <w:szCs w:val="24"/>
                    </w:rPr>
                  </w:pPr>
                  <w:r w:rsidRPr="00376ABA">
                    <w:rPr>
                      <w:rFonts w:ascii="Arial" w:hAnsi="Arial" w:cs="Arial"/>
                      <w:sz w:val="24"/>
                      <w:szCs w:val="24"/>
                    </w:rPr>
                    <w:t>Прием и регистрация заявления с прилагаемыми к нему документами и передача его на исполнение</w:t>
                  </w:r>
                </w:p>
              </w:txbxContent>
            </v:textbox>
          </v:rect>
        </w:pict>
      </w:r>
    </w:p>
    <w:p w:rsidR="00E32772" w:rsidRPr="00E32772" w:rsidRDefault="00E32772" w:rsidP="00E32772">
      <w:pPr>
        <w:rPr>
          <w:rFonts w:ascii="Arial" w:hAnsi="Arial" w:cs="Arial"/>
          <w:sz w:val="24"/>
          <w:szCs w:val="24"/>
        </w:rPr>
      </w:pPr>
      <w:r w:rsidRPr="00E32772">
        <w:rPr>
          <w:rFonts w:ascii="Arial" w:hAnsi="Arial" w:cs="Arial"/>
          <w:sz w:val="24"/>
          <w:szCs w:val="24"/>
        </w:rPr>
        <w:tab/>
      </w:r>
      <w:r w:rsidRPr="00E32772">
        <w:rPr>
          <w:rFonts w:ascii="Arial" w:hAnsi="Arial" w:cs="Arial"/>
          <w:sz w:val="24"/>
          <w:szCs w:val="24"/>
        </w:rPr>
        <w:tab/>
      </w:r>
    </w:p>
    <w:p w:rsidR="00E32772" w:rsidRPr="00E32772" w:rsidRDefault="00E32772" w:rsidP="00E32772">
      <w:pPr>
        <w:rPr>
          <w:rFonts w:ascii="Arial" w:hAnsi="Arial" w:cs="Arial"/>
          <w:sz w:val="24"/>
          <w:szCs w:val="24"/>
        </w:rPr>
      </w:pPr>
    </w:p>
    <w:p w:rsidR="00E32772" w:rsidRPr="00E32772" w:rsidRDefault="00DD101B" w:rsidP="00E32772">
      <w:pPr>
        <w:rPr>
          <w:rFonts w:ascii="Arial" w:hAnsi="Arial" w:cs="Arial"/>
          <w:sz w:val="24"/>
          <w:szCs w:val="24"/>
        </w:rPr>
      </w:pPr>
      <w:r>
        <w:rPr>
          <w:rFonts w:ascii="Arial" w:hAnsi="Arial" w:cs="Arial"/>
          <w:noProof/>
          <w:sz w:val="24"/>
          <w:szCs w:val="24"/>
        </w:rPr>
        <w:pict>
          <v:shape id="_x0000_s1072" type="#_x0000_t32" style="position:absolute;margin-left:225.3pt;margin-top:9.65pt;width:.05pt;height:16.5pt;z-index:45" o:connectortype="straight">
            <v:stroke endarrow="block"/>
          </v:shape>
        </w:pict>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p>
    <w:p w:rsidR="00E32772" w:rsidRPr="00E32772" w:rsidRDefault="00DD101B" w:rsidP="00E32772">
      <w:pPr>
        <w:tabs>
          <w:tab w:val="center" w:pos="4818"/>
        </w:tabs>
        <w:rPr>
          <w:rFonts w:ascii="Arial" w:hAnsi="Arial" w:cs="Arial"/>
          <w:sz w:val="24"/>
          <w:szCs w:val="24"/>
        </w:rPr>
      </w:pPr>
      <w:r>
        <w:rPr>
          <w:rFonts w:ascii="Arial" w:hAnsi="Arial" w:cs="Arial"/>
          <w:noProof/>
          <w:sz w:val="24"/>
          <w:szCs w:val="24"/>
        </w:rPr>
        <w:pict>
          <v:rect id="_x0000_s1036" style="position:absolute;margin-left:69.75pt;margin-top:12.35pt;width:337.1pt;height:38.05pt;z-index:10" strokeweight="1pt">
            <v:textbox style="mso-next-textbox:#_x0000_s1036">
              <w:txbxContent>
                <w:p w:rsidR="00E32772" w:rsidRPr="00376ABA" w:rsidRDefault="00E32772" w:rsidP="00E32772">
                  <w:pPr>
                    <w:jc w:val="center"/>
                    <w:rPr>
                      <w:rFonts w:ascii="Arial" w:hAnsi="Arial" w:cs="Arial"/>
                      <w:sz w:val="24"/>
                      <w:szCs w:val="24"/>
                    </w:rPr>
                  </w:pPr>
                  <w:r w:rsidRPr="00376ABA">
                    <w:rPr>
                      <w:rFonts w:ascii="Arial" w:hAnsi="Arial" w:cs="Arial"/>
                      <w:sz w:val="24"/>
                      <w:szCs w:val="24"/>
                    </w:rPr>
                    <w:t>Полномочия Заявителя и документы соответствуют установленным требованиям</w:t>
                  </w:r>
                </w:p>
              </w:txbxContent>
            </v:textbox>
          </v:rect>
        </w:pict>
      </w:r>
      <w:r w:rsidR="00E32772" w:rsidRPr="00E32772">
        <w:rPr>
          <w:rFonts w:ascii="Arial" w:hAnsi="Arial" w:cs="Arial"/>
          <w:sz w:val="24"/>
          <w:szCs w:val="24"/>
        </w:rPr>
        <w:tab/>
      </w:r>
    </w:p>
    <w:p w:rsidR="00E32772" w:rsidRPr="00E32772" w:rsidRDefault="00E32772" w:rsidP="00E32772">
      <w:pPr>
        <w:rPr>
          <w:rFonts w:ascii="Arial" w:hAnsi="Arial" w:cs="Arial"/>
          <w:sz w:val="24"/>
          <w:szCs w:val="24"/>
        </w:rPr>
      </w:pPr>
    </w:p>
    <w:p w:rsidR="00E32772" w:rsidRPr="00E32772" w:rsidRDefault="00E32772" w:rsidP="00E32772">
      <w:pPr>
        <w:rPr>
          <w:rFonts w:ascii="Arial" w:hAnsi="Arial" w:cs="Arial"/>
          <w:sz w:val="24"/>
          <w:szCs w:val="24"/>
        </w:rPr>
      </w:pPr>
    </w:p>
    <w:p w:rsidR="00E32772" w:rsidRPr="00E32772" w:rsidRDefault="00DD101B" w:rsidP="00E32772">
      <w:pPr>
        <w:rPr>
          <w:rFonts w:ascii="Arial" w:hAnsi="Arial" w:cs="Arial"/>
          <w:sz w:val="24"/>
          <w:szCs w:val="24"/>
        </w:rPr>
      </w:pPr>
      <w:r>
        <w:rPr>
          <w:rFonts w:ascii="Arial" w:hAnsi="Arial" w:cs="Arial"/>
          <w:noProof/>
          <w:sz w:val="24"/>
          <w:szCs w:val="24"/>
        </w:rPr>
        <w:pict>
          <v:shape id="_x0000_s1037" type="#_x0000_t202" style="position:absolute;margin-left:334.6pt;margin-top:11.35pt;width:28.7pt;height:19.65pt;z-index:11" filled="f" stroked="f">
            <v:textbox style="mso-next-textbox:#_x0000_s1037">
              <w:txbxContent>
                <w:p w:rsidR="00E32772" w:rsidRPr="00835976" w:rsidRDefault="00E32772" w:rsidP="00E32772">
                  <w:pPr>
                    <w:rPr>
                      <w:rFonts w:ascii="Arial" w:hAnsi="Arial" w:cs="Arial"/>
                      <w:sz w:val="24"/>
                      <w:szCs w:val="24"/>
                    </w:rPr>
                  </w:pPr>
                  <w:r w:rsidRPr="00835976">
                    <w:rPr>
                      <w:rFonts w:ascii="Arial" w:hAnsi="Arial" w:cs="Arial"/>
                      <w:sz w:val="24"/>
                      <w:szCs w:val="24"/>
                    </w:rPr>
                    <w:t>да</w:t>
                  </w:r>
                </w:p>
                <w:p w:rsidR="00E32772" w:rsidRDefault="00E32772" w:rsidP="00E32772">
                  <w:pPr>
                    <w:rPr>
                      <w:sz w:val="18"/>
                      <w:szCs w:val="18"/>
                    </w:rPr>
                  </w:pPr>
                </w:p>
              </w:txbxContent>
            </v:textbox>
          </v:shape>
        </w:pict>
      </w:r>
      <w:r>
        <w:rPr>
          <w:rFonts w:ascii="Arial" w:hAnsi="Arial" w:cs="Arial"/>
          <w:noProof/>
          <w:sz w:val="24"/>
          <w:szCs w:val="24"/>
        </w:rPr>
        <w:pict>
          <v:line id="_x0000_s1045" style="position:absolute;flip:x;z-index:19" from="324.85pt,9pt" to="325.05pt,31pt">
            <v:stroke endarrow="block"/>
          </v:line>
        </w:pict>
      </w:r>
      <w:r>
        <w:rPr>
          <w:rFonts w:ascii="Arial" w:hAnsi="Arial" w:cs="Arial"/>
          <w:noProof/>
          <w:sz w:val="24"/>
          <w:szCs w:val="24"/>
        </w:rPr>
        <w:pict>
          <v:shape id="_x0000_s1035" type="#_x0000_t202" style="position:absolute;margin-left:94.05pt;margin-top:9pt;width:67.3pt;height:19.65pt;z-index:9" filled="f" stroked="f">
            <v:textbox style="mso-next-textbox:#_x0000_s1035">
              <w:txbxContent>
                <w:p w:rsidR="00E32772" w:rsidRPr="00835976" w:rsidRDefault="00E32772" w:rsidP="00E32772">
                  <w:pPr>
                    <w:rPr>
                      <w:rFonts w:ascii="Arial" w:hAnsi="Arial" w:cs="Arial"/>
                      <w:sz w:val="24"/>
                      <w:szCs w:val="24"/>
                    </w:rPr>
                  </w:pPr>
                  <w:r w:rsidRPr="00835976">
                    <w:rPr>
                      <w:rFonts w:ascii="Arial" w:hAnsi="Arial" w:cs="Arial"/>
                      <w:sz w:val="24"/>
                      <w:szCs w:val="24"/>
                    </w:rPr>
                    <w:t>нет</w:t>
                  </w:r>
                </w:p>
              </w:txbxContent>
            </v:textbox>
          </v:shape>
        </w:pict>
      </w:r>
      <w:r>
        <w:rPr>
          <w:rFonts w:ascii="Arial" w:hAnsi="Arial" w:cs="Arial"/>
          <w:noProof/>
          <w:sz w:val="24"/>
          <w:szCs w:val="24"/>
        </w:rPr>
        <w:pict>
          <v:shape id="_x0000_s1038" type="#_x0000_t32" style="position:absolute;margin-left:130.8pt;margin-top:9pt;width:.05pt;height:22pt;z-index:12" o:connectortype="straight">
            <v:stroke endarrow="block"/>
          </v:shape>
        </w:pict>
      </w:r>
    </w:p>
    <w:p w:rsidR="00E32772" w:rsidRPr="00E32772" w:rsidRDefault="00E32772" w:rsidP="00E32772">
      <w:pPr>
        <w:rPr>
          <w:rFonts w:ascii="Arial" w:hAnsi="Arial" w:cs="Arial"/>
          <w:sz w:val="24"/>
          <w:szCs w:val="24"/>
        </w:rPr>
      </w:pPr>
    </w:p>
    <w:p w:rsidR="00E32772" w:rsidRPr="00E32772" w:rsidRDefault="00DD101B" w:rsidP="00E32772">
      <w:pPr>
        <w:tabs>
          <w:tab w:val="left" w:pos="1409"/>
        </w:tabs>
        <w:rPr>
          <w:rFonts w:ascii="Arial" w:hAnsi="Arial" w:cs="Arial"/>
          <w:sz w:val="24"/>
          <w:szCs w:val="24"/>
        </w:rPr>
      </w:pPr>
      <w:r>
        <w:rPr>
          <w:rFonts w:ascii="Arial" w:hAnsi="Arial" w:cs="Arial"/>
          <w:noProof/>
          <w:sz w:val="24"/>
          <w:szCs w:val="24"/>
        </w:rPr>
        <w:pict>
          <v:rect id="_x0000_s1040" style="position:absolute;margin-left:232.6pt;margin-top:3.4pt;width:187.05pt;height:49.9pt;z-index:14" strokeweight="1pt">
            <v:textbox style="mso-next-textbox:#_x0000_s1040">
              <w:txbxContent>
                <w:p w:rsidR="00E32772" w:rsidRPr="00376ABA" w:rsidRDefault="00E32772" w:rsidP="00E32772">
                  <w:pPr>
                    <w:jc w:val="center"/>
                    <w:rPr>
                      <w:rFonts w:ascii="Arial" w:hAnsi="Arial" w:cs="Arial"/>
                      <w:sz w:val="24"/>
                      <w:szCs w:val="24"/>
                    </w:rPr>
                  </w:pPr>
                  <w:r w:rsidRPr="00376ABA">
                    <w:rPr>
                      <w:rFonts w:ascii="Arial" w:hAnsi="Arial" w:cs="Arial"/>
                      <w:sz w:val="24"/>
                      <w:szCs w:val="24"/>
                    </w:rPr>
                    <w:t>Оформление проекта договора</w:t>
                  </w:r>
                </w:p>
                <w:p w:rsidR="00E32772" w:rsidRPr="00376ABA" w:rsidRDefault="00E32772" w:rsidP="00E32772">
                  <w:pPr>
                    <w:rPr>
                      <w:rFonts w:ascii="Arial" w:hAnsi="Arial" w:cs="Arial"/>
                    </w:rPr>
                  </w:pPr>
                </w:p>
                <w:p w:rsidR="00E32772" w:rsidRPr="00E44C6E" w:rsidRDefault="00E32772" w:rsidP="00E32772"/>
              </w:txbxContent>
            </v:textbox>
          </v:rect>
        </w:pict>
      </w:r>
      <w:r>
        <w:rPr>
          <w:rFonts w:ascii="Arial" w:hAnsi="Arial" w:cs="Arial"/>
          <w:noProof/>
          <w:sz w:val="24"/>
          <w:szCs w:val="24"/>
        </w:rPr>
        <w:pict>
          <v:rect id="_x0000_s1044" style="position:absolute;margin-left:52.2pt;margin-top:3.4pt;width:155.1pt;height:49.9pt;z-index:18" strokeweight="1pt">
            <v:textbox style="mso-next-textbox:#_x0000_s1044">
              <w:txbxContent>
                <w:p w:rsidR="00E32772" w:rsidRPr="00376ABA" w:rsidRDefault="00E32772" w:rsidP="00E32772">
                  <w:pPr>
                    <w:jc w:val="center"/>
                    <w:rPr>
                      <w:rFonts w:ascii="Arial" w:hAnsi="Arial" w:cs="Arial"/>
                      <w:sz w:val="24"/>
                      <w:szCs w:val="24"/>
                    </w:rPr>
                  </w:pPr>
                  <w:r w:rsidRPr="00376ABA">
                    <w:rPr>
                      <w:rFonts w:ascii="Arial" w:hAnsi="Arial" w:cs="Arial"/>
                      <w:sz w:val="24"/>
                      <w:szCs w:val="24"/>
                    </w:rPr>
                    <w:t xml:space="preserve">Возвращение в течение десяти дней заявления </w:t>
                  </w:r>
                  <w:r w:rsidR="00E77210">
                    <w:rPr>
                      <w:rFonts w:ascii="Arial" w:hAnsi="Arial" w:cs="Arial"/>
                      <w:sz w:val="24"/>
                      <w:szCs w:val="24"/>
                    </w:rPr>
                    <w:t>З</w:t>
                  </w:r>
                  <w:r w:rsidRPr="00376ABA">
                    <w:rPr>
                      <w:rFonts w:ascii="Arial" w:hAnsi="Arial" w:cs="Arial"/>
                      <w:sz w:val="24"/>
                      <w:szCs w:val="24"/>
                    </w:rPr>
                    <w:t>аявителю</w:t>
                  </w:r>
                </w:p>
                <w:p w:rsidR="00E32772" w:rsidRPr="007D36B0" w:rsidRDefault="00E32772" w:rsidP="00E32772">
                  <w:pPr>
                    <w:rPr>
                      <w:sz w:val="24"/>
                      <w:szCs w:val="24"/>
                    </w:rPr>
                  </w:pPr>
                </w:p>
              </w:txbxContent>
            </v:textbox>
          </v:rect>
        </w:pict>
      </w:r>
      <w:r w:rsidR="00E32772" w:rsidRPr="00E32772">
        <w:rPr>
          <w:rFonts w:ascii="Arial" w:hAnsi="Arial" w:cs="Arial"/>
          <w:sz w:val="24"/>
          <w:szCs w:val="24"/>
        </w:rPr>
        <w:tab/>
      </w:r>
    </w:p>
    <w:p w:rsidR="00E32772" w:rsidRPr="00E32772" w:rsidRDefault="00E32772" w:rsidP="00E32772">
      <w:pPr>
        <w:rPr>
          <w:rFonts w:ascii="Arial" w:hAnsi="Arial" w:cs="Arial"/>
          <w:sz w:val="24"/>
          <w:szCs w:val="24"/>
        </w:rPr>
      </w:pPr>
    </w:p>
    <w:p w:rsidR="00E32772" w:rsidRPr="00E32772" w:rsidRDefault="00E32772" w:rsidP="00E32772">
      <w:pPr>
        <w:rPr>
          <w:rFonts w:ascii="Arial" w:hAnsi="Arial" w:cs="Arial"/>
          <w:sz w:val="24"/>
          <w:szCs w:val="24"/>
        </w:rPr>
      </w:pPr>
      <w:r w:rsidRPr="00E32772">
        <w:rPr>
          <w:rFonts w:ascii="Arial" w:hAnsi="Arial" w:cs="Arial"/>
          <w:sz w:val="24"/>
          <w:szCs w:val="24"/>
        </w:rPr>
        <w:t xml:space="preserve">                                     </w:t>
      </w:r>
    </w:p>
    <w:p w:rsidR="00E32772" w:rsidRPr="00E32772" w:rsidRDefault="00DD101B" w:rsidP="00E32772">
      <w:pPr>
        <w:tabs>
          <w:tab w:val="left" w:pos="8295"/>
        </w:tabs>
        <w:rPr>
          <w:rFonts w:ascii="Arial" w:hAnsi="Arial" w:cs="Arial"/>
          <w:sz w:val="24"/>
          <w:szCs w:val="24"/>
        </w:rPr>
      </w:pPr>
      <w:r>
        <w:rPr>
          <w:rFonts w:ascii="Arial" w:hAnsi="Arial" w:cs="Arial"/>
          <w:noProof/>
          <w:sz w:val="24"/>
          <w:szCs w:val="24"/>
        </w:rPr>
        <w:pict>
          <v:shape id="_x0000_s1041" style="position:absolute;margin-left:325.05pt;margin-top:11.9pt;width:3.55pt;height:16.6pt;z-index:15" coordsize="1,286" path="m,l,286e" filled="f">
            <v:stroke endarrow="block"/>
            <v:path arrowok="t"/>
          </v:shape>
        </w:pict>
      </w:r>
      <w:r w:rsidR="00E32772" w:rsidRPr="00E32772">
        <w:rPr>
          <w:rFonts w:ascii="Arial" w:hAnsi="Arial" w:cs="Arial"/>
          <w:sz w:val="24"/>
          <w:szCs w:val="24"/>
        </w:rPr>
        <w:t xml:space="preserve">                                                                                                                                                                         </w:t>
      </w:r>
    </w:p>
    <w:p w:rsidR="00E32772" w:rsidRPr="00E32772" w:rsidRDefault="00E32772" w:rsidP="00E32772">
      <w:pPr>
        <w:tabs>
          <w:tab w:val="left" w:pos="7650"/>
        </w:tabs>
        <w:rPr>
          <w:rFonts w:ascii="Arial" w:hAnsi="Arial" w:cs="Arial"/>
          <w:sz w:val="24"/>
          <w:szCs w:val="24"/>
        </w:rPr>
      </w:pPr>
      <w:r w:rsidRPr="00E32772">
        <w:rPr>
          <w:rFonts w:ascii="Arial" w:hAnsi="Arial" w:cs="Arial"/>
          <w:sz w:val="24"/>
          <w:szCs w:val="24"/>
        </w:rPr>
        <w:t xml:space="preserve">                      </w:t>
      </w:r>
    </w:p>
    <w:p w:rsidR="00E32772" w:rsidRPr="00E32772" w:rsidRDefault="00DD101B" w:rsidP="00E32772">
      <w:pPr>
        <w:tabs>
          <w:tab w:val="left" w:pos="3595"/>
        </w:tabs>
        <w:rPr>
          <w:rFonts w:ascii="Arial" w:hAnsi="Arial" w:cs="Arial"/>
          <w:sz w:val="24"/>
          <w:szCs w:val="24"/>
        </w:rPr>
      </w:pPr>
      <w:r>
        <w:rPr>
          <w:rFonts w:ascii="Arial" w:hAnsi="Arial" w:cs="Arial"/>
          <w:noProof/>
          <w:sz w:val="24"/>
          <w:szCs w:val="24"/>
        </w:rPr>
        <w:pict>
          <v:rect id="_x0000_s1039" style="position:absolute;margin-left:232.6pt;margin-top:.95pt;width:187.05pt;height:37.5pt;z-index:13" strokeweight="1pt">
            <v:textbox style="mso-next-textbox:#_x0000_s1039">
              <w:txbxContent>
                <w:p w:rsidR="00E32772" w:rsidRPr="00376ABA" w:rsidRDefault="00E32772" w:rsidP="00E32772">
                  <w:pPr>
                    <w:jc w:val="center"/>
                    <w:rPr>
                      <w:rFonts w:ascii="Arial" w:hAnsi="Arial" w:cs="Arial"/>
                      <w:sz w:val="24"/>
                      <w:szCs w:val="24"/>
                    </w:rPr>
                  </w:pPr>
                  <w:r w:rsidRPr="00376ABA">
                    <w:rPr>
                      <w:rFonts w:ascii="Arial" w:hAnsi="Arial" w:cs="Arial"/>
                      <w:sz w:val="24"/>
                      <w:szCs w:val="24"/>
                    </w:rPr>
                    <w:t>Выдача Заявителю проекта договора на согласование</w:t>
                  </w:r>
                </w:p>
              </w:txbxContent>
            </v:textbox>
          </v:rect>
        </w:pict>
      </w:r>
      <w:r w:rsidR="00E32772" w:rsidRPr="00E32772">
        <w:rPr>
          <w:rFonts w:ascii="Arial" w:hAnsi="Arial" w:cs="Arial"/>
          <w:sz w:val="24"/>
          <w:szCs w:val="24"/>
        </w:rPr>
        <w:tab/>
      </w:r>
    </w:p>
    <w:p w:rsidR="00E32772" w:rsidRPr="00E32772" w:rsidRDefault="00E32772" w:rsidP="00E32772">
      <w:pPr>
        <w:tabs>
          <w:tab w:val="left" w:pos="8175"/>
        </w:tabs>
        <w:rPr>
          <w:rFonts w:ascii="Arial" w:hAnsi="Arial" w:cs="Arial"/>
          <w:sz w:val="24"/>
          <w:szCs w:val="24"/>
        </w:rPr>
      </w:pPr>
      <w:r w:rsidRPr="00E32772">
        <w:rPr>
          <w:rFonts w:ascii="Arial" w:hAnsi="Arial" w:cs="Arial"/>
          <w:sz w:val="24"/>
          <w:szCs w:val="24"/>
        </w:rPr>
        <w:tab/>
      </w:r>
    </w:p>
    <w:p w:rsidR="00E32772" w:rsidRPr="00E32772" w:rsidRDefault="00DD101B" w:rsidP="00E32772">
      <w:pPr>
        <w:tabs>
          <w:tab w:val="left" w:pos="3420"/>
          <w:tab w:val="left" w:pos="5325"/>
          <w:tab w:val="right" w:pos="9978"/>
        </w:tabs>
        <w:rPr>
          <w:rFonts w:ascii="Arial" w:hAnsi="Arial" w:cs="Arial"/>
          <w:sz w:val="24"/>
          <w:szCs w:val="24"/>
        </w:rPr>
      </w:pPr>
      <w:r>
        <w:rPr>
          <w:rFonts w:ascii="Arial" w:hAnsi="Arial" w:cs="Arial"/>
          <w:noProof/>
          <w:sz w:val="24"/>
          <w:szCs w:val="24"/>
        </w:rPr>
        <w:pict>
          <v:shape id="_x0000_s1043" style="position:absolute;margin-left:325.6pt;margin-top:10.85pt;width:9.2pt;height:28.5pt;z-index:17" coordsize="1,286" path="m,l,286e" filled="f">
            <v:stroke endarrow="block"/>
            <v:path arrowok="t"/>
          </v:shape>
        </w:pict>
      </w:r>
      <w:r w:rsidR="00E32772" w:rsidRPr="00E32772">
        <w:rPr>
          <w:rFonts w:ascii="Arial" w:hAnsi="Arial" w:cs="Arial"/>
          <w:sz w:val="24"/>
          <w:szCs w:val="24"/>
        </w:rPr>
        <w:tab/>
      </w:r>
    </w:p>
    <w:p w:rsidR="00E32772" w:rsidRPr="00E32772" w:rsidRDefault="00E32772" w:rsidP="00E32772">
      <w:pPr>
        <w:tabs>
          <w:tab w:val="left" w:pos="3534"/>
          <w:tab w:val="left" w:pos="8191"/>
          <w:tab w:val="left" w:pos="8231"/>
        </w:tabs>
        <w:rPr>
          <w:rFonts w:ascii="Arial" w:hAnsi="Arial" w:cs="Arial"/>
          <w:sz w:val="24"/>
          <w:szCs w:val="24"/>
        </w:rPr>
      </w:pPr>
      <w:r w:rsidRPr="00E32772">
        <w:rPr>
          <w:rFonts w:ascii="Arial" w:hAnsi="Arial" w:cs="Arial"/>
          <w:sz w:val="24"/>
          <w:szCs w:val="24"/>
        </w:rPr>
        <w:tab/>
      </w:r>
      <w:r w:rsidRPr="00E32772">
        <w:rPr>
          <w:rFonts w:ascii="Arial" w:hAnsi="Arial" w:cs="Arial"/>
          <w:sz w:val="24"/>
          <w:szCs w:val="24"/>
        </w:rPr>
        <w:tab/>
      </w:r>
      <w:r w:rsidRPr="00E32772">
        <w:rPr>
          <w:rFonts w:ascii="Arial" w:hAnsi="Arial" w:cs="Arial"/>
          <w:sz w:val="24"/>
          <w:szCs w:val="24"/>
        </w:rPr>
        <w:tab/>
      </w:r>
      <w:r w:rsidRPr="00E32772">
        <w:rPr>
          <w:rFonts w:ascii="Arial" w:hAnsi="Arial" w:cs="Arial"/>
          <w:sz w:val="24"/>
          <w:szCs w:val="24"/>
        </w:rPr>
        <w:tab/>
      </w:r>
    </w:p>
    <w:p w:rsidR="00E32772" w:rsidRPr="00E32772" w:rsidRDefault="00DD101B" w:rsidP="00E32772">
      <w:pPr>
        <w:rPr>
          <w:rFonts w:ascii="Arial" w:hAnsi="Arial" w:cs="Arial"/>
          <w:sz w:val="24"/>
          <w:szCs w:val="24"/>
        </w:rPr>
      </w:pPr>
      <w:r>
        <w:rPr>
          <w:rFonts w:ascii="Arial" w:hAnsi="Arial" w:cs="Arial"/>
          <w:noProof/>
          <w:sz w:val="24"/>
          <w:szCs w:val="24"/>
        </w:rPr>
        <w:pict>
          <v:rect id="_x0000_s1042" style="position:absolute;margin-left:232.6pt;margin-top:11.75pt;width:187.05pt;height:37.5pt;z-index:16" strokeweight="1pt">
            <v:textbox style="mso-next-textbox:#_x0000_s1042">
              <w:txbxContent>
                <w:p w:rsidR="00E32772" w:rsidRPr="00376ABA" w:rsidRDefault="00E32772" w:rsidP="00E32772">
                  <w:pPr>
                    <w:jc w:val="center"/>
                    <w:rPr>
                      <w:rFonts w:ascii="Arial" w:hAnsi="Arial" w:cs="Arial"/>
                      <w:sz w:val="24"/>
                      <w:szCs w:val="24"/>
                    </w:rPr>
                  </w:pPr>
                  <w:r w:rsidRPr="00376ABA">
                    <w:rPr>
                      <w:rFonts w:ascii="Arial" w:hAnsi="Arial" w:cs="Arial"/>
                      <w:sz w:val="24"/>
                      <w:szCs w:val="24"/>
                    </w:rPr>
                    <w:t>Выдача Заявителю договора</w:t>
                  </w:r>
                </w:p>
                <w:p w:rsidR="00E32772" w:rsidRPr="00376ABA" w:rsidRDefault="00E32772" w:rsidP="00E32772">
                  <w:pPr>
                    <w:rPr>
                      <w:rFonts w:ascii="Arial" w:hAnsi="Arial" w:cs="Arial"/>
                      <w:sz w:val="24"/>
                      <w:szCs w:val="24"/>
                    </w:rPr>
                  </w:pPr>
                </w:p>
              </w:txbxContent>
            </v:textbox>
          </v:rect>
        </w:pict>
      </w:r>
      <w:r w:rsidR="00E32772" w:rsidRPr="00E32772">
        <w:rPr>
          <w:rFonts w:ascii="Arial" w:hAnsi="Arial" w:cs="Arial"/>
          <w:sz w:val="24"/>
          <w:szCs w:val="24"/>
        </w:rPr>
        <w:t xml:space="preserve">                             </w:t>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p>
    <w:p w:rsidR="00E32772" w:rsidRPr="00E32772" w:rsidRDefault="00E32772" w:rsidP="00E32772">
      <w:pPr>
        <w:tabs>
          <w:tab w:val="left" w:pos="6840"/>
        </w:tabs>
        <w:rPr>
          <w:rFonts w:ascii="Arial" w:hAnsi="Arial" w:cs="Arial"/>
          <w:sz w:val="24"/>
          <w:szCs w:val="24"/>
        </w:rPr>
      </w:pPr>
    </w:p>
    <w:p w:rsidR="00E32772" w:rsidRPr="00E32772" w:rsidRDefault="00E32772" w:rsidP="00E32772">
      <w:pPr>
        <w:tabs>
          <w:tab w:val="left" w:pos="3420"/>
        </w:tabs>
        <w:rPr>
          <w:rFonts w:ascii="Arial" w:hAnsi="Arial" w:cs="Arial"/>
          <w:sz w:val="24"/>
          <w:szCs w:val="24"/>
        </w:rPr>
      </w:pPr>
    </w:p>
    <w:p w:rsidR="00E32772" w:rsidRPr="00E32772" w:rsidRDefault="00E32772" w:rsidP="00A017DB">
      <w:pPr>
        <w:tabs>
          <w:tab w:val="left" w:pos="2730"/>
        </w:tabs>
        <w:rPr>
          <w:rFonts w:ascii="Arial" w:hAnsi="Arial" w:cs="Arial"/>
          <w:sz w:val="24"/>
          <w:szCs w:val="24"/>
        </w:rPr>
      </w:pPr>
      <w:r w:rsidRPr="00E32772">
        <w:rPr>
          <w:rFonts w:ascii="Arial" w:hAnsi="Arial" w:cs="Arial"/>
          <w:sz w:val="24"/>
          <w:szCs w:val="24"/>
        </w:rPr>
        <w:tab/>
        <w:t xml:space="preserve">       </w:t>
      </w:r>
    </w:p>
    <w:p w:rsidR="00472A3D" w:rsidRPr="00E77210" w:rsidRDefault="00E77210" w:rsidP="00E32772">
      <w:pPr>
        <w:shd w:val="clear" w:color="auto" w:fill="FFFFFF"/>
        <w:ind w:firstLine="851"/>
        <w:jc w:val="center"/>
        <w:rPr>
          <w:rFonts w:ascii="Arial" w:hAnsi="Arial" w:cs="Arial"/>
          <w:bCs/>
          <w:sz w:val="24"/>
          <w:szCs w:val="24"/>
        </w:rPr>
      </w:pPr>
      <w:r>
        <w:rPr>
          <w:rFonts w:ascii="Arial" w:hAnsi="Arial" w:cs="Arial"/>
          <w:bCs/>
          <w:sz w:val="24"/>
          <w:szCs w:val="24"/>
        </w:rPr>
        <w:t>____________________</w:t>
      </w:r>
    </w:p>
    <w:p w:rsidR="00472A3D" w:rsidRDefault="00472A3D" w:rsidP="00E32772">
      <w:pPr>
        <w:shd w:val="clear" w:color="auto" w:fill="FFFFFF"/>
        <w:ind w:firstLine="851"/>
        <w:jc w:val="center"/>
        <w:rPr>
          <w:rFonts w:ascii="Arial" w:hAnsi="Arial" w:cs="Arial"/>
          <w:b/>
          <w:bCs/>
          <w:sz w:val="24"/>
          <w:szCs w:val="24"/>
        </w:rPr>
      </w:pPr>
    </w:p>
    <w:p w:rsidR="00835976" w:rsidRDefault="00835976" w:rsidP="00835976">
      <w:pPr>
        <w:autoSpaceDE w:val="0"/>
        <w:autoSpaceDN w:val="0"/>
        <w:adjustRightInd w:val="0"/>
        <w:jc w:val="both"/>
        <w:rPr>
          <w:rFonts w:ascii="Arial" w:hAnsi="Arial" w:cs="Arial"/>
          <w:sz w:val="24"/>
          <w:szCs w:val="24"/>
        </w:rPr>
      </w:pPr>
      <w:r w:rsidRPr="003B77AE">
        <w:rPr>
          <w:rFonts w:ascii="Arial" w:hAnsi="Arial" w:cs="Arial"/>
          <w:sz w:val="24"/>
          <w:szCs w:val="24"/>
        </w:rPr>
        <w:t xml:space="preserve">Приложение № </w:t>
      </w:r>
      <w:r w:rsidR="00E77210">
        <w:rPr>
          <w:rFonts w:ascii="Arial" w:hAnsi="Arial" w:cs="Arial"/>
          <w:sz w:val="24"/>
          <w:szCs w:val="24"/>
        </w:rPr>
        <w:t>8</w:t>
      </w:r>
      <w:r>
        <w:rPr>
          <w:rFonts w:ascii="Arial" w:hAnsi="Arial" w:cs="Arial"/>
          <w:sz w:val="24"/>
          <w:szCs w:val="24"/>
        </w:rPr>
        <w:t xml:space="preserve"> </w:t>
      </w:r>
      <w:r w:rsidRPr="003B77AE">
        <w:rPr>
          <w:rFonts w:ascii="Arial" w:hAnsi="Arial" w:cs="Arial"/>
          <w:sz w:val="24"/>
          <w:szCs w:val="24"/>
        </w:rPr>
        <w:t>к Регламенту</w:t>
      </w:r>
    </w:p>
    <w:p w:rsidR="00E77210" w:rsidRDefault="00835976" w:rsidP="00835976">
      <w:pPr>
        <w:jc w:val="both"/>
        <w:rPr>
          <w:rFonts w:ascii="Arial" w:hAnsi="Arial" w:cs="Arial"/>
          <w:bCs/>
          <w:sz w:val="24"/>
          <w:szCs w:val="24"/>
        </w:rPr>
      </w:pPr>
      <w:r w:rsidRPr="00E32772">
        <w:rPr>
          <w:rFonts w:ascii="Arial" w:hAnsi="Arial" w:cs="Arial"/>
          <w:bCs/>
          <w:sz w:val="24"/>
          <w:szCs w:val="24"/>
        </w:rPr>
        <w:t>Блок-схема</w:t>
      </w:r>
      <w:r>
        <w:rPr>
          <w:rFonts w:ascii="Arial" w:hAnsi="Arial" w:cs="Arial"/>
          <w:bCs/>
          <w:sz w:val="24"/>
          <w:szCs w:val="24"/>
        </w:rPr>
        <w:t xml:space="preserve"> </w:t>
      </w:r>
      <w:r w:rsidRPr="00E32772">
        <w:rPr>
          <w:rFonts w:ascii="Arial" w:hAnsi="Arial" w:cs="Arial"/>
          <w:bCs/>
          <w:sz w:val="24"/>
          <w:szCs w:val="24"/>
        </w:rPr>
        <w:t xml:space="preserve">последовательности административных процедур при предоставлении муниципальной услуги, в случае обращения Заявителя с заявлением о </w:t>
      </w:r>
      <w:r w:rsidR="00E77210">
        <w:rPr>
          <w:rFonts w:ascii="Arial" w:hAnsi="Arial" w:cs="Arial"/>
          <w:bCs/>
          <w:sz w:val="24"/>
          <w:szCs w:val="24"/>
        </w:rPr>
        <w:t>заключении соглашения об установлении сервитута в Комитет</w:t>
      </w:r>
    </w:p>
    <w:p w:rsidR="00E77210" w:rsidRPr="00E32772" w:rsidRDefault="00E77210" w:rsidP="00835976">
      <w:pPr>
        <w:jc w:val="both"/>
        <w:rPr>
          <w:rFonts w:ascii="Arial" w:hAnsi="Arial" w:cs="Arial"/>
          <w:sz w:val="24"/>
          <w:szCs w:val="24"/>
        </w:rPr>
      </w:pPr>
    </w:p>
    <w:p w:rsidR="00E32772" w:rsidRPr="00E32772" w:rsidRDefault="00DD101B" w:rsidP="00E32772">
      <w:pPr>
        <w:tabs>
          <w:tab w:val="left" w:pos="2226"/>
          <w:tab w:val="center" w:pos="4677"/>
        </w:tabs>
        <w:rPr>
          <w:rFonts w:ascii="Arial" w:hAnsi="Arial" w:cs="Arial"/>
          <w:sz w:val="24"/>
          <w:szCs w:val="24"/>
        </w:rPr>
      </w:pPr>
      <w:r>
        <w:rPr>
          <w:rFonts w:ascii="Arial" w:hAnsi="Arial" w:cs="Arial"/>
          <w:noProof/>
          <w:sz w:val="24"/>
          <w:szCs w:val="24"/>
        </w:rPr>
        <w:pict>
          <v:rect id="_x0000_s1077" style="position:absolute;margin-left:109.6pt;margin-top:2.45pt;width:225pt;height:51.1pt;z-index:-1" strokeweight="1pt">
            <v:textbox style="mso-next-textbox:#_x0000_s1077">
              <w:txbxContent>
                <w:p w:rsidR="00E32772" w:rsidRPr="00E32772" w:rsidRDefault="00E32772" w:rsidP="00E32772">
                  <w:pPr>
                    <w:jc w:val="center"/>
                    <w:rPr>
                      <w:rFonts w:ascii="Arial" w:hAnsi="Arial" w:cs="Arial"/>
                      <w:sz w:val="24"/>
                      <w:szCs w:val="24"/>
                    </w:rPr>
                  </w:pPr>
                  <w:r w:rsidRPr="00E32772">
                    <w:rPr>
                      <w:rFonts w:ascii="Arial" w:hAnsi="Arial" w:cs="Arial"/>
                      <w:sz w:val="24"/>
                      <w:szCs w:val="24"/>
                    </w:rPr>
                    <w:t>Прием и регистрация заявления с приложенными к нему документами и передача его на исполнение</w:t>
                  </w:r>
                </w:p>
              </w:txbxContent>
            </v:textbox>
          </v:rect>
        </w:pict>
      </w:r>
    </w:p>
    <w:p w:rsidR="00E32772" w:rsidRPr="00E32772" w:rsidRDefault="00E32772" w:rsidP="00E32772">
      <w:pPr>
        <w:rPr>
          <w:rFonts w:ascii="Arial" w:hAnsi="Arial" w:cs="Arial"/>
          <w:sz w:val="24"/>
          <w:szCs w:val="24"/>
        </w:rPr>
      </w:pPr>
      <w:r w:rsidRPr="00E32772">
        <w:rPr>
          <w:rFonts w:ascii="Arial" w:hAnsi="Arial" w:cs="Arial"/>
          <w:sz w:val="24"/>
          <w:szCs w:val="24"/>
        </w:rPr>
        <w:tab/>
      </w:r>
      <w:r w:rsidRPr="00E32772">
        <w:rPr>
          <w:rFonts w:ascii="Arial" w:hAnsi="Arial" w:cs="Arial"/>
          <w:sz w:val="24"/>
          <w:szCs w:val="24"/>
        </w:rPr>
        <w:tab/>
      </w:r>
      <w:r w:rsidRPr="00E32772">
        <w:rPr>
          <w:rFonts w:ascii="Arial" w:hAnsi="Arial" w:cs="Arial"/>
          <w:sz w:val="24"/>
          <w:szCs w:val="24"/>
        </w:rPr>
        <w:tab/>
      </w:r>
    </w:p>
    <w:p w:rsidR="00E32772" w:rsidRPr="00E32772" w:rsidRDefault="00E32772" w:rsidP="00E32772">
      <w:pPr>
        <w:rPr>
          <w:rFonts w:ascii="Arial" w:hAnsi="Arial" w:cs="Arial"/>
          <w:sz w:val="24"/>
          <w:szCs w:val="24"/>
        </w:rPr>
      </w:pPr>
    </w:p>
    <w:p w:rsidR="00E32772" w:rsidRPr="00E32772" w:rsidRDefault="00DD101B" w:rsidP="00E32772">
      <w:pPr>
        <w:jc w:val="center"/>
        <w:rPr>
          <w:rFonts w:ascii="Arial" w:hAnsi="Arial" w:cs="Arial"/>
          <w:sz w:val="24"/>
          <w:szCs w:val="24"/>
        </w:rPr>
      </w:pPr>
      <w:r>
        <w:rPr>
          <w:rFonts w:ascii="Arial" w:hAnsi="Arial" w:cs="Arial"/>
          <w:noProof/>
          <w:sz w:val="24"/>
          <w:szCs w:val="24"/>
        </w:rPr>
        <w:pict>
          <v:shape id="_x0000_s1061" type="#_x0000_t32" style="position:absolute;left:0;text-align:left;margin-left:224.95pt;margin-top:12.15pt;width:0;height:12.3pt;z-index:35" o:connectortype="straight">
            <v:stroke endarrow="block"/>
          </v:shape>
        </w:pict>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r w:rsidR="00E32772" w:rsidRPr="00E32772">
        <w:rPr>
          <w:rFonts w:ascii="Arial" w:hAnsi="Arial" w:cs="Arial"/>
          <w:sz w:val="24"/>
          <w:szCs w:val="24"/>
        </w:rPr>
        <w:tab/>
      </w:r>
    </w:p>
    <w:p w:rsidR="00E32772" w:rsidRPr="00E32772" w:rsidRDefault="00DD101B" w:rsidP="00E32772">
      <w:pPr>
        <w:rPr>
          <w:rFonts w:ascii="Arial" w:hAnsi="Arial" w:cs="Arial"/>
          <w:sz w:val="24"/>
          <w:szCs w:val="24"/>
        </w:rPr>
      </w:pPr>
      <w:r>
        <w:rPr>
          <w:rFonts w:ascii="Arial" w:hAnsi="Arial" w:cs="Arial"/>
          <w:noProof/>
          <w:sz w:val="24"/>
          <w:szCs w:val="24"/>
        </w:rPr>
        <w:pict>
          <v:rect id="_x0000_s1053" style="position:absolute;margin-left:52.2pt;margin-top:10.65pt;width:333pt;height:36.2pt;z-index:27" strokeweight="1pt">
            <v:textbox style="mso-next-textbox:#_x0000_s1053">
              <w:txbxContent>
                <w:p w:rsidR="00E32772" w:rsidRPr="00CD248C" w:rsidRDefault="00E32772" w:rsidP="00E32772">
                  <w:pPr>
                    <w:jc w:val="center"/>
                    <w:rPr>
                      <w:rFonts w:ascii="Arial" w:hAnsi="Arial" w:cs="Arial"/>
                      <w:sz w:val="24"/>
                      <w:szCs w:val="24"/>
                    </w:rPr>
                  </w:pPr>
                  <w:r w:rsidRPr="00CD248C">
                    <w:rPr>
                      <w:rFonts w:ascii="Arial" w:hAnsi="Arial" w:cs="Arial"/>
                      <w:sz w:val="24"/>
                      <w:szCs w:val="24"/>
                    </w:rPr>
                    <w:t>Полномочия Заявителя и документы соответствуют установленным требованиям</w:t>
                  </w:r>
                </w:p>
              </w:txbxContent>
            </v:textbox>
          </v:rect>
        </w:pict>
      </w:r>
    </w:p>
    <w:p w:rsidR="00E32772" w:rsidRPr="00E32772" w:rsidRDefault="00E32772" w:rsidP="00E32772">
      <w:pPr>
        <w:rPr>
          <w:rFonts w:ascii="Arial" w:hAnsi="Arial" w:cs="Arial"/>
          <w:sz w:val="24"/>
          <w:szCs w:val="24"/>
        </w:rPr>
      </w:pPr>
    </w:p>
    <w:p w:rsidR="00E32772" w:rsidRPr="00E32772" w:rsidRDefault="00E32772" w:rsidP="00E32772">
      <w:pPr>
        <w:rPr>
          <w:rFonts w:ascii="Arial" w:hAnsi="Arial" w:cs="Arial"/>
          <w:sz w:val="24"/>
          <w:szCs w:val="24"/>
        </w:rPr>
      </w:pPr>
    </w:p>
    <w:p w:rsidR="00E32772" w:rsidRPr="00E32772" w:rsidRDefault="00DD101B" w:rsidP="00E32772">
      <w:pPr>
        <w:rPr>
          <w:rFonts w:ascii="Arial" w:hAnsi="Arial" w:cs="Arial"/>
          <w:sz w:val="24"/>
          <w:szCs w:val="24"/>
        </w:rPr>
      </w:pPr>
      <w:r>
        <w:rPr>
          <w:rFonts w:ascii="Arial" w:hAnsi="Arial" w:cs="Arial"/>
          <w:noProof/>
          <w:sz w:val="24"/>
          <w:szCs w:val="24"/>
        </w:rPr>
        <w:pict>
          <v:line id="_x0000_s1058" style="position:absolute;z-index:32" from="302.15pt,5.45pt" to="302.15pt,27.5pt">
            <v:stroke endarrow="block"/>
          </v:line>
        </w:pict>
      </w:r>
      <w:r>
        <w:rPr>
          <w:rFonts w:ascii="Arial" w:hAnsi="Arial" w:cs="Arial"/>
          <w:noProof/>
          <w:sz w:val="24"/>
          <w:szCs w:val="24"/>
        </w:rPr>
        <w:pict>
          <v:shape id="_x0000_s1054" type="#_x0000_t202" style="position:absolute;margin-left:311.15pt;margin-top:5.45pt;width:35.65pt;height:31pt;z-index:28" filled="f" stroked="f">
            <v:textbox style="mso-next-textbox:#_x0000_s1054">
              <w:txbxContent>
                <w:p w:rsidR="00E32772" w:rsidRPr="00CD248C" w:rsidRDefault="00E32772" w:rsidP="00E32772">
                  <w:pPr>
                    <w:rPr>
                      <w:rFonts w:ascii="Arial" w:hAnsi="Arial" w:cs="Arial"/>
                      <w:sz w:val="24"/>
                      <w:szCs w:val="24"/>
                    </w:rPr>
                  </w:pPr>
                  <w:r w:rsidRPr="00CD248C">
                    <w:rPr>
                      <w:rFonts w:ascii="Arial" w:hAnsi="Arial" w:cs="Arial"/>
                      <w:sz w:val="24"/>
                      <w:szCs w:val="24"/>
                    </w:rPr>
                    <w:t>да</w:t>
                  </w:r>
                </w:p>
                <w:p w:rsidR="00E32772" w:rsidRDefault="00E32772" w:rsidP="00E32772">
                  <w:pPr>
                    <w:rPr>
                      <w:sz w:val="18"/>
                      <w:szCs w:val="18"/>
                    </w:rPr>
                  </w:pPr>
                </w:p>
              </w:txbxContent>
            </v:textbox>
          </v:shape>
        </w:pict>
      </w:r>
      <w:r>
        <w:rPr>
          <w:rFonts w:ascii="Arial" w:hAnsi="Arial" w:cs="Arial"/>
          <w:noProof/>
          <w:sz w:val="24"/>
          <w:szCs w:val="24"/>
        </w:rPr>
        <w:pict>
          <v:shape id="_x0000_s1052" type="#_x0000_t202" style="position:absolute;margin-left:63.3pt;margin-top:5.45pt;width:42.05pt;height:31pt;z-index:26" filled="f" stroked="f">
            <v:textbox style="mso-next-textbox:#_x0000_s1052">
              <w:txbxContent>
                <w:p w:rsidR="00E32772" w:rsidRPr="00CD248C" w:rsidRDefault="00E32772" w:rsidP="00E32772">
                  <w:pPr>
                    <w:rPr>
                      <w:rFonts w:ascii="Arial" w:hAnsi="Arial" w:cs="Arial"/>
                      <w:sz w:val="24"/>
                      <w:szCs w:val="24"/>
                    </w:rPr>
                  </w:pPr>
                  <w:r w:rsidRPr="00CD248C">
                    <w:rPr>
                      <w:rFonts w:ascii="Arial" w:hAnsi="Arial" w:cs="Arial"/>
                      <w:sz w:val="24"/>
                      <w:szCs w:val="24"/>
                    </w:rPr>
                    <w:t>нет</w:t>
                  </w:r>
                </w:p>
              </w:txbxContent>
            </v:textbox>
          </v:shape>
        </w:pict>
      </w:r>
      <w:r>
        <w:rPr>
          <w:rFonts w:ascii="Arial" w:hAnsi="Arial" w:cs="Arial"/>
          <w:noProof/>
          <w:sz w:val="24"/>
          <w:szCs w:val="24"/>
        </w:rPr>
        <w:pict>
          <v:shape id="_x0000_s1055" type="#_x0000_t32" style="position:absolute;margin-left:105.35pt;margin-top:5.45pt;width:.05pt;height:22.05pt;z-index:29" o:connectortype="straight">
            <v:stroke endarrow="block"/>
          </v:shape>
        </w:pict>
      </w:r>
    </w:p>
    <w:p w:rsidR="00E32772" w:rsidRPr="00E32772" w:rsidRDefault="00E32772" w:rsidP="00E32772">
      <w:pPr>
        <w:rPr>
          <w:rFonts w:ascii="Arial" w:hAnsi="Arial" w:cs="Arial"/>
          <w:sz w:val="24"/>
          <w:szCs w:val="24"/>
        </w:rPr>
      </w:pPr>
    </w:p>
    <w:p w:rsidR="00E32772" w:rsidRPr="00E32772" w:rsidRDefault="00DD101B" w:rsidP="00E32772">
      <w:pPr>
        <w:tabs>
          <w:tab w:val="left" w:pos="1409"/>
        </w:tabs>
        <w:rPr>
          <w:rFonts w:ascii="Arial" w:hAnsi="Arial" w:cs="Arial"/>
          <w:sz w:val="24"/>
          <w:szCs w:val="24"/>
        </w:rPr>
      </w:pPr>
      <w:r>
        <w:rPr>
          <w:rFonts w:ascii="Arial" w:hAnsi="Arial" w:cs="Arial"/>
          <w:noProof/>
          <w:sz w:val="24"/>
          <w:szCs w:val="24"/>
        </w:rPr>
        <w:pict>
          <v:rect id="_x0000_s1064" style="position:absolute;margin-left:24.55pt;margin-top:-.1pt;width:155pt;height:81pt;z-index:38" strokeweight="1pt">
            <v:textbox style="mso-next-textbox:#_x0000_s1064">
              <w:txbxContent>
                <w:p w:rsidR="00E32772" w:rsidRPr="00CD248C" w:rsidRDefault="00E32772" w:rsidP="00E32772">
                  <w:pPr>
                    <w:jc w:val="center"/>
                    <w:rPr>
                      <w:rFonts w:ascii="Arial" w:hAnsi="Arial" w:cs="Arial"/>
                      <w:sz w:val="24"/>
                      <w:szCs w:val="24"/>
                    </w:rPr>
                  </w:pPr>
                  <w:r w:rsidRPr="00CD248C">
                    <w:rPr>
                      <w:rFonts w:ascii="Arial" w:hAnsi="Arial" w:cs="Arial"/>
                      <w:sz w:val="24"/>
                      <w:szCs w:val="24"/>
                    </w:rPr>
                    <w:t>Подготовка проекта постановления администрации города Мурманска об отказе в установлении сервитута</w:t>
                  </w:r>
                </w:p>
              </w:txbxContent>
            </v:textbox>
          </v:rect>
        </w:pict>
      </w:r>
      <w:r>
        <w:rPr>
          <w:rFonts w:ascii="Arial" w:hAnsi="Arial" w:cs="Arial"/>
          <w:noProof/>
          <w:sz w:val="24"/>
          <w:szCs w:val="24"/>
        </w:rPr>
        <w:pict>
          <v:rect id="_x0000_s1056" style="position:absolute;margin-left:195.05pt;margin-top:-.1pt;width:220pt;height:107.05pt;z-index:30" strokeweight="1pt">
            <v:textbox style="mso-next-textbox:#_x0000_s1056">
              <w:txbxContent>
                <w:p w:rsidR="00E32772" w:rsidRPr="00CD248C" w:rsidRDefault="00E32772" w:rsidP="00E32772">
                  <w:pPr>
                    <w:jc w:val="center"/>
                    <w:rPr>
                      <w:rFonts w:ascii="Arial" w:hAnsi="Arial" w:cs="Arial"/>
                      <w:sz w:val="24"/>
                      <w:szCs w:val="24"/>
                    </w:rPr>
                  </w:pPr>
                  <w:r w:rsidRPr="00CD248C">
                    <w:rPr>
                      <w:rFonts w:ascii="Arial" w:hAnsi="Arial" w:cs="Arial"/>
                      <w:sz w:val="24"/>
                      <w:szCs w:val="24"/>
                    </w:rPr>
                    <w:t>Направление Заявителю уведомления о возможности заключения соглашения или направление Заявителю предложения о заключении соглашения в иных границах, или оформление проекта соглашения</w:t>
                  </w:r>
                </w:p>
                <w:p w:rsidR="00E32772" w:rsidRPr="00E44C6E" w:rsidRDefault="00E32772" w:rsidP="00E32772"/>
                <w:p w:rsidR="00E32772" w:rsidRPr="00E44C6E" w:rsidRDefault="00E32772" w:rsidP="00E32772"/>
              </w:txbxContent>
            </v:textbox>
          </v:rect>
        </w:pict>
      </w:r>
      <w:r w:rsidR="00E32772" w:rsidRPr="00E32772">
        <w:rPr>
          <w:rFonts w:ascii="Arial" w:hAnsi="Arial" w:cs="Arial"/>
          <w:sz w:val="24"/>
          <w:szCs w:val="24"/>
        </w:rPr>
        <w:tab/>
      </w:r>
    </w:p>
    <w:p w:rsidR="00E32772" w:rsidRPr="00E32772" w:rsidRDefault="00E32772" w:rsidP="00E32772">
      <w:pPr>
        <w:rPr>
          <w:rFonts w:ascii="Arial" w:hAnsi="Arial" w:cs="Arial"/>
          <w:sz w:val="24"/>
          <w:szCs w:val="24"/>
        </w:rPr>
      </w:pPr>
    </w:p>
    <w:p w:rsidR="00E32772" w:rsidRPr="00E32772" w:rsidRDefault="00E32772" w:rsidP="00E32772">
      <w:pPr>
        <w:rPr>
          <w:rFonts w:ascii="Arial" w:hAnsi="Arial" w:cs="Arial"/>
          <w:sz w:val="24"/>
          <w:szCs w:val="24"/>
        </w:rPr>
      </w:pPr>
      <w:r w:rsidRPr="00E32772">
        <w:rPr>
          <w:rFonts w:ascii="Arial" w:hAnsi="Arial" w:cs="Arial"/>
          <w:sz w:val="24"/>
          <w:szCs w:val="24"/>
        </w:rPr>
        <w:t xml:space="preserve">                                     </w:t>
      </w:r>
    </w:p>
    <w:p w:rsidR="00E32772" w:rsidRPr="00E32772" w:rsidRDefault="00E32772" w:rsidP="00E32772">
      <w:pPr>
        <w:tabs>
          <w:tab w:val="left" w:pos="8295"/>
        </w:tabs>
        <w:rPr>
          <w:rFonts w:ascii="Arial" w:hAnsi="Arial" w:cs="Arial"/>
          <w:sz w:val="24"/>
          <w:szCs w:val="24"/>
        </w:rPr>
      </w:pPr>
      <w:r w:rsidRPr="00E32772">
        <w:rPr>
          <w:rFonts w:ascii="Arial" w:hAnsi="Arial" w:cs="Arial"/>
          <w:sz w:val="24"/>
          <w:szCs w:val="24"/>
        </w:rPr>
        <w:t xml:space="preserve">                                                                                                                                                                         </w:t>
      </w:r>
    </w:p>
    <w:p w:rsidR="00E32772" w:rsidRPr="00E32772" w:rsidRDefault="00E32772" w:rsidP="00E32772">
      <w:pPr>
        <w:tabs>
          <w:tab w:val="left" w:pos="7650"/>
        </w:tabs>
        <w:rPr>
          <w:rFonts w:ascii="Arial" w:hAnsi="Arial" w:cs="Arial"/>
          <w:sz w:val="24"/>
          <w:szCs w:val="24"/>
        </w:rPr>
      </w:pPr>
      <w:r w:rsidRPr="00E32772">
        <w:rPr>
          <w:rFonts w:ascii="Arial" w:hAnsi="Arial" w:cs="Arial"/>
          <w:sz w:val="24"/>
          <w:szCs w:val="24"/>
        </w:rPr>
        <w:t xml:space="preserve">                      </w:t>
      </w:r>
      <w:r w:rsidRPr="00E32772">
        <w:rPr>
          <w:rFonts w:ascii="Arial" w:hAnsi="Arial" w:cs="Arial"/>
          <w:sz w:val="24"/>
          <w:szCs w:val="24"/>
        </w:rPr>
        <w:tab/>
      </w:r>
    </w:p>
    <w:p w:rsidR="00E32772" w:rsidRPr="00E32772" w:rsidRDefault="00DD101B" w:rsidP="00E32772">
      <w:pPr>
        <w:rPr>
          <w:rFonts w:ascii="Arial" w:hAnsi="Arial" w:cs="Arial"/>
          <w:sz w:val="24"/>
          <w:szCs w:val="24"/>
        </w:rPr>
      </w:pPr>
      <w:r>
        <w:rPr>
          <w:rFonts w:ascii="Arial" w:hAnsi="Arial" w:cs="Arial"/>
          <w:noProof/>
          <w:sz w:val="24"/>
          <w:szCs w:val="24"/>
        </w:rPr>
        <w:pict>
          <v:shape id="_x0000_s1071" style="position:absolute;margin-left:100.6pt;margin-top:11.9pt;width:9pt;height:16.2pt;z-index:44" coordsize="1,286" path="m,l,286e" filled="f">
            <v:stroke endarrow="block"/>
            <v:path arrowok="t"/>
          </v:shape>
        </w:pict>
      </w:r>
    </w:p>
    <w:p w:rsidR="00E32772" w:rsidRPr="00E32772" w:rsidRDefault="00DD101B" w:rsidP="00E32772">
      <w:pPr>
        <w:tabs>
          <w:tab w:val="left" w:pos="3595"/>
        </w:tabs>
        <w:rPr>
          <w:rFonts w:ascii="Arial" w:hAnsi="Arial" w:cs="Arial"/>
          <w:sz w:val="24"/>
          <w:szCs w:val="24"/>
        </w:rPr>
      </w:pPr>
      <w:r>
        <w:rPr>
          <w:rFonts w:ascii="Arial" w:hAnsi="Arial" w:cs="Arial"/>
          <w:noProof/>
          <w:sz w:val="24"/>
          <w:szCs w:val="24"/>
        </w:rPr>
        <w:pict>
          <v:shape id="_x0000_s1073" style="position:absolute;margin-left:302.15pt;margin-top:24.15pt;width:9pt;height:54.85pt;z-index:46" coordsize="1,286" path="m,l,286e" filled="f">
            <v:stroke endarrow="block"/>
            <v:path arrowok="t"/>
          </v:shape>
        </w:pict>
      </w:r>
      <w:r>
        <w:rPr>
          <w:rFonts w:ascii="Arial" w:hAnsi="Arial" w:cs="Arial"/>
          <w:noProof/>
          <w:sz w:val="24"/>
          <w:szCs w:val="24"/>
        </w:rPr>
        <w:pict>
          <v:rect id="_x0000_s1070" style="position:absolute;margin-left:24.55pt;margin-top:14.3pt;width:155pt;height:64.7pt;z-index:43" strokeweight="1pt">
            <v:textbox style="mso-next-textbox:#_x0000_s1070">
              <w:txbxContent>
                <w:p w:rsidR="00E32772" w:rsidRPr="00CD248C" w:rsidRDefault="00E32772" w:rsidP="00E32772">
                  <w:pPr>
                    <w:jc w:val="center"/>
                    <w:rPr>
                      <w:rFonts w:ascii="Arial" w:hAnsi="Arial" w:cs="Arial"/>
                      <w:sz w:val="24"/>
                      <w:szCs w:val="24"/>
                    </w:rPr>
                  </w:pPr>
                  <w:r w:rsidRPr="00CD248C">
                    <w:rPr>
                      <w:rFonts w:ascii="Arial" w:hAnsi="Arial" w:cs="Arial"/>
                      <w:sz w:val="24"/>
                      <w:szCs w:val="24"/>
                    </w:rPr>
                    <w:t>Выдача Заявителю постановления администрации города Мурманска</w:t>
                  </w:r>
                </w:p>
                <w:p w:rsidR="00E32772" w:rsidRPr="00E44C6E" w:rsidRDefault="00E32772" w:rsidP="00E32772"/>
                <w:p w:rsidR="00E32772" w:rsidRPr="006D701E" w:rsidRDefault="00E32772" w:rsidP="00E32772"/>
              </w:txbxContent>
            </v:textbox>
          </v:rect>
        </w:pict>
      </w:r>
      <w:r w:rsidR="00E32772" w:rsidRPr="00E32772">
        <w:rPr>
          <w:rFonts w:ascii="Arial" w:hAnsi="Arial" w:cs="Arial"/>
          <w:sz w:val="24"/>
          <w:szCs w:val="24"/>
        </w:rPr>
        <w:tab/>
      </w:r>
    </w:p>
    <w:p w:rsidR="00E32772" w:rsidRPr="00E32772" w:rsidRDefault="00DD101B" w:rsidP="00E32772">
      <w:pPr>
        <w:tabs>
          <w:tab w:val="left" w:pos="8175"/>
        </w:tabs>
        <w:rPr>
          <w:rFonts w:ascii="Arial" w:hAnsi="Arial" w:cs="Arial"/>
          <w:sz w:val="24"/>
          <w:szCs w:val="24"/>
        </w:rPr>
      </w:pPr>
      <w:r>
        <w:rPr>
          <w:rFonts w:ascii="Arial" w:hAnsi="Arial" w:cs="Arial"/>
          <w:noProof/>
          <w:sz w:val="24"/>
          <w:szCs w:val="24"/>
        </w:rPr>
        <w:lastRenderedPageBreak/>
        <w:pict>
          <v:shape id="_x0000_s1057" style="position:absolute;margin-left:302.15pt;margin-top:10.25pt;width:3.55pt;height:18.3pt;flip:x;z-index:31" coordsize="1,286" path="m,l,286e" filled="f">
            <v:stroke endarrow="block"/>
            <v:path arrowok="t"/>
          </v:shape>
        </w:pict>
      </w:r>
      <w:r>
        <w:rPr>
          <w:rFonts w:ascii="Arial" w:hAnsi="Arial" w:cs="Arial"/>
          <w:noProof/>
          <w:sz w:val="24"/>
          <w:szCs w:val="24"/>
        </w:rPr>
        <w:pict>
          <v:rect id="_x0000_s1065" style="position:absolute;margin-left:199.8pt;margin-top:-36.15pt;width:218.25pt;height:46.4pt;z-index:39" strokeweight="1pt">
            <v:textbox style="mso-next-textbox:#_x0000_s1065">
              <w:txbxContent>
                <w:p w:rsidR="00E32772" w:rsidRPr="00CD248C" w:rsidRDefault="00E32772" w:rsidP="00E32772">
                  <w:pPr>
                    <w:jc w:val="center"/>
                    <w:rPr>
                      <w:rFonts w:ascii="Arial" w:hAnsi="Arial" w:cs="Arial"/>
                      <w:sz w:val="24"/>
                      <w:szCs w:val="24"/>
                    </w:rPr>
                  </w:pPr>
                  <w:r w:rsidRPr="00CD248C">
                    <w:rPr>
                      <w:rFonts w:ascii="Arial" w:hAnsi="Arial" w:cs="Arial"/>
                      <w:sz w:val="24"/>
                      <w:szCs w:val="24"/>
                    </w:rPr>
                    <w:t>Выдача Заявителю проекта соглашения на согласование</w:t>
                  </w:r>
                </w:p>
                <w:p w:rsidR="00E32772" w:rsidRPr="00CD248C" w:rsidRDefault="00E32772" w:rsidP="00E32772">
                  <w:pPr>
                    <w:rPr>
                      <w:rFonts w:ascii="Arial" w:hAnsi="Arial" w:cs="Arial"/>
                      <w:sz w:val="24"/>
                      <w:szCs w:val="24"/>
                    </w:rPr>
                  </w:pPr>
                </w:p>
                <w:p w:rsidR="00E32772" w:rsidRPr="00CD248C" w:rsidRDefault="00E32772" w:rsidP="00E32772">
                  <w:pPr>
                    <w:rPr>
                      <w:rFonts w:ascii="Arial" w:hAnsi="Arial" w:cs="Arial"/>
                    </w:rPr>
                  </w:pPr>
                </w:p>
              </w:txbxContent>
            </v:textbox>
          </v:rect>
        </w:pict>
      </w:r>
      <w:r w:rsidR="00E32772" w:rsidRPr="00E32772">
        <w:rPr>
          <w:rFonts w:ascii="Arial" w:hAnsi="Arial" w:cs="Arial"/>
          <w:sz w:val="24"/>
          <w:szCs w:val="24"/>
        </w:rPr>
        <w:tab/>
      </w:r>
    </w:p>
    <w:p w:rsidR="00E32772" w:rsidRPr="00E32772" w:rsidRDefault="00E32772" w:rsidP="00CD248C">
      <w:pPr>
        <w:tabs>
          <w:tab w:val="left" w:pos="3420"/>
          <w:tab w:val="left" w:pos="5325"/>
          <w:tab w:val="right" w:pos="9978"/>
        </w:tabs>
        <w:rPr>
          <w:rFonts w:ascii="Arial" w:hAnsi="Arial" w:cs="Arial"/>
          <w:sz w:val="24"/>
          <w:szCs w:val="24"/>
        </w:rPr>
      </w:pPr>
    </w:p>
    <w:p w:rsidR="00E32772" w:rsidRDefault="00DD101B" w:rsidP="00E32772">
      <w:pPr>
        <w:tabs>
          <w:tab w:val="left" w:pos="6434"/>
          <w:tab w:val="left" w:pos="6618"/>
        </w:tabs>
        <w:rPr>
          <w:rFonts w:ascii="Arial" w:hAnsi="Arial" w:cs="Arial"/>
          <w:sz w:val="24"/>
          <w:szCs w:val="24"/>
        </w:rPr>
      </w:pPr>
      <w:r>
        <w:rPr>
          <w:rFonts w:ascii="Arial" w:hAnsi="Arial" w:cs="Arial"/>
          <w:noProof/>
          <w:sz w:val="24"/>
          <w:szCs w:val="24"/>
        </w:rPr>
        <w:pict>
          <v:rect id="_x0000_s1066" style="position:absolute;margin-left:204.55pt;margin-top:.95pt;width:213.5pt;height:30.85pt;z-index:40" strokeweight="1pt">
            <v:textbox style="mso-next-textbox:#_x0000_s1066">
              <w:txbxContent>
                <w:p w:rsidR="00E32772" w:rsidRPr="00CD248C" w:rsidRDefault="00E32772" w:rsidP="00E32772">
                  <w:pPr>
                    <w:jc w:val="center"/>
                    <w:rPr>
                      <w:rFonts w:ascii="Arial" w:hAnsi="Arial" w:cs="Arial"/>
                      <w:sz w:val="24"/>
                      <w:szCs w:val="24"/>
                    </w:rPr>
                  </w:pPr>
                  <w:r w:rsidRPr="00CD248C">
                    <w:rPr>
                      <w:rFonts w:ascii="Arial" w:hAnsi="Arial" w:cs="Arial"/>
                      <w:sz w:val="24"/>
                      <w:szCs w:val="24"/>
                    </w:rPr>
                    <w:t>Выдача Заявителю соглашения</w:t>
                  </w:r>
                </w:p>
                <w:p w:rsidR="00E32772" w:rsidRPr="00BD7D2C" w:rsidRDefault="00E32772" w:rsidP="00E32772"/>
                <w:p w:rsidR="00E32772" w:rsidRPr="001A7F39" w:rsidRDefault="00E32772" w:rsidP="00E32772"/>
              </w:txbxContent>
            </v:textbox>
          </v:rect>
        </w:pict>
      </w:r>
      <w:r w:rsidR="00E32772" w:rsidRPr="00E32772">
        <w:rPr>
          <w:rFonts w:ascii="Arial" w:hAnsi="Arial" w:cs="Arial"/>
          <w:sz w:val="24"/>
          <w:szCs w:val="24"/>
        </w:rPr>
        <w:tab/>
      </w:r>
    </w:p>
    <w:p w:rsidR="00CD248C" w:rsidRDefault="00CD248C" w:rsidP="00E32772">
      <w:pPr>
        <w:tabs>
          <w:tab w:val="left" w:pos="6434"/>
          <w:tab w:val="left" w:pos="6618"/>
        </w:tabs>
        <w:rPr>
          <w:rFonts w:ascii="Arial" w:hAnsi="Arial" w:cs="Arial"/>
          <w:sz w:val="24"/>
          <w:szCs w:val="24"/>
        </w:rPr>
      </w:pPr>
    </w:p>
    <w:p w:rsidR="00CD248C" w:rsidRPr="00E32772" w:rsidRDefault="00CD248C" w:rsidP="00CD248C">
      <w:pPr>
        <w:tabs>
          <w:tab w:val="left" w:pos="6434"/>
          <w:tab w:val="left" w:pos="6618"/>
        </w:tabs>
        <w:jc w:val="center"/>
        <w:rPr>
          <w:rFonts w:ascii="Arial" w:hAnsi="Arial" w:cs="Arial"/>
          <w:sz w:val="24"/>
          <w:szCs w:val="24"/>
        </w:rPr>
      </w:pPr>
      <w:r>
        <w:rPr>
          <w:rFonts w:ascii="Arial" w:hAnsi="Arial" w:cs="Arial"/>
          <w:sz w:val="24"/>
          <w:szCs w:val="24"/>
        </w:rPr>
        <w:t>____________________</w:t>
      </w:r>
    </w:p>
    <w:sectPr w:rsidR="00CD248C" w:rsidRPr="00E32772" w:rsidSect="00E9087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AC6" w:rsidRDefault="00772AC6">
      <w:r>
        <w:separator/>
      </w:r>
    </w:p>
  </w:endnote>
  <w:endnote w:type="continuationSeparator" w:id="1">
    <w:p w:rsidR="00772AC6" w:rsidRDefault="00772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AC6" w:rsidRDefault="00772AC6">
      <w:r>
        <w:separator/>
      </w:r>
    </w:p>
  </w:footnote>
  <w:footnote w:type="continuationSeparator" w:id="1">
    <w:p w:rsidR="00772AC6" w:rsidRDefault="00772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BF9"/>
    <w:multiLevelType w:val="hybridMultilevel"/>
    <w:tmpl w:val="49E68C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7F56B9"/>
    <w:multiLevelType w:val="multilevel"/>
    <w:tmpl w:val="89F88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16192D"/>
    <w:multiLevelType w:val="hybridMultilevel"/>
    <w:tmpl w:val="67D86AA8"/>
    <w:lvl w:ilvl="0" w:tplc="8DC66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890F3A"/>
    <w:multiLevelType w:val="hybridMultilevel"/>
    <w:tmpl w:val="79CE743A"/>
    <w:lvl w:ilvl="0" w:tplc="B30C6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446681"/>
    <w:multiLevelType w:val="hybridMultilevel"/>
    <w:tmpl w:val="7284D372"/>
    <w:lvl w:ilvl="0" w:tplc="CCC8B340">
      <w:start w:val="1"/>
      <w:numFmt w:val="bullet"/>
      <w:lvlText w:val=""/>
      <w:lvlJc w:val="left"/>
      <w:pPr>
        <w:tabs>
          <w:tab w:val="num" w:pos="796"/>
        </w:tabs>
        <w:ind w:left="-451" w:firstLine="851"/>
      </w:pPr>
      <w:rPr>
        <w:rFonts w:ascii="Symbol" w:hAnsi="Symbol" w:cs="Symbol" w:hint="default"/>
        <w:b w:val="0"/>
        <w:bCs w:val="0"/>
        <w:i w:val="0"/>
        <w:iCs w:val="0"/>
        <w:color w:val="auto"/>
        <w:sz w:val="28"/>
        <w:szCs w:val="28"/>
      </w:rPr>
    </w:lvl>
    <w:lvl w:ilvl="1" w:tplc="F4AC0394">
      <w:start w:val="7"/>
      <w:numFmt w:val="decimal"/>
      <w:lvlText w:val="%2."/>
      <w:lvlJc w:val="left"/>
      <w:pPr>
        <w:tabs>
          <w:tab w:val="num" w:pos="1931"/>
        </w:tabs>
        <w:ind w:left="1080" w:firstLine="851"/>
      </w:pPr>
      <w:rPr>
        <w:b w:val="0"/>
        <w:bCs w:val="0"/>
        <w:i w:val="0"/>
        <w:iCs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2209B4"/>
    <w:multiLevelType w:val="hybridMultilevel"/>
    <w:tmpl w:val="0860AD10"/>
    <w:lvl w:ilvl="0" w:tplc="7D047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8566B8"/>
    <w:multiLevelType w:val="hybridMultilevel"/>
    <w:tmpl w:val="78B2CD40"/>
    <w:lvl w:ilvl="0" w:tplc="2AF435B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3F355AC"/>
    <w:multiLevelType w:val="hybridMultilevel"/>
    <w:tmpl w:val="81BA6016"/>
    <w:lvl w:ilvl="0" w:tplc="E778A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F05B47"/>
    <w:multiLevelType w:val="hybridMultilevel"/>
    <w:tmpl w:val="070C99D2"/>
    <w:lvl w:ilvl="0" w:tplc="B30C6D5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960D00"/>
    <w:multiLevelType w:val="hybridMultilevel"/>
    <w:tmpl w:val="F9A8414A"/>
    <w:lvl w:ilvl="0" w:tplc="877892E6">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0">
    <w:nsid w:val="37AE3EE8"/>
    <w:multiLevelType w:val="hybridMultilevel"/>
    <w:tmpl w:val="ACCCA544"/>
    <w:lvl w:ilvl="0" w:tplc="61E06C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3B4C0F"/>
    <w:multiLevelType w:val="hybridMultilevel"/>
    <w:tmpl w:val="309C416C"/>
    <w:lvl w:ilvl="0" w:tplc="35569AB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054F91"/>
    <w:multiLevelType w:val="hybridMultilevel"/>
    <w:tmpl w:val="D09EF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774F1"/>
    <w:multiLevelType w:val="hybridMultilevel"/>
    <w:tmpl w:val="0ABC2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8AF4B2A"/>
    <w:multiLevelType w:val="hybridMultilevel"/>
    <w:tmpl w:val="3EBC4234"/>
    <w:lvl w:ilvl="0" w:tplc="A894E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736FCD"/>
    <w:multiLevelType w:val="multilevel"/>
    <w:tmpl w:val="A82ADF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78691BA6"/>
    <w:multiLevelType w:val="hybridMultilevel"/>
    <w:tmpl w:val="18723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761245"/>
    <w:multiLevelType w:val="hybridMultilevel"/>
    <w:tmpl w:val="8F229734"/>
    <w:lvl w:ilvl="0" w:tplc="22B4D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4"/>
  </w:num>
  <w:num w:numId="6">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5"/>
  </w:num>
  <w:num w:numId="10">
    <w:abstractNumId w:val="16"/>
  </w:num>
  <w:num w:numId="11">
    <w:abstractNumId w:val="12"/>
  </w:num>
  <w:num w:numId="12">
    <w:abstractNumId w:val="0"/>
  </w:num>
  <w:num w:numId="13">
    <w:abstractNumId w:val="3"/>
  </w:num>
  <w:num w:numId="14">
    <w:abstractNumId w:val="8"/>
  </w:num>
  <w:num w:numId="15">
    <w:abstractNumId w:val="2"/>
  </w:num>
  <w:num w:numId="16">
    <w:abstractNumId w:val="9"/>
  </w:num>
  <w:num w:numId="17">
    <w:abstractNumId w:val="10"/>
  </w:num>
  <w:num w:numId="18">
    <w:abstractNumId w:val="14"/>
  </w:num>
  <w:num w:numId="19">
    <w:abstractNumId w:val="1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isplayHorizontalDrawingGridEvery w:val="2"/>
  <w:characterSpacingControl w:val="doNotCompress"/>
  <w:doNotValidateAgainstSchema/>
  <w:doNotDemarcateInvalidXml/>
  <w:hdrShapeDefaults>
    <o:shapedefaults v:ext="edit" spidmax="10137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6F9"/>
    <w:rsid w:val="000046E0"/>
    <w:rsid w:val="00006F14"/>
    <w:rsid w:val="00010C8E"/>
    <w:rsid w:val="00011848"/>
    <w:rsid w:val="00011DF8"/>
    <w:rsid w:val="00012289"/>
    <w:rsid w:val="00012773"/>
    <w:rsid w:val="0001470F"/>
    <w:rsid w:val="00020F43"/>
    <w:rsid w:val="00021B51"/>
    <w:rsid w:val="00022846"/>
    <w:rsid w:val="00022A10"/>
    <w:rsid w:val="000258A6"/>
    <w:rsid w:val="00040582"/>
    <w:rsid w:val="00042F70"/>
    <w:rsid w:val="000514CF"/>
    <w:rsid w:val="00051749"/>
    <w:rsid w:val="00051A3B"/>
    <w:rsid w:val="0005656D"/>
    <w:rsid w:val="00057BF9"/>
    <w:rsid w:val="000614B7"/>
    <w:rsid w:val="0006190A"/>
    <w:rsid w:val="00065F17"/>
    <w:rsid w:val="000662AC"/>
    <w:rsid w:val="0006770F"/>
    <w:rsid w:val="00077B58"/>
    <w:rsid w:val="000800AF"/>
    <w:rsid w:val="00083C7C"/>
    <w:rsid w:val="00084389"/>
    <w:rsid w:val="00084DDD"/>
    <w:rsid w:val="00090D9A"/>
    <w:rsid w:val="00091685"/>
    <w:rsid w:val="000A6231"/>
    <w:rsid w:val="000A70B6"/>
    <w:rsid w:val="000B0DFA"/>
    <w:rsid w:val="000B3E1A"/>
    <w:rsid w:val="000B5CBB"/>
    <w:rsid w:val="000B66A1"/>
    <w:rsid w:val="000C026B"/>
    <w:rsid w:val="000C0993"/>
    <w:rsid w:val="000C1FEF"/>
    <w:rsid w:val="000C39DC"/>
    <w:rsid w:val="000C5CC2"/>
    <w:rsid w:val="000C7044"/>
    <w:rsid w:val="000D1DDE"/>
    <w:rsid w:val="000D7B9F"/>
    <w:rsid w:val="000E15C3"/>
    <w:rsid w:val="000E20DD"/>
    <w:rsid w:val="000E3D6F"/>
    <w:rsid w:val="000E481C"/>
    <w:rsid w:val="000E666E"/>
    <w:rsid w:val="000E7D8D"/>
    <w:rsid w:val="000F07D1"/>
    <w:rsid w:val="000F1913"/>
    <w:rsid w:val="000F233F"/>
    <w:rsid w:val="000F2976"/>
    <w:rsid w:val="000F304A"/>
    <w:rsid w:val="000F60C8"/>
    <w:rsid w:val="001021D3"/>
    <w:rsid w:val="00102A15"/>
    <w:rsid w:val="00105C49"/>
    <w:rsid w:val="0010637E"/>
    <w:rsid w:val="00107C30"/>
    <w:rsid w:val="00112C1C"/>
    <w:rsid w:val="0011314B"/>
    <w:rsid w:val="0011624A"/>
    <w:rsid w:val="00122C51"/>
    <w:rsid w:val="0013142E"/>
    <w:rsid w:val="00132979"/>
    <w:rsid w:val="00133796"/>
    <w:rsid w:val="00134351"/>
    <w:rsid w:val="0013656C"/>
    <w:rsid w:val="0014008B"/>
    <w:rsid w:val="00141037"/>
    <w:rsid w:val="00141366"/>
    <w:rsid w:val="00144AB7"/>
    <w:rsid w:val="00152179"/>
    <w:rsid w:val="00153B96"/>
    <w:rsid w:val="00154712"/>
    <w:rsid w:val="001569C9"/>
    <w:rsid w:val="00156D66"/>
    <w:rsid w:val="00160604"/>
    <w:rsid w:val="001621E2"/>
    <w:rsid w:val="00162C6D"/>
    <w:rsid w:val="00164E9A"/>
    <w:rsid w:val="00170FFA"/>
    <w:rsid w:val="00171534"/>
    <w:rsid w:val="001855C8"/>
    <w:rsid w:val="00190146"/>
    <w:rsid w:val="00192D2B"/>
    <w:rsid w:val="001A00C5"/>
    <w:rsid w:val="001A027F"/>
    <w:rsid w:val="001A4F5F"/>
    <w:rsid w:val="001A6A55"/>
    <w:rsid w:val="001B3838"/>
    <w:rsid w:val="001B492F"/>
    <w:rsid w:val="001B4D4C"/>
    <w:rsid w:val="001B5376"/>
    <w:rsid w:val="001B7E90"/>
    <w:rsid w:val="001C26FD"/>
    <w:rsid w:val="001C46D0"/>
    <w:rsid w:val="001C47B3"/>
    <w:rsid w:val="001C6111"/>
    <w:rsid w:val="001C6E79"/>
    <w:rsid w:val="001D3D65"/>
    <w:rsid w:val="001D637B"/>
    <w:rsid w:val="001D6543"/>
    <w:rsid w:val="001E3509"/>
    <w:rsid w:val="001E577F"/>
    <w:rsid w:val="001F0810"/>
    <w:rsid w:val="001F797D"/>
    <w:rsid w:val="00204051"/>
    <w:rsid w:val="0020552F"/>
    <w:rsid w:val="00205613"/>
    <w:rsid w:val="002066A1"/>
    <w:rsid w:val="00206FB5"/>
    <w:rsid w:val="00212DCE"/>
    <w:rsid w:val="00214D22"/>
    <w:rsid w:val="002163A1"/>
    <w:rsid w:val="00224D61"/>
    <w:rsid w:val="00226536"/>
    <w:rsid w:val="002333BD"/>
    <w:rsid w:val="00233A0F"/>
    <w:rsid w:val="00237FDE"/>
    <w:rsid w:val="0024066C"/>
    <w:rsid w:val="00241697"/>
    <w:rsid w:val="00244BEC"/>
    <w:rsid w:val="00244E99"/>
    <w:rsid w:val="00245001"/>
    <w:rsid w:val="00245952"/>
    <w:rsid w:val="002523FF"/>
    <w:rsid w:val="00253063"/>
    <w:rsid w:val="0025316F"/>
    <w:rsid w:val="002568C7"/>
    <w:rsid w:val="00257617"/>
    <w:rsid w:val="002579E5"/>
    <w:rsid w:val="0026114C"/>
    <w:rsid w:val="0026463C"/>
    <w:rsid w:val="0026557B"/>
    <w:rsid w:val="00265B30"/>
    <w:rsid w:val="00270276"/>
    <w:rsid w:val="00270ED2"/>
    <w:rsid w:val="00272333"/>
    <w:rsid w:val="00272C06"/>
    <w:rsid w:val="00276172"/>
    <w:rsid w:val="0027783C"/>
    <w:rsid w:val="00281605"/>
    <w:rsid w:val="00282AD8"/>
    <w:rsid w:val="002854B1"/>
    <w:rsid w:val="002860DD"/>
    <w:rsid w:val="002936D0"/>
    <w:rsid w:val="00294BCE"/>
    <w:rsid w:val="002A0780"/>
    <w:rsid w:val="002A1515"/>
    <w:rsid w:val="002A6125"/>
    <w:rsid w:val="002B497D"/>
    <w:rsid w:val="002C1702"/>
    <w:rsid w:val="002C221B"/>
    <w:rsid w:val="002C378B"/>
    <w:rsid w:val="002D107A"/>
    <w:rsid w:val="002D2546"/>
    <w:rsid w:val="002D35A6"/>
    <w:rsid w:val="002D54FD"/>
    <w:rsid w:val="002D697B"/>
    <w:rsid w:val="002D6B1E"/>
    <w:rsid w:val="002E2029"/>
    <w:rsid w:val="002E238F"/>
    <w:rsid w:val="002E2AB5"/>
    <w:rsid w:val="002E367F"/>
    <w:rsid w:val="002E448C"/>
    <w:rsid w:val="002E4918"/>
    <w:rsid w:val="002E52E7"/>
    <w:rsid w:val="002E7529"/>
    <w:rsid w:val="002E7B2C"/>
    <w:rsid w:val="002F0E71"/>
    <w:rsid w:val="002F47F8"/>
    <w:rsid w:val="002F510B"/>
    <w:rsid w:val="0030354B"/>
    <w:rsid w:val="00304C2E"/>
    <w:rsid w:val="0030510A"/>
    <w:rsid w:val="00305AB8"/>
    <w:rsid w:val="003063FA"/>
    <w:rsid w:val="003067AA"/>
    <w:rsid w:val="003079C1"/>
    <w:rsid w:val="003120A8"/>
    <w:rsid w:val="00313E55"/>
    <w:rsid w:val="00315490"/>
    <w:rsid w:val="00315A9E"/>
    <w:rsid w:val="00317A55"/>
    <w:rsid w:val="00317F85"/>
    <w:rsid w:val="00320B6E"/>
    <w:rsid w:val="003215C5"/>
    <w:rsid w:val="00327ED6"/>
    <w:rsid w:val="003318F8"/>
    <w:rsid w:val="00332E53"/>
    <w:rsid w:val="00334CC4"/>
    <w:rsid w:val="00335990"/>
    <w:rsid w:val="00337159"/>
    <w:rsid w:val="00341EC6"/>
    <w:rsid w:val="0034297C"/>
    <w:rsid w:val="00343C9B"/>
    <w:rsid w:val="0034648B"/>
    <w:rsid w:val="0035173F"/>
    <w:rsid w:val="003523D5"/>
    <w:rsid w:val="00352704"/>
    <w:rsid w:val="00354EAE"/>
    <w:rsid w:val="00356F32"/>
    <w:rsid w:val="00360D7D"/>
    <w:rsid w:val="003611D2"/>
    <w:rsid w:val="00364025"/>
    <w:rsid w:val="003672A3"/>
    <w:rsid w:val="003716E2"/>
    <w:rsid w:val="00371707"/>
    <w:rsid w:val="003753A9"/>
    <w:rsid w:val="00375AAC"/>
    <w:rsid w:val="00376ABA"/>
    <w:rsid w:val="00380027"/>
    <w:rsid w:val="00381A5D"/>
    <w:rsid w:val="003911E3"/>
    <w:rsid w:val="00392860"/>
    <w:rsid w:val="003A033D"/>
    <w:rsid w:val="003A0C01"/>
    <w:rsid w:val="003A0F53"/>
    <w:rsid w:val="003A18E8"/>
    <w:rsid w:val="003A2309"/>
    <w:rsid w:val="003A3D8A"/>
    <w:rsid w:val="003A7E25"/>
    <w:rsid w:val="003B1C2F"/>
    <w:rsid w:val="003B77AE"/>
    <w:rsid w:val="003C74F4"/>
    <w:rsid w:val="003D0D3E"/>
    <w:rsid w:val="003D12C5"/>
    <w:rsid w:val="003D451D"/>
    <w:rsid w:val="003D66B5"/>
    <w:rsid w:val="003D7111"/>
    <w:rsid w:val="003E667E"/>
    <w:rsid w:val="003F6793"/>
    <w:rsid w:val="003F6D78"/>
    <w:rsid w:val="0040036B"/>
    <w:rsid w:val="004018A5"/>
    <w:rsid w:val="004064E9"/>
    <w:rsid w:val="004140A5"/>
    <w:rsid w:val="00414CCA"/>
    <w:rsid w:val="00414E5F"/>
    <w:rsid w:val="00420A87"/>
    <w:rsid w:val="00423811"/>
    <w:rsid w:val="004300BD"/>
    <w:rsid w:val="004313F8"/>
    <w:rsid w:val="00433DDB"/>
    <w:rsid w:val="0043625A"/>
    <w:rsid w:val="00442C09"/>
    <w:rsid w:val="00443F5E"/>
    <w:rsid w:val="0044512B"/>
    <w:rsid w:val="004466FD"/>
    <w:rsid w:val="0045295F"/>
    <w:rsid w:val="00453ED2"/>
    <w:rsid w:val="0046077A"/>
    <w:rsid w:val="004628E1"/>
    <w:rsid w:val="00462C89"/>
    <w:rsid w:val="004631A2"/>
    <w:rsid w:val="00466F43"/>
    <w:rsid w:val="00472A3D"/>
    <w:rsid w:val="00472CE5"/>
    <w:rsid w:val="0047377F"/>
    <w:rsid w:val="0047427D"/>
    <w:rsid w:val="00474850"/>
    <w:rsid w:val="004767B7"/>
    <w:rsid w:val="00481EE1"/>
    <w:rsid w:val="004821DD"/>
    <w:rsid w:val="00482CB0"/>
    <w:rsid w:val="00485F31"/>
    <w:rsid w:val="00490EED"/>
    <w:rsid w:val="00492C98"/>
    <w:rsid w:val="004965B9"/>
    <w:rsid w:val="00497876"/>
    <w:rsid w:val="004A0DE7"/>
    <w:rsid w:val="004A1D6C"/>
    <w:rsid w:val="004A6C5E"/>
    <w:rsid w:val="004A7014"/>
    <w:rsid w:val="004B0133"/>
    <w:rsid w:val="004B4501"/>
    <w:rsid w:val="004B54B0"/>
    <w:rsid w:val="004C069D"/>
    <w:rsid w:val="004C35BE"/>
    <w:rsid w:val="004C5269"/>
    <w:rsid w:val="004D1968"/>
    <w:rsid w:val="004D1E76"/>
    <w:rsid w:val="004D26FE"/>
    <w:rsid w:val="004E0022"/>
    <w:rsid w:val="004E7B2F"/>
    <w:rsid w:val="004F3947"/>
    <w:rsid w:val="004F55D8"/>
    <w:rsid w:val="004F569A"/>
    <w:rsid w:val="004F5E9A"/>
    <w:rsid w:val="00502A2B"/>
    <w:rsid w:val="00503637"/>
    <w:rsid w:val="00503BC3"/>
    <w:rsid w:val="00505E2B"/>
    <w:rsid w:val="005142C5"/>
    <w:rsid w:val="005155F1"/>
    <w:rsid w:val="00517B99"/>
    <w:rsid w:val="00523EBD"/>
    <w:rsid w:val="0052516F"/>
    <w:rsid w:val="0052589F"/>
    <w:rsid w:val="0052625D"/>
    <w:rsid w:val="00530E60"/>
    <w:rsid w:val="00531516"/>
    <w:rsid w:val="00531769"/>
    <w:rsid w:val="00532C1B"/>
    <w:rsid w:val="00534CE7"/>
    <w:rsid w:val="00536846"/>
    <w:rsid w:val="0053791A"/>
    <w:rsid w:val="00541432"/>
    <w:rsid w:val="00543525"/>
    <w:rsid w:val="005449E0"/>
    <w:rsid w:val="00545F2F"/>
    <w:rsid w:val="005531D7"/>
    <w:rsid w:val="00553598"/>
    <w:rsid w:val="005619BA"/>
    <w:rsid w:val="00563AFF"/>
    <w:rsid w:val="005645EB"/>
    <w:rsid w:val="00564E42"/>
    <w:rsid w:val="00571783"/>
    <w:rsid w:val="00572D83"/>
    <w:rsid w:val="00573C66"/>
    <w:rsid w:val="0057474D"/>
    <w:rsid w:val="00575D49"/>
    <w:rsid w:val="005800EB"/>
    <w:rsid w:val="00587076"/>
    <w:rsid w:val="00591547"/>
    <w:rsid w:val="00591CA0"/>
    <w:rsid w:val="00597E1E"/>
    <w:rsid w:val="005A1C4A"/>
    <w:rsid w:val="005A2CDF"/>
    <w:rsid w:val="005A5689"/>
    <w:rsid w:val="005B0C8B"/>
    <w:rsid w:val="005B26EB"/>
    <w:rsid w:val="005B3922"/>
    <w:rsid w:val="005B3CB7"/>
    <w:rsid w:val="005B4A45"/>
    <w:rsid w:val="005B73CE"/>
    <w:rsid w:val="005C15D3"/>
    <w:rsid w:val="005C27A1"/>
    <w:rsid w:val="005C64D6"/>
    <w:rsid w:val="005D5F54"/>
    <w:rsid w:val="005D7B3B"/>
    <w:rsid w:val="005E2238"/>
    <w:rsid w:val="005E7FBC"/>
    <w:rsid w:val="005F3852"/>
    <w:rsid w:val="005F4DF2"/>
    <w:rsid w:val="00601667"/>
    <w:rsid w:val="00603EEA"/>
    <w:rsid w:val="00604CD7"/>
    <w:rsid w:val="00605FC5"/>
    <w:rsid w:val="00611A87"/>
    <w:rsid w:val="00612EDA"/>
    <w:rsid w:val="006131DF"/>
    <w:rsid w:val="00614228"/>
    <w:rsid w:val="00614D8E"/>
    <w:rsid w:val="00615FAE"/>
    <w:rsid w:val="00617F5E"/>
    <w:rsid w:val="00620C45"/>
    <w:rsid w:val="0062152C"/>
    <w:rsid w:val="0062205A"/>
    <w:rsid w:val="0062213B"/>
    <w:rsid w:val="00625E4F"/>
    <w:rsid w:val="006310A3"/>
    <w:rsid w:val="00642152"/>
    <w:rsid w:val="006425AB"/>
    <w:rsid w:val="00643CBD"/>
    <w:rsid w:val="00644957"/>
    <w:rsid w:val="00653B49"/>
    <w:rsid w:val="006551E3"/>
    <w:rsid w:val="006565BF"/>
    <w:rsid w:val="006602BB"/>
    <w:rsid w:val="006628B0"/>
    <w:rsid w:val="006645C6"/>
    <w:rsid w:val="00671604"/>
    <w:rsid w:val="006718FD"/>
    <w:rsid w:val="00671B2D"/>
    <w:rsid w:val="00675365"/>
    <w:rsid w:val="006804A4"/>
    <w:rsid w:val="00680C65"/>
    <w:rsid w:val="00686937"/>
    <w:rsid w:val="00687483"/>
    <w:rsid w:val="00692CE0"/>
    <w:rsid w:val="00694D42"/>
    <w:rsid w:val="0069525C"/>
    <w:rsid w:val="006966D8"/>
    <w:rsid w:val="00696BCB"/>
    <w:rsid w:val="006A03FF"/>
    <w:rsid w:val="006A1600"/>
    <w:rsid w:val="006A1D88"/>
    <w:rsid w:val="006A4B7E"/>
    <w:rsid w:val="006A5682"/>
    <w:rsid w:val="006A6E6C"/>
    <w:rsid w:val="006A789D"/>
    <w:rsid w:val="006B3A1D"/>
    <w:rsid w:val="006B3A67"/>
    <w:rsid w:val="006B4545"/>
    <w:rsid w:val="006B7CD7"/>
    <w:rsid w:val="006C52F8"/>
    <w:rsid w:val="006D38EC"/>
    <w:rsid w:val="006D701E"/>
    <w:rsid w:val="006E1635"/>
    <w:rsid w:val="006E36AD"/>
    <w:rsid w:val="006E54C6"/>
    <w:rsid w:val="006F129F"/>
    <w:rsid w:val="006F2A1C"/>
    <w:rsid w:val="006F2A20"/>
    <w:rsid w:val="006F7B76"/>
    <w:rsid w:val="007005C6"/>
    <w:rsid w:val="0070151A"/>
    <w:rsid w:val="007034D5"/>
    <w:rsid w:val="0070467B"/>
    <w:rsid w:val="00705086"/>
    <w:rsid w:val="00706DBD"/>
    <w:rsid w:val="00710220"/>
    <w:rsid w:val="00711515"/>
    <w:rsid w:val="0071166F"/>
    <w:rsid w:val="00713332"/>
    <w:rsid w:val="00716CE3"/>
    <w:rsid w:val="00717DBE"/>
    <w:rsid w:val="00721BEC"/>
    <w:rsid w:val="007238E4"/>
    <w:rsid w:val="00724C47"/>
    <w:rsid w:val="00724DEA"/>
    <w:rsid w:val="00731115"/>
    <w:rsid w:val="00733FB3"/>
    <w:rsid w:val="007345C7"/>
    <w:rsid w:val="00736D3D"/>
    <w:rsid w:val="007373BB"/>
    <w:rsid w:val="00740175"/>
    <w:rsid w:val="00747477"/>
    <w:rsid w:val="007504AD"/>
    <w:rsid w:val="007524C1"/>
    <w:rsid w:val="00753CFB"/>
    <w:rsid w:val="007569C8"/>
    <w:rsid w:val="00756E98"/>
    <w:rsid w:val="00761742"/>
    <w:rsid w:val="00763CD8"/>
    <w:rsid w:val="0076635C"/>
    <w:rsid w:val="00766570"/>
    <w:rsid w:val="00770AF4"/>
    <w:rsid w:val="00772AC6"/>
    <w:rsid w:val="00777D80"/>
    <w:rsid w:val="00782536"/>
    <w:rsid w:val="00782FC4"/>
    <w:rsid w:val="007924F3"/>
    <w:rsid w:val="007929FA"/>
    <w:rsid w:val="00793E74"/>
    <w:rsid w:val="00797303"/>
    <w:rsid w:val="007A17B9"/>
    <w:rsid w:val="007A1A51"/>
    <w:rsid w:val="007A1CBC"/>
    <w:rsid w:val="007A30EC"/>
    <w:rsid w:val="007A3764"/>
    <w:rsid w:val="007A3954"/>
    <w:rsid w:val="007A6F74"/>
    <w:rsid w:val="007B105D"/>
    <w:rsid w:val="007B16C2"/>
    <w:rsid w:val="007B30E2"/>
    <w:rsid w:val="007B4E79"/>
    <w:rsid w:val="007B7146"/>
    <w:rsid w:val="007C0142"/>
    <w:rsid w:val="007C1293"/>
    <w:rsid w:val="007C6FD7"/>
    <w:rsid w:val="007D36B0"/>
    <w:rsid w:val="007D47D2"/>
    <w:rsid w:val="007D4D60"/>
    <w:rsid w:val="007E4B19"/>
    <w:rsid w:val="007E57E7"/>
    <w:rsid w:val="007E5C56"/>
    <w:rsid w:val="007F1FF4"/>
    <w:rsid w:val="007F55CC"/>
    <w:rsid w:val="007F7D0C"/>
    <w:rsid w:val="00800564"/>
    <w:rsid w:val="008010BC"/>
    <w:rsid w:val="00802569"/>
    <w:rsid w:val="00804B09"/>
    <w:rsid w:val="00805555"/>
    <w:rsid w:val="00811172"/>
    <w:rsid w:val="00811F30"/>
    <w:rsid w:val="00813754"/>
    <w:rsid w:val="00815430"/>
    <w:rsid w:val="00815D66"/>
    <w:rsid w:val="0082730B"/>
    <w:rsid w:val="008275A1"/>
    <w:rsid w:val="008303BB"/>
    <w:rsid w:val="00833825"/>
    <w:rsid w:val="008354AF"/>
    <w:rsid w:val="00835976"/>
    <w:rsid w:val="00836F6C"/>
    <w:rsid w:val="0084477A"/>
    <w:rsid w:val="00847EFD"/>
    <w:rsid w:val="008523EF"/>
    <w:rsid w:val="00852DCA"/>
    <w:rsid w:val="0085776F"/>
    <w:rsid w:val="00857D83"/>
    <w:rsid w:val="0086325B"/>
    <w:rsid w:val="00867DCE"/>
    <w:rsid w:val="00871331"/>
    <w:rsid w:val="00874801"/>
    <w:rsid w:val="00875F78"/>
    <w:rsid w:val="0088274F"/>
    <w:rsid w:val="00882AAD"/>
    <w:rsid w:val="008834F6"/>
    <w:rsid w:val="00883A97"/>
    <w:rsid w:val="0088464A"/>
    <w:rsid w:val="0088545A"/>
    <w:rsid w:val="008875B8"/>
    <w:rsid w:val="00893832"/>
    <w:rsid w:val="008A0EDB"/>
    <w:rsid w:val="008A5365"/>
    <w:rsid w:val="008B042F"/>
    <w:rsid w:val="008B36CC"/>
    <w:rsid w:val="008B479F"/>
    <w:rsid w:val="008B6863"/>
    <w:rsid w:val="008B7547"/>
    <w:rsid w:val="008C20B6"/>
    <w:rsid w:val="008C3502"/>
    <w:rsid w:val="008C7436"/>
    <w:rsid w:val="008C7456"/>
    <w:rsid w:val="008C7504"/>
    <w:rsid w:val="008D1E7A"/>
    <w:rsid w:val="008E0F7F"/>
    <w:rsid w:val="008E5619"/>
    <w:rsid w:val="008F1639"/>
    <w:rsid w:val="008F1A07"/>
    <w:rsid w:val="008F5934"/>
    <w:rsid w:val="00900034"/>
    <w:rsid w:val="00901B1C"/>
    <w:rsid w:val="00902E0D"/>
    <w:rsid w:val="00902EFD"/>
    <w:rsid w:val="00904A36"/>
    <w:rsid w:val="0091041A"/>
    <w:rsid w:val="00915105"/>
    <w:rsid w:val="009178D3"/>
    <w:rsid w:val="00922297"/>
    <w:rsid w:val="009239C3"/>
    <w:rsid w:val="00926304"/>
    <w:rsid w:val="009375D8"/>
    <w:rsid w:val="009435D5"/>
    <w:rsid w:val="00944205"/>
    <w:rsid w:val="00946000"/>
    <w:rsid w:val="00947FB5"/>
    <w:rsid w:val="00952EA3"/>
    <w:rsid w:val="00953756"/>
    <w:rsid w:val="009568D5"/>
    <w:rsid w:val="00956EDF"/>
    <w:rsid w:val="00957241"/>
    <w:rsid w:val="00957686"/>
    <w:rsid w:val="00961E0E"/>
    <w:rsid w:val="009630F2"/>
    <w:rsid w:val="009632EE"/>
    <w:rsid w:val="0096338B"/>
    <w:rsid w:val="00965C9B"/>
    <w:rsid w:val="0096722D"/>
    <w:rsid w:val="00973D10"/>
    <w:rsid w:val="009747C8"/>
    <w:rsid w:val="00975044"/>
    <w:rsid w:val="00980D57"/>
    <w:rsid w:val="009846DA"/>
    <w:rsid w:val="00986245"/>
    <w:rsid w:val="00986375"/>
    <w:rsid w:val="0098773C"/>
    <w:rsid w:val="00987E21"/>
    <w:rsid w:val="00990AB0"/>
    <w:rsid w:val="00990B83"/>
    <w:rsid w:val="00994E63"/>
    <w:rsid w:val="009A05EC"/>
    <w:rsid w:val="009A3C3A"/>
    <w:rsid w:val="009A3FC9"/>
    <w:rsid w:val="009A7828"/>
    <w:rsid w:val="009B0321"/>
    <w:rsid w:val="009B356E"/>
    <w:rsid w:val="009B3C9A"/>
    <w:rsid w:val="009B62C9"/>
    <w:rsid w:val="009C202E"/>
    <w:rsid w:val="009C3FDD"/>
    <w:rsid w:val="009D1D40"/>
    <w:rsid w:val="009D2051"/>
    <w:rsid w:val="009D3087"/>
    <w:rsid w:val="009D35C4"/>
    <w:rsid w:val="009D546F"/>
    <w:rsid w:val="009D54B0"/>
    <w:rsid w:val="009E456B"/>
    <w:rsid w:val="009E6C6E"/>
    <w:rsid w:val="009F3071"/>
    <w:rsid w:val="00A01594"/>
    <w:rsid w:val="00A017DB"/>
    <w:rsid w:val="00A01BAE"/>
    <w:rsid w:val="00A01F2F"/>
    <w:rsid w:val="00A04455"/>
    <w:rsid w:val="00A06B68"/>
    <w:rsid w:val="00A076FA"/>
    <w:rsid w:val="00A155DE"/>
    <w:rsid w:val="00A1649F"/>
    <w:rsid w:val="00A16692"/>
    <w:rsid w:val="00A17579"/>
    <w:rsid w:val="00A226E0"/>
    <w:rsid w:val="00A2291C"/>
    <w:rsid w:val="00A23903"/>
    <w:rsid w:val="00A2566B"/>
    <w:rsid w:val="00A26DED"/>
    <w:rsid w:val="00A357E6"/>
    <w:rsid w:val="00A3659B"/>
    <w:rsid w:val="00A37993"/>
    <w:rsid w:val="00A40D39"/>
    <w:rsid w:val="00A448D0"/>
    <w:rsid w:val="00A46B10"/>
    <w:rsid w:val="00A55930"/>
    <w:rsid w:val="00A56494"/>
    <w:rsid w:val="00A651EF"/>
    <w:rsid w:val="00A67EA8"/>
    <w:rsid w:val="00A7055B"/>
    <w:rsid w:val="00A721E5"/>
    <w:rsid w:val="00A74285"/>
    <w:rsid w:val="00A7509F"/>
    <w:rsid w:val="00A75798"/>
    <w:rsid w:val="00A7583F"/>
    <w:rsid w:val="00A75BBB"/>
    <w:rsid w:val="00A76268"/>
    <w:rsid w:val="00A76817"/>
    <w:rsid w:val="00A81449"/>
    <w:rsid w:val="00A825A7"/>
    <w:rsid w:val="00A83EC3"/>
    <w:rsid w:val="00A83FE8"/>
    <w:rsid w:val="00A853FE"/>
    <w:rsid w:val="00A9205B"/>
    <w:rsid w:val="00A94784"/>
    <w:rsid w:val="00A959F3"/>
    <w:rsid w:val="00A96E3F"/>
    <w:rsid w:val="00AA11E0"/>
    <w:rsid w:val="00AA1C87"/>
    <w:rsid w:val="00AA2236"/>
    <w:rsid w:val="00AA2D88"/>
    <w:rsid w:val="00AA3864"/>
    <w:rsid w:val="00AA3F15"/>
    <w:rsid w:val="00AB0BC7"/>
    <w:rsid w:val="00AB2DFF"/>
    <w:rsid w:val="00AB34DD"/>
    <w:rsid w:val="00AB47A3"/>
    <w:rsid w:val="00AB60EC"/>
    <w:rsid w:val="00AB7DEC"/>
    <w:rsid w:val="00AC53BC"/>
    <w:rsid w:val="00AC5BBF"/>
    <w:rsid w:val="00AD1E1B"/>
    <w:rsid w:val="00AD2CDC"/>
    <w:rsid w:val="00AD32CC"/>
    <w:rsid w:val="00AD67AB"/>
    <w:rsid w:val="00AE2E05"/>
    <w:rsid w:val="00AE4FFE"/>
    <w:rsid w:val="00AE5E07"/>
    <w:rsid w:val="00AF2179"/>
    <w:rsid w:val="00AF5F05"/>
    <w:rsid w:val="00B02370"/>
    <w:rsid w:val="00B0522F"/>
    <w:rsid w:val="00B06D9A"/>
    <w:rsid w:val="00B108D2"/>
    <w:rsid w:val="00B174E1"/>
    <w:rsid w:val="00B2378E"/>
    <w:rsid w:val="00B27EC3"/>
    <w:rsid w:val="00B31E5E"/>
    <w:rsid w:val="00B3328F"/>
    <w:rsid w:val="00B34DDB"/>
    <w:rsid w:val="00B360E6"/>
    <w:rsid w:val="00B40BE1"/>
    <w:rsid w:val="00B41A9A"/>
    <w:rsid w:val="00B4405F"/>
    <w:rsid w:val="00B50242"/>
    <w:rsid w:val="00B5190A"/>
    <w:rsid w:val="00B5536C"/>
    <w:rsid w:val="00B57405"/>
    <w:rsid w:val="00B57B14"/>
    <w:rsid w:val="00B676F9"/>
    <w:rsid w:val="00B72F55"/>
    <w:rsid w:val="00B741FD"/>
    <w:rsid w:val="00B77E8F"/>
    <w:rsid w:val="00B8060C"/>
    <w:rsid w:val="00B80B01"/>
    <w:rsid w:val="00B81740"/>
    <w:rsid w:val="00B81B98"/>
    <w:rsid w:val="00B82DED"/>
    <w:rsid w:val="00B83137"/>
    <w:rsid w:val="00B84F2A"/>
    <w:rsid w:val="00B86177"/>
    <w:rsid w:val="00B862F7"/>
    <w:rsid w:val="00B8711A"/>
    <w:rsid w:val="00B92F0B"/>
    <w:rsid w:val="00B9680F"/>
    <w:rsid w:val="00B97C8D"/>
    <w:rsid w:val="00BA12C2"/>
    <w:rsid w:val="00BA5EC2"/>
    <w:rsid w:val="00BA7DBF"/>
    <w:rsid w:val="00BA7ED0"/>
    <w:rsid w:val="00BB0362"/>
    <w:rsid w:val="00BB3696"/>
    <w:rsid w:val="00BB3A11"/>
    <w:rsid w:val="00BB5CDF"/>
    <w:rsid w:val="00BB62D7"/>
    <w:rsid w:val="00BC02FA"/>
    <w:rsid w:val="00BC375C"/>
    <w:rsid w:val="00BC3979"/>
    <w:rsid w:val="00BC5038"/>
    <w:rsid w:val="00BD0157"/>
    <w:rsid w:val="00BD6696"/>
    <w:rsid w:val="00BD7310"/>
    <w:rsid w:val="00BD7D2C"/>
    <w:rsid w:val="00BE2F32"/>
    <w:rsid w:val="00BE416D"/>
    <w:rsid w:val="00BE548D"/>
    <w:rsid w:val="00BE5C8E"/>
    <w:rsid w:val="00BE6806"/>
    <w:rsid w:val="00BE682C"/>
    <w:rsid w:val="00BE74C8"/>
    <w:rsid w:val="00BE7A97"/>
    <w:rsid w:val="00BF00FF"/>
    <w:rsid w:val="00BF1439"/>
    <w:rsid w:val="00BF16D0"/>
    <w:rsid w:val="00BF2149"/>
    <w:rsid w:val="00BF4780"/>
    <w:rsid w:val="00BF5B9B"/>
    <w:rsid w:val="00BF6DDE"/>
    <w:rsid w:val="00C01D3A"/>
    <w:rsid w:val="00C02155"/>
    <w:rsid w:val="00C10558"/>
    <w:rsid w:val="00C17009"/>
    <w:rsid w:val="00C21722"/>
    <w:rsid w:val="00C22E0B"/>
    <w:rsid w:val="00C249D3"/>
    <w:rsid w:val="00C24AC3"/>
    <w:rsid w:val="00C26A8E"/>
    <w:rsid w:val="00C26B5D"/>
    <w:rsid w:val="00C27FFE"/>
    <w:rsid w:val="00C313A2"/>
    <w:rsid w:val="00C4143A"/>
    <w:rsid w:val="00C418C6"/>
    <w:rsid w:val="00C4541C"/>
    <w:rsid w:val="00C500D4"/>
    <w:rsid w:val="00C510A6"/>
    <w:rsid w:val="00C64F70"/>
    <w:rsid w:val="00C64F78"/>
    <w:rsid w:val="00C65163"/>
    <w:rsid w:val="00C654C8"/>
    <w:rsid w:val="00C731AF"/>
    <w:rsid w:val="00C73295"/>
    <w:rsid w:val="00C80A86"/>
    <w:rsid w:val="00C82A22"/>
    <w:rsid w:val="00C85CB3"/>
    <w:rsid w:val="00C8639C"/>
    <w:rsid w:val="00C86AB7"/>
    <w:rsid w:val="00C86BF9"/>
    <w:rsid w:val="00C87706"/>
    <w:rsid w:val="00C87E16"/>
    <w:rsid w:val="00C915D6"/>
    <w:rsid w:val="00C96C8B"/>
    <w:rsid w:val="00CA04B7"/>
    <w:rsid w:val="00CA2B74"/>
    <w:rsid w:val="00CA38F2"/>
    <w:rsid w:val="00CA44B3"/>
    <w:rsid w:val="00CA6589"/>
    <w:rsid w:val="00CA6EB3"/>
    <w:rsid w:val="00CA70C0"/>
    <w:rsid w:val="00CB0110"/>
    <w:rsid w:val="00CB4143"/>
    <w:rsid w:val="00CB4EA3"/>
    <w:rsid w:val="00CB547D"/>
    <w:rsid w:val="00CC19E0"/>
    <w:rsid w:val="00CC647A"/>
    <w:rsid w:val="00CD248C"/>
    <w:rsid w:val="00CE4FAD"/>
    <w:rsid w:val="00CE593F"/>
    <w:rsid w:val="00CE72E9"/>
    <w:rsid w:val="00CE7AD5"/>
    <w:rsid w:val="00CF263B"/>
    <w:rsid w:val="00D04CC2"/>
    <w:rsid w:val="00D058D8"/>
    <w:rsid w:val="00D072CB"/>
    <w:rsid w:val="00D14268"/>
    <w:rsid w:val="00D22E14"/>
    <w:rsid w:val="00D22E5A"/>
    <w:rsid w:val="00D31BCA"/>
    <w:rsid w:val="00D34ACC"/>
    <w:rsid w:val="00D36E41"/>
    <w:rsid w:val="00D4044D"/>
    <w:rsid w:val="00D40C2F"/>
    <w:rsid w:val="00D44F26"/>
    <w:rsid w:val="00D52376"/>
    <w:rsid w:val="00D55E2A"/>
    <w:rsid w:val="00D610E0"/>
    <w:rsid w:val="00D612C8"/>
    <w:rsid w:val="00D617B4"/>
    <w:rsid w:val="00D61B99"/>
    <w:rsid w:val="00D628C5"/>
    <w:rsid w:val="00D6472F"/>
    <w:rsid w:val="00D65FDB"/>
    <w:rsid w:val="00D67D3E"/>
    <w:rsid w:val="00D83162"/>
    <w:rsid w:val="00D8506A"/>
    <w:rsid w:val="00D8532F"/>
    <w:rsid w:val="00D85DF1"/>
    <w:rsid w:val="00D8654F"/>
    <w:rsid w:val="00D866E8"/>
    <w:rsid w:val="00D9058E"/>
    <w:rsid w:val="00D91472"/>
    <w:rsid w:val="00D9438F"/>
    <w:rsid w:val="00D94744"/>
    <w:rsid w:val="00D94DA8"/>
    <w:rsid w:val="00D96375"/>
    <w:rsid w:val="00DA0C0C"/>
    <w:rsid w:val="00DA54ED"/>
    <w:rsid w:val="00DA72C1"/>
    <w:rsid w:val="00DB2EA5"/>
    <w:rsid w:val="00DB3F5A"/>
    <w:rsid w:val="00DB445F"/>
    <w:rsid w:val="00DC0E7D"/>
    <w:rsid w:val="00DC3AA7"/>
    <w:rsid w:val="00DC6263"/>
    <w:rsid w:val="00DC66DB"/>
    <w:rsid w:val="00DD101B"/>
    <w:rsid w:val="00DD48E7"/>
    <w:rsid w:val="00DE1B86"/>
    <w:rsid w:val="00DE1DD7"/>
    <w:rsid w:val="00DE2441"/>
    <w:rsid w:val="00DE41FE"/>
    <w:rsid w:val="00DE4466"/>
    <w:rsid w:val="00DE4AFC"/>
    <w:rsid w:val="00DE73F7"/>
    <w:rsid w:val="00DE766E"/>
    <w:rsid w:val="00DF0FE7"/>
    <w:rsid w:val="00DF3E25"/>
    <w:rsid w:val="00E01616"/>
    <w:rsid w:val="00E01AC7"/>
    <w:rsid w:val="00E04319"/>
    <w:rsid w:val="00E14795"/>
    <w:rsid w:val="00E151F2"/>
    <w:rsid w:val="00E160CA"/>
    <w:rsid w:val="00E235E1"/>
    <w:rsid w:val="00E2570D"/>
    <w:rsid w:val="00E25F76"/>
    <w:rsid w:val="00E31C63"/>
    <w:rsid w:val="00E3253D"/>
    <w:rsid w:val="00E32772"/>
    <w:rsid w:val="00E33144"/>
    <w:rsid w:val="00E36EF6"/>
    <w:rsid w:val="00E44C6E"/>
    <w:rsid w:val="00E44E9F"/>
    <w:rsid w:val="00E458D0"/>
    <w:rsid w:val="00E51691"/>
    <w:rsid w:val="00E6215A"/>
    <w:rsid w:val="00E62748"/>
    <w:rsid w:val="00E62EDB"/>
    <w:rsid w:val="00E64B58"/>
    <w:rsid w:val="00E64E3A"/>
    <w:rsid w:val="00E672DE"/>
    <w:rsid w:val="00E741B0"/>
    <w:rsid w:val="00E77210"/>
    <w:rsid w:val="00E77A25"/>
    <w:rsid w:val="00E81DC3"/>
    <w:rsid w:val="00E90877"/>
    <w:rsid w:val="00E92A0F"/>
    <w:rsid w:val="00E93C1F"/>
    <w:rsid w:val="00E9594C"/>
    <w:rsid w:val="00EA2482"/>
    <w:rsid w:val="00EA6698"/>
    <w:rsid w:val="00EB0573"/>
    <w:rsid w:val="00EB0859"/>
    <w:rsid w:val="00EB260C"/>
    <w:rsid w:val="00EB44D3"/>
    <w:rsid w:val="00EB656C"/>
    <w:rsid w:val="00EB7CAC"/>
    <w:rsid w:val="00EC4102"/>
    <w:rsid w:val="00EC6204"/>
    <w:rsid w:val="00ED088E"/>
    <w:rsid w:val="00ED2DB9"/>
    <w:rsid w:val="00ED3A7A"/>
    <w:rsid w:val="00EE372F"/>
    <w:rsid w:val="00EE3A84"/>
    <w:rsid w:val="00EE453E"/>
    <w:rsid w:val="00EE4866"/>
    <w:rsid w:val="00EE6189"/>
    <w:rsid w:val="00EE66B3"/>
    <w:rsid w:val="00EE7FC7"/>
    <w:rsid w:val="00EF2CE0"/>
    <w:rsid w:val="00EF3EA7"/>
    <w:rsid w:val="00EF46FB"/>
    <w:rsid w:val="00EF4B02"/>
    <w:rsid w:val="00EF4E97"/>
    <w:rsid w:val="00EF52F1"/>
    <w:rsid w:val="00EF53D9"/>
    <w:rsid w:val="00F02926"/>
    <w:rsid w:val="00F10028"/>
    <w:rsid w:val="00F10391"/>
    <w:rsid w:val="00F1108B"/>
    <w:rsid w:val="00F119BE"/>
    <w:rsid w:val="00F1294F"/>
    <w:rsid w:val="00F13A0F"/>
    <w:rsid w:val="00F14A66"/>
    <w:rsid w:val="00F14D74"/>
    <w:rsid w:val="00F172C9"/>
    <w:rsid w:val="00F223C0"/>
    <w:rsid w:val="00F269C2"/>
    <w:rsid w:val="00F26B58"/>
    <w:rsid w:val="00F30A68"/>
    <w:rsid w:val="00F34DC8"/>
    <w:rsid w:val="00F40C71"/>
    <w:rsid w:val="00F43BB5"/>
    <w:rsid w:val="00F4544B"/>
    <w:rsid w:val="00F5071C"/>
    <w:rsid w:val="00F508A7"/>
    <w:rsid w:val="00F51049"/>
    <w:rsid w:val="00F52DA3"/>
    <w:rsid w:val="00F539C7"/>
    <w:rsid w:val="00F54902"/>
    <w:rsid w:val="00F57348"/>
    <w:rsid w:val="00F61A71"/>
    <w:rsid w:val="00F645A2"/>
    <w:rsid w:val="00F70E08"/>
    <w:rsid w:val="00F74FCA"/>
    <w:rsid w:val="00F808DE"/>
    <w:rsid w:val="00F83568"/>
    <w:rsid w:val="00F919FC"/>
    <w:rsid w:val="00F92348"/>
    <w:rsid w:val="00F93E2E"/>
    <w:rsid w:val="00F95802"/>
    <w:rsid w:val="00F969CB"/>
    <w:rsid w:val="00FA0C10"/>
    <w:rsid w:val="00FA38CA"/>
    <w:rsid w:val="00FB109C"/>
    <w:rsid w:val="00FB26DF"/>
    <w:rsid w:val="00FB33EF"/>
    <w:rsid w:val="00FB60D5"/>
    <w:rsid w:val="00FB686D"/>
    <w:rsid w:val="00FB6F42"/>
    <w:rsid w:val="00FB7B47"/>
    <w:rsid w:val="00FC3FAE"/>
    <w:rsid w:val="00FC4D0A"/>
    <w:rsid w:val="00FC6112"/>
    <w:rsid w:val="00FC7D96"/>
    <w:rsid w:val="00FD32A4"/>
    <w:rsid w:val="00FD3B0B"/>
    <w:rsid w:val="00FD3B53"/>
    <w:rsid w:val="00FD3FEE"/>
    <w:rsid w:val="00FD4918"/>
    <w:rsid w:val="00FE5E36"/>
    <w:rsid w:val="00FE6BDF"/>
    <w:rsid w:val="00FE73B1"/>
    <w:rsid w:val="00FF07EE"/>
    <w:rsid w:val="00FF0F40"/>
    <w:rsid w:val="00FF3387"/>
    <w:rsid w:val="00FF65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o:shapelayout v:ext="edit">
      <o:idmap v:ext="edit" data="1"/>
      <o:rules v:ext="edit">
        <o:r id="V:Rule9" type="connector" idref="#_x0000_s1038"/>
        <o:r id="V:Rule10" type="connector" idref="#_x0000_s1069"/>
        <o:r id="V:Rule11" type="connector" idref="#_x0000_s1063"/>
        <o:r id="V:Rule12" type="connector" idref="#_x0000_s1060"/>
        <o:r id="V:Rule13" type="connector" idref="#_x0000_s1055"/>
        <o:r id="V:Rule14" type="connector" idref="#_x0000_s1059"/>
        <o:r id="V:Rule15" type="connector" idref="#_x0000_s1061"/>
        <o:r id="V:Rule1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12"/>
  </w:style>
  <w:style w:type="paragraph" w:styleId="1">
    <w:name w:val="heading 1"/>
    <w:basedOn w:val="a"/>
    <w:next w:val="a"/>
    <w:link w:val="10"/>
    <w:uiPriority w:val="99"/>
    <w:qFormat/>
    <w:rsid w:val="00154712"/>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712"/>
    <w:rPr>
      <w:b/>
      <w:bCs/>
      <w:lang w:eastAsia="ru-RU"/>
    </w:rPr>
  </w:style>
  <w:style w:type="paragraph" w:styleId="a3">
    <w:name w:val="Title"/>
    <w:basedOn w:val="a"/>
    <w:link w:val="a4"/>
    <w:qFormat/>
    <w:rsid w:val="00154712"/>
    <w:pPr>
      <w:jc w:val="center"/>
    </w:pPr>
    <w:rPr>
      <w:b/>
      <w:bCs/>
      <w:sz w:val="28"/>
      <w:szCs w:val="28"/>
    </w:rPr>
  </w:style>
  <w:style w:type="character" w:customStyle="1" w:styleId="a4">
    <w:name w:val="Название Знак"/>
    <w:basedOn w:val="a0"/>
    <w:link w:val="a3"/>
    <w:rsid w:val="00EB44D3"/>
    <w:rPr>
      <w:rFonts w:ascii="Cambria" w:hAnsi="Cambria" w:cs="Cambria"/>
      <w:b/>
      <w:bCs/>
      <w:kern w:val="28"/>
      <w:sz w:val="32"/>
      <w:szCs w:val="32"/>
    </w:rPr>
  </w:style>
  <w:style w:type="paragraph" w:styleId="a5">
    <w:name w:val="Body Text"/>
    <w:basedOn w:val="a"/>
    <w:link w:val="a6"/>
    <w:uiPriority w:val="99"/>
    <w:rsid w:val="00154712"/>
    <w:pPr>
      <w:ind w:right="-1333"/>
      <w:jc w:val="both"/>
    </w:pPr>
    <w:rPr>
      <w:sz w:val="28"/>
      <w:szCs w:val="28"/>
    </w:rPr>
  </w:style>
  <w:style w:type="character" w:customStyle="1" w:styleId="a6">
    <w:name w:val="Основной текст Знак"/>
    <w:basedOn w:val="a0"/>
    <w:link w:val="a5"/>
    <w:uiPriority w:val="99"/>
    <w:rsid w:val="00EB44D3"/>
    <w:rPr>
      <w:sz w:val="20"/>
      <w:szCs w:val="20"/>
    </w:rPr>
  </w:style>
  <w:style w:type="paragraph" w:styleId="2">
    <w:name w:val="Body Text 2"/>
    <w:basedOn w:val="a"/>
    <w:link w:val="20"/>
    <w:uiPriority w:val="99"/>
    <w:rsid w:val="00154712"/>
    <w:pPr>
      <w:ind w:right="-908"/>
      <w:jc w:val="both"/>
    </w:pPr>
    <w:rPr>
      <w:sz w:val="28"/>
      <w:szCs w:val="28"/>
    </w:rPr>
  </w:style>
  <w:style w:type="character" w:customStyle="1" w:styleId="20">
    <w:name w:val="Основной текст 2 Знак"/>
    <w:basedOn w:val="a0"/>
    <w:link w:val="2"/>
    <w:uiPriority w:val="99"/>
    <w:rsid w:val="00EB44D3"/>
    <w:rPr>
      <w:sz w:val="20"/>
      <w:szCs w:val="20"/>
    </w:rPr>
  </w:style>
  <w:style w:type="paragraph" w:customStyle="1" w:styleId="ConsPlusNormal">
    <w:name w:val="ConsPlusNormal"/>
    <w:link w:val="ConsPlusNormal0"/>
    <w:rsid w:val="00154712"/>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154712"/>
    <w:pPr>
      <w:ind w:left="708"/>
    </w:pPr>
  </w:style>
  <w:style w:type="character" w:styleId="a7">
    <w:name w:val="Hyperlink"/>
    <w:basedOn w:val="a0"/>
    <w:uiPriority w:val="99"/>
    <w:rsid w:val="00154712"/>
    <w:rPr>
      <w:color w:val="0000FF"/>
      <w:u w:val="single"/>
    </w:rPr>
  </w:style>
  <w:style w:type="paragraph" w:customStyle="1" w:styleId="110">
    <w:name w:val="Абзац списка11"/>
    <w:basedOn w:val="a"/>
    <w:uiPriority w:val="99"/>
    <w:rsid w:val="00154712"/>
    <w:pPr>
      <w:widowControl w:val="0"/>
      <w:autoSpaceDE w:val="0"/>
      <w:autoSpaceDN w:val="0"/>
      <w:adjustRightInd w:val="0"/>
      <w:ind w:left="720"/>
    </w:pPr>
  </w:style>
  <w:style w:type="paragraph" w:customStyle="1" w:styleId="21">
    <w:name w:val="Абзац списка2"/>
    <w:basedOn w:val="a"/>
    <w:uiPriority w:val="99"/>
    <w:rsid w:val="00154712"/>
    <w:pPr>
      <w:widowControl w:val="0"/>
      <w:autoSpaceDE w:val="0"/>
      <w:autoSpaceDN w:val="0"/>
      <w:adjustRightInd w:val="0"/>
      <w:ind w:left="720"/>
    </w:pPr>
  </w:style>
  <w:style w:type="character" w:styleId="a8">
    <w:name w:val="footnote reference"/>
    <w:basedOn w:val="a0"/>
    <w:uiPriority w:val="99"/>
    <w:rsid w:val="00154712"/>
    <w:rPr>
      <w:vertAlign w:val="superscript"/>
    </w:rPr>
  </w:style>
  <w:style w:type="paragraph" w:styleId="a9">
    <w:name w:val="footnote text"/>
    <w:basedOn w:val="a"/>
    <w:link w:val="aa"/>
    <w:uiPriority w:val="99"/>
    <w:rsid w:val="00154712"/>
  </w:style>
  <w:style w:type="character" w:customStyle="1" w:styleId="aa">
    <w:name w:val="Текст сноски Знак"/>
    <w:basedOn w:val="a0"/>
    <w:link w:val="a9"/>
    <w:uiPriority w:val="99"/>
    <w:rsid w:val="00EB44D3"/>
    <w:rPr>
      <w:sz w:val="20"/>
      <w:szCs w:val="20"/>
    </w:rPr>
  </w:style>
  <w:style w:type="paragraph" w:customStyle="1" w:styleId="3">
    <w:name w:val="Абзац списка3"/>
    <w:basedOn w:val="a"/>
    <w:uiPriority w:val="99"/>
    <w:rsid w:val="00154712"/>
    <w:pPr>
      <w:widowControl w:val="0"/>
      <w:autoSpaceDE w:val="0"/>
      <w:autoSpaceDN w:val="0"/>
      <w:adjustRightInd w:val="0"/>
      <w:ind w:left="720"/>
    </w:pPr>
  </w:style>
  <w:style w:type="paragraph" w:styleId="ab">
    <w:name w:val="Balloon Text"/>
    <w:basedOn w:val="a"/>
    <w:link w:val="ac"/>
    <w:uiPriority w:val="99"/>
    <w:semiHidden/>
    <w:rsid w:val="00154712"/>
    <w:rPr>
      <w:rFonts w:ascii="Tahoma" w:hAnsi="Tahoma" w:cs="Tahoma"/>
      <w:sz w:val="16"/>
      <w:szCs w:val="16"/>
    </w:rPr>
  </w:style>
  <w:style w:type="character" w:customStyle="1" w:styleId="ac">
    <w:name w:val="Текст выноски Знак"/>
    <w:basedOn w:val="a0"/>
    <w:link w:val="ab"/>
    <w:uiPriority w:val="99"/>
    <w:semiHidden/>
    <w:rsid w:val="00EB44D3"/>
    <w:rPr>
      <w:sz w:val="2"/>
      <w:szCs w:val="2"/>
    </w:rPr>
  </w:style>
  <w:style w:type="paragraph" w:styleId="ad">
    <w:name w:val="header"/>
    <w:basedOn w:val="a"/>
    <w:link w:val="ae"/>
    <w:uiPriority w:val="99"/>
    <w:rsid w:val="00154712"/>
    <w:pPr>
      <w:tabs>
        <w:tab w:val="center" w:pos="4677"/>
        <w:tab w:val="right" w:pos="9355"/>
      </w:tabs>
    </w:pPr>
  </w:style>
  <w:style w:type="character" w:customStyle="1" w:styleId="ae">
    <w:name w:val="Верхний колонтитул Знак"/>
    <w:basedOn w:val="a0"/>
    <w:link w:val="ad"/>
    <w:uiPriority w:val="99"/>
    <w:rsid w:val="00EB44D3"/>
    <w:rPr>
      <w:sz w:val="20"/>
      <w:szCs w:val="20"/>
    </w:rPr>
  </w:style>
  <w:style w:type="paragraph" w:styleId="af">
    <w:name w:val="Normal (Web)"/>
    <w:basedOn w:val="a"/>
    <w:uiPriority w:val="99"/>
    <w:semiHidden/>
    <w:rsid w:val="00154712"/>
    <w:pPr>
      <w:spacing w:before="100" w:beforeAutospacing="1" w:after="100" w:afterAutospacing="1"/>
    </w:pPr>
    <w:rPr>
      <w:sz w:val="24"/>
      <w:szCs w:val="24"/>
    </w:rPr>
  </w:style>
  <w:style w:type="character" w:styleId="af0">
    <w:name w:val="Strong"/>
    <w:basedOn w:val="a0"/>
    <w:uiPriority w:val="99"/>
    <w:qFormat/>
    <w:rsid w:val="00154712"/>
    <w:rPr>
      <w:b/>
      <w:bCs/>
    </w:rPr>
  </w:style>
  <w:style w:type="paragraph" w:styleId="af1">
    <w:name w:val="Plain Text"/>
    <w:basedOn w:val="a"/>
    <w:link w:val="af2"/>
    <w:uiPriority w:val="99"/>
    <w:semiHidden/>
    <w:rsid w:val="00154712"/>
  </w:style>
  <w:style w:type="character" w:customStyle="1" w:styleId="af2">
    <w:name w:val="Текст Знак"/>
    <w:basedOn w:val="a0"/>
    <w:link w:val="af1"/>
    <w:uiPriority w:val="99"/>
    <w:semiHidden/>
    <w:rsid w:val="00154712"/>
  </w:style>
  <w:style w:type="paragraph" w:customStyle="1" w:styleId="12">
    <w:name w:val="нум список 1"/>
    <w:basedOn w:val="a"/>
    <w:uiPriority w:val="99"/>
    <w:rsid w:val="00154712"/>
    <w:pPr>
      <w:tabs>
        <w:tab w:val="left" w:pos="360"/>
      </w:tabs>
      <w:spacing w:before="120" w:after="120"/>
      <w:jc w:val="both"/>
    </w:pPr>
    <w:rPr>
      <w:sz w:val="24"/>
      <w:szCs w:val="24"/>
      <w:lang w:eastAsia="ar-SA"/>
    </w:rPr>
  </w:style>
  <w:style w:type="paragraph" w:styleId="af3">
    <w:name w:val="No Spacing"/>
    <w:uiPriority w:val="99"/>
    <w:qFormat/>
    <w:rsid w:val="00154712"/>
    <w:rPr>
      <w:rFonts w:ascii="Calibri" w:hAnsi="Calibri" w:cs="Calibri"/>
      <w:sz w:val="22"/>
      <w:szCs w:val="22"/>
      <w:lang w:eastAsia="en-US"/>
    </w:rPr>
  </w:style>
  <w:style w:type="paragraph" w:styleId="af4">
    <w:name w:val="footer"/>
    <w:basedOn w:val="a"/>
    <w:link w:val="af5"/>
    <w:uiPriority w:val="99"/>
    <w:rsid w:val="007E5C56"/>
    <w:pPr>
      <w:tabs>
        <w:tab w:val="center" w:pos="4677"/>
        <w:tab w:val="right" w:pos="9355"/>
      </w:tabs>
    </w:pPr>
  </w:style>
  <w:style w:type="character" w:customStyle="1" w:styleId="af5">
    <w:name w:val="Нижний колонтитул Знак"/>
    <w:basedOn w:val="a0"/>
    <w:link w:val="af4"/>
    <w:uiPriority w:val="99"/>
    <w:semiHidden/>
    <w:rsid w:val="00EB44D3"/>
    <w:rPr>
      <w:sz w:val="20"/>
      <w:szCs w:val="20"/>
    </w:rPr>
  </w:style>
  <w:style w:type="paragraph" w:customStyle="1" w:styleId="41">
    <w:name w:val="Основной текст (4)1"/>
    <w:basedOn w:val="a"/>
    <w:uiPriority w:val="99"/>
    <w:rsid w:val="00C65163"/>
    <w:pPr>
      <w:shd w:val="clear" w:color="auto" w:fill="FFFFFF"/>
      <w:spacing w:line="326" w:lineRule="exact"/>
    </w:pPr>
    <w:rPr>
      <w:sz w:val="30"/>
      <w:szCs w:val="30"/>
    </w:rPr>
  </w:style>
  <w:style w:type="paragraph" w:customStyle="1" w:styleId="ConsPlusNonformat">
    <w:name w:val="ConsPlusNonformat"/>
    <w:uiPriority w:val="99"/>
    <w:rsid w:val="00C86BF9"/>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112C1C"/>
  </w:style>
  <w:style w:type="character" w:customStyle="1" w:styleId="af7">
    <w:name w:val="Текст концевой сноски Знак"/>
    <w:basedOn w:val="a0"/>
    <w:link w:val="af6"/>
    <w:uiPriority w:val="99"/>
    <w:semiHidden/>
    <w:rsid w:val="00112C1C"/>
  </w:style>
  <w:style w:type="character" w:styleId="af8">
    <w:name w:val="endnote reference"/>
    <w:basedOn w:val="a0"/>
    <w:uiPriority w:val="99"/>
    <w:semiHidden/>
    <w:unhideWhenUsed/>
    <w:rsid w:val="00112C1C"/>
    <w:rPr>
      <w:vertAlign w:val="superscript"/>
    </w:rPr>
  </w:style>
  <w:style w:type="character" w:customStyle="1" w:styleId="ConsPlusNormal0">
    <w:name w:val="ConsPlusNormal Знак"/>
    <w:link w:val="ConsPlusNormal"/>
    <w:locked/>
    <w:rsid w:val="0024066C"/>
    <w:rPr>
      <w:rFonts w:ascii="Arial" w:hAnsi="Arial" w:cs="Arial"/>
      <w:lang w:val="ru-RU" w:eastAsia="ru-RU" w:bidi="ar-SA"/>
    </w:rPr>
  </w:style>
  <w:style w:type="table" w:styleId="af9">
    <w:name w:val="Table Grid"/>
    <w:basedOn w:val="a1"/>
    <w:uiPriority w:val="59"/>
    <w:rsid w:val="0097504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0">
    <w:name w:val="Body Text 3"/>
    <w:basedOn w:val="a"/>
    <w:link w:val="31"/>
    <w:uiPriority w:val="99"/>
    <w:unhideWhenUsed/>
    <w:rsid w:val="000800AF"/>
    <w:pPr>
      <w:spacing w:after="120"/>
    </w:pPr>
    <w:rPr>
      <w:sz w:val="16"/>
      <w:szCs w:val="16"/>
    </w:rPr>
  </w:style>
  <w:style w:type="character" w:customStyle="1" w:styleId="31">
    <w:name w:val="Основной текст 3 Знак"/>
    <w:basedOn w:val="a0"/>
    <w:link w:val="30"/>
    <w:uiPriority w:val="99"/>
    <w:rsid w:val="000800AF"/>
    <w:rPr>
      <w:sz w:val="16"/>
      <w:szCs w:val="16"/>
    </w:rPr>
  </w:style>
  <w:style w:type="character" w:customStyle="1" w:styleId="afa">
    <w:name w:val="Основной текст_"/>
    <w:basedOn w:val="a0"/>
    <w:link w:val="6"/>
    <w:uiPriority w:val="99"/>
    <w:locked/>
    <w:rsid w:val="00CA04B7"/>
    <w:rPr>
      <w:sz w:val="27"/>
      <w:szCs w:val="27"/>
      <w:shd w:val="clear" w:color="auto" w:fill="FFFFFF"/>
    </w:rPr>
  </w:style>
  <w:style w:type="paragraph" w:customStyle="1" w:styleId="6">
    <w:name w:val="Основной текст6"/>
    <w:basedOn w:val="a"/>
    <w:link w:val="afa"/>
    <w:uiPriority w:val="99"/>
    <w:rsid w:val="00CA04B7"/>
    <w:pPr>
      <w:shd w:val="clear" w:color="auto" w:fill="FFFFFF"/>
      <w:spacing w:before="720" w:after="720" w:line="240" w:lineRule="atLeast"/>
      <w:ind w:hanging="1080"/>
      <w:jc w:val="center"/>
    </w:pPr>
    <w:rPr>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9117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CF2B849867237827881CDD8E0736C3952FB5E977B7A14DA610C1057CC5379F2B6A29EA28AE51FD4m2H" TargetMode="External"/><Relationship Id="rId18" Type="http://schemas.openxmlformats.org/officeDocument/2006/relationships/hyperlink" Target="consultantplus://offline/ref=F46C1AF3AF509C0E6DA45C6537DDE879F5751F905900E48B01961101002BBF89E0B736A010E010FDz8q3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FB193A435FF6CAA84FDF81FBCD437EF93A5BD97B6A6623CD022DB52ACA1A6125596B84186O0yFL" TargetMode="External"/><Relationship Id="rId7" Type="http://schemas.openxmlformats.org/officeDocument/2006/relationships/endnotes" Target="endnotes.xml"/><Relationship Id="rId12" Type="http://schemas.openxmlformats.org/officeDocument/2006/relationships/hyperlink" Target="consultantplus://offline/ref=E2423F39196EF7683E7F69416E5F1BEE9E66A9F8A6EE07D7BC74DEAFCA3413EDC8BE7958D7y00EI" TargetMode="External"/><Relationship Id="rId17" Type="http://schemas.openxmlformats.org/officeDocument/2006/relationships/hyperlink" Target="mailto:mail@kio-murman.ru" TargetMode="External"/><Relationship Id="rId25" Type="http://schemas.openxmlformats.org/officeDocument/2006/relationships/hyperlink" Target="consultantplus://offline/ref=549D0B32EFEEA3584A845DC98C806611E11D85CB12285E3C92F0416BA6CEA8B7E92A220C7CB0415C035A12h2ZCL" TargetMode="External"/><Relationship Id="rId2" Type="http://schemas.openxmlformats.org/officeDocument/2006/relationships/numbering" Target="numbering.xml"/><Relationship Id="rId16" Type="http://schemas.openxmlformats.org/officeDocument/2006/relationships/hyperlink" Target="http://www.51.gosuslugi.ru/" TargetMode="External"/><Relationship Id="rId20" Type="http://schemas.openxmlformats.org/officeDocument/2006/relationships/hyperlink" Target="consultantplus://offline/ref=CFB193A435FF6CAA84FDF81FBCD437EF93A5BD97B6A6623CD022DB52ACA1A6125596B84180O0y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5154BDE8167BE5DA326FCF67F5F6D82DFFA2B4CC615547981E15870A7C8E3A0273B7E8AA22EB44g8w2I" TargetMode="External"/><Relationship Id="rId24" Type="http://schemas.openxmlformats.org/officeDocument/2006/relationships/hyperlink" Target="consultantplus://offline/ref=549D0B32EFEEA3584A8443C49AEC3814E710D8CF11285068CFAF1A36F1hCZ7L"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CFB193A435FF6CAA84FDF81FBCD437EF93A5BD97B6A6623CD022DB52ACA1A6125596B84084O0yFL" TargetMode="External"/><Relationship Id="rId10" Type="http://schemas.openxmlformats.org/officeDocument/2006/relationships/hyperlink" Target="http://www.citymurmansk.ru" TargetMode="External"/><Relationship Id="rId19" Type="http://schemas.openxmlformats.org/officeDocument/2006/relationships/hyperlink" Target="consultantplus://offline/ref=28E9BAE4E3B9FE867BDA48BFF14C1545FDF54D528EF274588219CD7465C5F6674DA6271BBFu0x1L" TargetMode="External"/><Relationship Id="rId4" Type="http://schemas.openxmlformats.org/officeDocument/2006/relationships/settings" Target="settings.xml"/><Relationship Id="rId9" Type="http://schemas.openxmlformats.org/officeDocument/2006/relationships/hyperlink" Target="http://51.gosuslugi.ru/pgu/" TargetMode="External"/><Relationship Id="rId14" Type="http://schemas.openxmlformats.org/officeDocument/2006/relationships/hyperlink" Target="http://www.citymurmansk.ru/" TargetMode="External"/><Relationship Id="rId22" Type="http://schemas.openxmlformats.org/officeDocument/2006/relationships/hyperlink" Target="consultantplus://offline/ref=CFB193A435FF6CAA84FDF81FBCD437EF93A5BD97B6A6623CD022DB52ACA1A6125596B84185O0yD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7266-2060-4B59-BEDB-D952F3C9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35</Pages>
  <Words>13806</Words>
  <Characters>78700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92322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KrisalnayaOA</dc:creator>
  <cp:keywords/>
  <dc:description/>
  <cp:lastModifiedBy>KrisalnayaOA</cp:lastModifiedBy>
  <cp:revision>7</cp:revision>
  <cp:lastPrinted>2015-09-24T12:35:00Z</cp:lastPrinted>
  <dcterms:created xsi:type="dcterms:W3CDTF">2016-04-19T06:37:00Z</dcterms:created>
  <dcterms:modified xsi:type="dcterms:W3CDTF">2016-04-20T07:04:00Z</dcterms:modified>
</cp:coreProperties>
</file>